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699F" w:rsidRDefault="001A5ED6" w:rsidP="002D699F">
      <w:pPr>
        <w:ind w:firstLine="567"/>
        <w:jc w:val="center"/>
        <w:rPr>
          <w:sz w:val="24"/>
          <w:szCs w:val="24"/>
        </w:rPr>
      </w:pPr>
      <w:r>
        <w:rPr>
          <w:sz w:val="24"/>
          <w:szCs w:val="24"/>
        </w:rPr>
        <w:t xml:space="preserve"> </w:t>
      </w:r>
    </w:p>
    <w:p w:rsidR="002D699F" w:rsidRDefault="002D699F" w:rsidP="002D699F">
      <w:pPr>
        <w:ind w:firstLine="567"/>
        <w:jc w:val="center"/>
        <w:rPr>
          <w:sz w:val="24"/>
          <w:szCs w:val="24"/>
        </w:rPr>
      </w:pPr>
    </w:p>
    <w:p w:rsidR="002D699F" w:rsidRDefault="002D699F" w:rsidP="002D699F">
      <w:pPr>
        <w:ind w:firstLine="567"/>
        <w:jc w:val="center"/>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ind w:firstLine="567"/>
        <w:rPr>
          <w:rFonts w:eastAsia="Times New Roman"/>
          <w:sz w:val="24"/>
          <w:szCs w:val="24"/>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2D699F" w:rsidRDefault="002D699F" w:rsidP="002D699F">
      <w:pPr>
        <w:widowControl w:val="0"/>
        <w:tabs>
          <w:tab w:val="left" w:pos="540"/>
          <w:tab w:val="num" w:pos="2203"/>
        </w:tabs>
        <w:ind w:firstLine="567"/>
        <w:jc w:val="center"/>
        <w:outlineLvl w:val="0"/>
        <w:rPr>
          <w:rFonts w:eastAsia="Times New Roman"/>
          <w:b/>
          <w:sz w:val="36"/>
          <w:szCs w:val="36"/>
          <w:lang w:eastAsia="ru-RU"/>
        </w:rPr>
      </w:pPr>
    </w:p>
    <w:p w:rsidR="00FE30B7" w:rsidRDefault="002D699F" w:rsidP="002D699F">
      <w:pPr>
        <w:ind w:firstLine="0"/>
        <w:jc w:val="center"/>
        <w:rPr>
          <w:b/>
          <w:sz w:val="48"/>
          <w:szCs w:val="48"/>
          <w:lang w:eastAsia="ru-RU"/>
        </w:rPr>
      </w:pPr>
      <w:bookmarkStart w:id="0" w:name="_Toc442273398"/>
      <w:r>
        <w:rPr>
          <w:b/>
          <w:sz w:val="48"/>
          <w:szCs w:val="48"/>
          <w:lang w:eastAsia="ru-RU"/>
        </w:rPr>
        <w:t>Отчет</w:t>
      </w:r>
      <w:bookmarkStart w:id="1" w:name="_Toc442273399"/>
      <w:bookmarkEnd w:id="0"/>
      <w:r w:rsidR="00FE30B7">
        <w:rPr>
          <w:b/>
          <w:sz w:val="48"/>
          <w:szCs w:val="48"/>
          <w:lang w:eastAsia="ru-RU"/>
        </w:rPr>
        <w:t xml:space="preserve"> </w:t>
      </w:r>
      <w:r>
        <w:rPr>
          <w:b/>
          <w:sz w:val="48"/>
          <w:szCs w:val="48"/>
          <w:lang w:eastAsia="ru-RU"/>
        </w:rPr>
        <w:t xml:space="preserve">о работе </w:t>
      </w:r>
    </w:p>
    <w:p w:rsidR="002D699F" w:rsidRDefault="002D699F" w:rsidP="002D699F">
      <w:pPr>
        <w:ind w:firstLine="0"/>
        <w:jc w:val="center"/>
        <w:rPr>
          <w:b/>
          <w:sz w:val="48"/>
          <w:szCs w:val="48"/>
          <w:lang w:eastAsia="ru-RU"/>
        </w:rPr>
      </w:pPr>
      <w:r>
        <w:rPr>
          <w:b/>
          <w:sz w:val="48"/>
          <w:szCs w:val="48"/>
          <w:lang w:eastAsia="ru-RU"/>
        </w:rPr>
        <w:t>Контрольно-счетной палаты</w:t>
      </w:r>
      <w:bookmarkEnd w:id="1"/>
    </w:p>
    <w:p w:rsidR="002D699F" w:rsidRDefault="00FE30B7" w:rsidP="002D699F">
      <w:pPr>
        <w:ind w:firstLine="0"/>
        <w:jc w:val="center"/>
        <w:rPr>
          <w:b/>
          <w:sz w:val="48"/>
          <w:szCs w:val="48"/>
          <w:lang w:eastAsia="ru-RU"/>
        </w:rPr>
      </w:pPr>
      <w:bookmarkStart w:id="2" w:name="_Toc442273400"/>
      <w:proofErr w:type="spellStart"/>
      <w:r>
        <w:rPr>
          <w:b/>
          <w:sz w:val="48"/>
          <w:szCs w:val="48"/>
          <w:lang w:eastAsia="ru-RU"/>
        </w:rPr>
        <w:t>Рогнедин</w:t>
      </w:r>
      <w:r w:rsidR="002D699F">
        <w:rPr>
          <w:b/>
          <w:sz w:val="48"/>
          <w:szCs w:val="48"/>
          <w:lang w:eastAsia="ru-RU"/>
        </w:rPr>
        <w:t>ского</w:t>
      </w:r>
      <w:proofErr w:type="spellEnd"/>
      <w:r w:rsidR="002D699F">
        <w:rPr>
          <w:b/>
          <w:sz w:val="48"/>
          <w:szCs w:val="48"/>
          <w:lang w:eastAsia="ru-RU"/>
        </w:rPr>
        <w:t xml:space="preserve"> района в 20</w:t>
      </w:r>
      <w:r w:rsidR="006974DF">
        <w:rPr>
          <w:b/>
          <w:sz w:val="48"/>
          <w:szCs w:val="48"/>
          <w:lang w:eastAsia="ru-RU"/>
        </w:rPr>
        <w:t>2</w:t>
      </w:r>
      <w:r w:rsidR="002B2637">
        <w:rPr>
          <w:b/>
          <w:sz w:val="48"/>
          <w:szCs w:val="48"/>
          <w:lang w:eastAsia="ru-RU"/>
        </w:rPr>
        <w:t>2</w:t>
      </w:r>
      <w:r w:rsidR="002D699F">
        <w:rPr>
          <w:b/>
          <w:sz w:val="48"/>
          <w:szCs w:val="48"/>
          <w:lang w:eastAsia="ru-RU"/>
        </w:rPr>
        <w:t xml:space="preserve"> году</w:t>
      </w:r>
      <w:bookmarkEnd w:id="2"/>
    </w:p>
    <w:p w:rsidR="002D699F" w:rsidRDefault="002D699F" w:rsidP="002D699F">
      <w:pPr>
        <w:ind w:firstLine="0"/>
        <w:rPr>
          <w:rFonts w:eastAsia="Times New Roman"/>
          <w:sz w:val="24"/>
          <w:szCs w:val="24"/>
          <w:lang w:eastAsia="ru-RU"/>
        </w:rPr>
      </w:pPr>
    </w:p>
    <w:p w:rsidR="002D699F" w:rsidRDefault="002D699F" w:rsidP="002D699F">
      <w:pPr>
        <w:ind w:firstLine="0"/>
        <w:rPr>
          <w:rFonts w:eastAsia="Times New Roman"/>
          <w:sz w:val="24"/>
          <w:szCs w:val="24"/>
          <w:lang w:eastAsia="ru-RU"/>
        </w:rPr>
      </w:pPr>
    </w:p>
    <w:p w:rsidR="002D699F" w:rsidRPr="00FE30B7" w:rsidRDefault="002D699F" w:rsidP="002D699F">
      <w:pPr>
        <w:ind w:firstLine="0"/>
        <w:jc w:val="center"/>
        <w:rPr>
          <w:lang w:eastAsia="ru-RU"/>
        </w:rPr>
      </w:pPr>
      <w:bookmarkStart w:id="3" w:name="_Toc442273401"/>
      <w:r>
        <w:rPr>
          <w:lang w:eastAsia="ru-RU"/>
        </w:rPr>
        <w:t>(</w:t>
      </w:r>
      <w:proofErr w:type="gramStart"/>
      <w:r>
        <w:rPr>
          <w:lang w:eastAsia="ru-RU"/>
        </w:rPr>
        <w:t>утвержден</w:t>
      </w:r>
      <w:proofErr w:type="gramEnd"/>
      <w:r>
        <w:rPr>
          <w:lang w:eastAsia="ru-RU"/>
        </w:rPr>
        <w:t xml:space="preserve"> приказом Контрольно-счетной палаты </w:t>
      </w:r>
      <w:r>
        <w:rPr>
          <w:lang w:eastAsia="ru-RU"/>
        </w:rPr>
        <w:br/>
      </w:r>
      <w:proofErr w:type="spellStart"/>
      <w:r w:rsidR="00FE30B7">
        <w:rPr>
          <w:lang w:eastAsia="ru-RU"/>
        </w:rPr>
        <w:t>Рогнедин</w:t>
      </w:r>
      <w:r>
        <w:rPr>
          <w:lang w:eastAsia="ru-RU"/>
        </w:rPr>
        <w:t>ского</w:t>
      </w:r>
      <w:proofErr w:type="spellEnd"/>
      <w:r>
        <w:rPr>
          <w:lang w:eastAsia="ru-RU"/>
        </w:rPr>
        <w:t xml:space="preserve"> района </w:t>
      </w:r>
      <w:r w:rsidRPr="00FE30B7">
        <w:rPr>
          <w:lang w:eastAsia="ru-RU"/>
        </w:rPr>
        <w:t>от</w:t>
      </w:r>
      <w:r w:rsidR="00FE30B7">
        <w:rPr>
          <w:lang w:eastAsia="ru-RU"/>
        </w:rPr>
        <w:t xml:space="preserve"> </w:t>
      </w:r>
      <w:r w:rsidR="002B2637">
        <w:rPr>
          <w:lang w:eastAsia="ru-RU"/>
        </w:rPr>
        <w:t>27</w:t>
      </w:r>
      <w:r w:rsidR="006974DF">
        <w:rPr>
          <w:lang w:eastAsia="ru-RU"/>
        </w:rPr>
        <w:t xml:space="preserve"> </w:t>
      </w:r>
      <w:r w:rsidR="002B2637">
        <w:rPr>
          <w:lang w:eastAsia="ru-RU"/>
        </w:rPr>
        <w:t>январ</w:t>
      </w:r>
      <w:r w:rsidR="00C07E38">
        <w:rPr>
          <w:lang w:eastAsia="ru-RU"/>
        </w:rPr>
        <w:t>я</w:t>
      </w:r>
      <w:r w:rsidR="00FE30B7">
        <w:rPr>
          <w:lang w:eastAsia="ru-RU"/>
        </w:rPr>
        <w:t xml:space="preserve"> 20</w:t>
      </w:r>
      <w:r w:rsidR="00C50C93">
        <w:rPr>
          <w:lang w:eastAsia="ru-RU"/>
        </w:rPr>
        <w:t>2</w:t>
      </w:r>
      <w:r w:rsidR="001A5ED6">
        <w:rPr>
          <w:lang w:eastAsia="ru-RU"/>
        </w:rPr>
        <w:t>3</w:t>
      </w:r>
      <w:r w:rsidRPr="00FE30B7">
        <w:rPr>
          <w:lang w:eastAsia="ru-RU"/>
        </w:rPr>
        <w:t xml:space="preserve"> года №</w:t>
      </w:r>
      <w:bookmarkStart w:id="4" w:name="_Toc442273402"/>
      <w:bookmarkEnd w:id="3"/>
      <w:r w:rsidRPr="00FE30B7">
        <w:rPr>
          <w:lang w:eastAsia="ru-RU"/>
        </w:rPr>
        <w:t xml:space="preserve"> </w:t>
      </w:r>
      <w:r w:rsidR="002B2637">
        <w:rPr>
          <w:lang w:eastAsia="ru-RU"/>
        </w:rPr>
        <w:t>5</w:t>
      </w:r>
      <w:r w:rsidRPr="00FE30B7">
        <w:rPr>
          <w:lang w:eastAsia="ru-RU"/>
        </w:rPr>
        <w:t>)</w:t>
      </w:r>
      <w:bookmarkEnd w:id="4"/>
    </w:p>
    <w:p w:rsidR="002D699F" w:rsidRPr="00FE30B7" w:rsidRDefault="002D699F" w:rsidP="002D699F">
      <w:pPr>
        <w:widowControl w:val="0"/>
        <w:tabs>
          <w:tab w:val="left" w:pos="540"/>
          <w:tab w:val="num" w:pos="2203"/>
        </w:tabs>
        <w:spacing w:line="360" w:lineRule="auto"/>
        <w:ind w:firstLine="0"/>
        <w:jc w:val="both"/>
        <w:outlineLvl w:val="0"/>
        <w:rPr>
          <w:rFonts w:eastAsia="Times New Roman"/>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tbl>
      <w:tblPr>
        <w:tblW w:w="0" w:type="auto"/>
        <w:tblInd w:w="30" w:type="dxa"/>
        <w:tblLayout w:type="fixed"/>
        <w:tblCellMar>
          <w:left w:w="30" w:type="dxa"/>
          <w:right w:w="30" w:type="dxa"/>
        </w:tblCellMar>
        <w:tblLook w:val="0000" w:firstRow="0" w:lastRow="0" w:firstColumn="0" w:lastColumn="0" w:noHBand="0" w:noVBand="0"/>
      </w:tblPr>
      <w:tblGrid>
        <w:gridCol w:w="488"/>
        <w:gridCol w:w="487"/>
      </w:tblGrid>
      <w:tr w:rsidR="00D40079" w:rsidRPr="00D40079" w:rsidTr="00D40079">
        <w:trPr>
          <w:trHeight w:val="139"/>
        </w:trPr>
        <w:tc>
          <w:tcPr>
            <w:tcW w:w="488"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c>
          <w:tcPr>
            <w:tcW w:w="487" w:type="dxa"/>
            <w:tcBorders>
              <w:top w:val="nil"/>
              <w:left w:val="nil"/>
              <w:bottom w:val="nil"/>
              <w:right w:val="nil"/>
            </w:tcBorders>
          </w:tcPr>
          <w:p w:rsidR="00D40079" w:rsidRPr="00D40079" w:rsidRDefault="00D40079">
            <w:pPr>
              <w:autoSpaceDE w:val="0"/>
              <w:autoSpaceDN w:val="0"/>
              <w:adjustRightInd w:val="0"/>
              <w:ind w:firstLine="0"/>
              <w:jc w:val="right"/>
              <w:rPr>
                <w:rFonts w:ascii="Arial" w:eastAsiaTheme="minorHAnsi" w:hAnsi="Arial" w:cs="Arial"/>
                <w:sz w:val="22"/>
              </w:rPr>
            </w:pPr>
          </w:p>
        </w:tc>
      </w:tr>
      <w:tr w:rsidR="00D40079" w:rsidTr="00D40079">
        <w:trPr>
          <w:trHeight w:val="564"/>
        </w:trPr>
        <w:tc>
          <w:tcPr>
            <w:tcW w:w="488"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c>
          <w:tcPr>
            <w:tcW w:w="487" w:type="dxa"/>
            <w:tcBorders>
              <w:top w:val="nil"/>
              <w:left w:val="nil"/>
              <w:bottom w:val="nil"/>
              <w:right w:val="nil"/>
            </w:tcBorders>
          </w:tcPr>
          <w:p w:rsidR="00D40079" w:rsidRDefault="00D40079">
            <w:pPr>
              <w:autoSpaceDE w:val="0"/>
              <w:autoSpaceDN w:val="0"/>
              <w:adjustRightInd w:val="0"/>
              <w:ind w:firstLine="0"/>
              <w:jc w:val="right"/>
              <w:rPr>
                <w:rFonts w:ascii="Arial" w:eastAsiaTheme="minorHAnsi" w:hAnsi="Arial" w:cs="Arial"/>
                <w:color w:val="000000"/>
                <w:sz w:val="22"/>
              </w:rPr>
            </w:pPr>
          </w:p>
        </w:tc>
      </w:tr>
    </w:tbl>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Cs w:val="28"/>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rPr>
          <w:rFonts w:eastAsia="Times New Roman"/>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2D699F" w:rsidP="002D699F">
      <w:pPr>
        <w:widowControl w:val="0"/>
        <w:tabs>
          <w:tab w:val="left" w:pos="540"/>
          <w:tab w:val="num" w:pos="2203"/>
        </w:tabs>
        <w:spacing w:line="360" w:lineRule="auto"/>
        <w:ind w:firstLine="567"/>
        <w:jc w:val="center"/>
        <w:outlineLvl w:val="0"/>
        <w:rPr>
          <w:rFonts w:eastAsia="Times New Roman"/>
          <w:b/>
          <w:sz w:val="24"/>
          <w:szCs w:val="24"/>
          <w:lang w:eastAsia="ru-RU"/>
        </w:rPr>
      </w:pPr>
    </w:p>
    <w:p w:rsidR="002D699F" w:rsidRDefault="00FE30B7" w:rsidP="002D699F">
      <w:pPr>
        <w:ind w:firstLine="0"/>
        <w:jc w:val="center"/>
        <w:rPr>
          <w:b/>
          <w:szCs w:val="28"/>
          <w:lang w:eastAsia="ru-RU"/>
        </w:rPr>
      </w:pPr>
      <w:r>
        <w:rPr>
          <w:b/>
          <w:szCs w:val="28"/>
          <w:lang w:eastAsia="ru-RU"/>
        </w:rPr>
        <w:t>п. Рогнедино</w:t>
      </w:r>
      <w:r w:rsidR="002D699F">
        <w:rPr>
          <w:b/>
          <w:szCs w:val="28"/>
          <w:lang w:eastAsia="ru-RU"/>
        </w:rPr>
        <w:t xml:space="preserve"> </w:t>
      </w:r>
    </w:p>
    <w:p w:rsidR="002D699F" w:rsidRDefault="002D699F" w:rsidP="002D699F">
      <w:pPr>
        <w:ind w:right="-286"/>
        <w:jc w:val="both"/>
        <w:rPr>
          <w:szCs w:val="28"/>
        </w:rPr>
      </w:pPr>
    </w:p>
    <w:p w:rsidR="004560F5" w:rsidRPr="004560F5" w:rsidRDefault="004560F5" w:rsidP="004560F5">
      <w:pPr>
        <w:keepNext/>
        <w:keepLines/>
        <w:spacing w:line="360" w:lineRule="auto"/>
        <w:outlineLvl w:val="0"/>
        <w:rPr>
          <w:rFonts w:eastAsia="Times New Roman"/>
          <w:b/>
          <w:bCs/>
          <w:szCs w:val="28"/>
          <w:lang w:eastAsia="ru-RU"/>
        </w:rPr>
      </w:pPr>
      <w:bookmarkStart w:id="5" w:name="_Toc447206573"/>
      <w:r w:rsidRPr="004560F5">
        <w:rPr>
          <w:rFonts w:eastAsia="Times New Roman"/>
          <w:b/>
          <w:bCs/>
          <w:szCs w:val="28"/>
          <w:lang w:eastAsia="ru-RU"/>
        </w:rPr>
        <w:lastRenderedPageBreak/>
        <w:t>1. Вводные положения</w:t>
      </w:r>
    </w:p>
    <w:bookmarkEnd w:id="5"/>
    <w:p w:rsidR="002D699F" w:rsidRDefault="002D699F" w:rsidP="002D699F">
      <w:pPr>
        <w:spacing w:line="360" w:lineRule="auto"/>
        <w:jc w:val="both"/>
        <w:rPr>
          <w:szCs w:val="28"/>
        </w:rPr>
      </w:pPr>
      <w:r>
        <w:rPr>
          <w:szCs w:val="28"/>
        </w:rPr>
        <w:t xml:space="preserve">Контрольно-счетная палата </w:t>
      </w:r>
      <w:proofErr w:type="spellStart"/>
      <w:r w:rsidR="00FE30B7">
        <w:rPr>
          <w:szCs w:val="28"/>
        </w:rPr>
        <w:t>Рогнедин</w:t>
      </w:r>
      <w:r>
        <w:rPr>
          <w:szCs w:val="28"/>
        </w:rPr>
        <w:t>ского</w:t>
      </w:r>
      <w:proofErr w:type="spellEnd"/>
      <w:r>
        <w:rPr>
          <w:szCs w:val="28"/>
        </w:rPr>
        <w:t xml:space="preserve"> района </w:t>
      </w:r>
      <w:r w:rsidR="00C74B55">
        <w:rPr>
          <w:szCs w:val="28"/>
        </w:rPr>
        <w:t xml:space="preserve">(далее – Контрольно-счётная палата) является постоянно действующим органом внешнего муниципального финансового контроля и </w:t>
      </w:r>
      <w:r>
        <w:rPr>
          <w:szCs w:val="28"/>
        </w:rPr>
        <w:t>осуществляет свою деятельность на основе Конституции Российской Федерации, Бюджетного кодекса Российской Федерации, федерального законодательства, Устава муниципального образования «</w:t>
      </w:r>
      <w:proofErr w:type="spellStart"/>
      <w:r w:rsidR="00FE30B7">
        <w:rPr>
          <w:szCs w:val="28"/>
        </w:rPr>
        <w:t>Рогнедин</w:t>
      </w:r>
      <w:r>
        <w:rPr>
          <w:szCs w:val="28"/>
        </w:rPr>
        <w:t>ский</w:t>
      </w:r>
      <w:proofErr w:type="spellEnd"/>
      <w:r>
        <w:rPr>
          <w:szCs w:val="28"/>
        </w:rPr>
        <w:t xml:space="preserve"> район»,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других законов и иных нормативных правовых актов Брянской области. Контрольно-счетная палата образована </w:t>
      </w:r>
      <w:proofErr w:type="spellStart"/>
      <w:r w:rsidR="00FE30B7">
        <w:rPr>
          <w:szCs w:val="28"/>
        </w:rPr>
        <w:t>Рогнедин</w:t>
      </w:r>
      <w:r>
        <w:rPr>
          <w:szCs w:val="28"/>
        </w:rPr>
        <w:t>ским</w:t>
      </w:r>
      <w:proofErr w:type="spellEnd"/>
      <w:r>
        <w:rPr>
          <w:szCs w:val="28"/>
        </w:rPr>
        <w:t xml:space="preserve"> районным Советом народных депутатов и ей подотчетна. Отчет о работе Контрольно-счетной палаты </w:t>
      </w:r>
      <w:proofErr w:type="spellStart"/>
      <w:r w:rsidR="00FE30B7">
        <w:rPr>
          <w:szCs w:val="28"/>
        </w:rPr>
        <w:t>Рогнедин</w:t>
      </w:r>
      <w:r>
        <w:rPr>
          <w:szCs w:val="28"/>
        </w:rPr>
        <w:t>ского</w:t>
      </w:r>
      <w:proofErr w:type="spellEnd"/>
      <w:r>
        <w:rPr>
          <w:szCs w:val="28"/>
        </w:rPr>
        <w:t xml:space="preserve"> района представляется Контрольно-счетной палатой </w:t>
      </w:r>
      <w:r w:rsidR="00FE30B7">
        <w:rPr>
          <w:szCs w:val="28"/>
        </w:rPr>
        <w:t xml:space="preserve"> </w:t>
      </w:r>
      <w:r>
        <w:rPr>
          <w:szCs w:val="28"/>
        </w:rPr>
        <w:t xml:space="preserve">в </w:t>
      </w:r>
      <w:proofErr w:type="spellStart"/>
      <w:r w:rsidR="00FE30B7">
        <w:rPr>
          <w:szCs w:val="28"/>
        </w:rPr>
        <w:t>Рогнедин</w:t>
      </w:r>
      <w:r>
        <w:rPr>
          <w:szCs w:val="28"/>
        </w:rPr>
        <w:t>ский</w:t>
      </w:r>
      <w:proofErr w:type="spellEnd"/>
      <w:r>
        <w:rPr>
          <w:szCs w:val="28"/>
        </w:rPr>
        <w:t xml:space="preserve"> районный Совет народных депутатов в соответствии со статьей 20 Положения «О Контрольно-счетной палате </w:t>
      </w:r>
      <w:proofErr w:type="spellStart"/>
      <w:r w:rsidR="00FE30B7">
        <w:rPr>
          <w:szCs w:val="28"/>
        </w:rPr>
        <w:t>Рогнедин</w:t>
      </w:r>
      <w:r>
        <w:rPr>
          <w:szCs w:val="28"/>
        </w:rPr>
        <w:t>ского</w:t>
      </w:r>
      <w:proofErr w:type="spellEnd"/>
      <w:r>
        <w:rPr>
          <w:szCs w:val="28"/>
        </w:rPr>
        <w:t xml:space="preserve"> района». </w:t>
      </w:r>
    </w:p>
    <w:p w:rsidR="002D699F" w:rsidRDefault="002D699F" w:rsidP="002D699F">
      <w:pPr>
        <w:tabs>
          <w:tab w:val="left" w:pos="540"/>
        </w:tabs>
        <w:spacing w:line="360" w:lineRule="auto"/>
        <w:jc w:val="both"/>
        <w:rPr>
          <w:rFonts w:eastAsia="Times New Roman"/>
          <w:szCs w:val="28"/>
          <w:lang w:eastAsia="ru-RU"/>
        </w:rPr>
      </w:pPr>
      <w:r>
        <w:rPr>
          <w:szCs w:val="28"/>
        </w:rPr>
        <w:t xml:space="preserve">Структура </w:t>
      </w:r>
      <w:r w:rsidR="00FE30B7">
        <w:rPr>
          <w:szCs w:val="28"/>
        </w:rPr>
        <w:t xml:space="preserve"> </w:t>
      </w:r>
      <w:r>
        <w:rPr>
          <w:szCs w:val="28"/>
        </w:rPr>
        <w:t>и содержание отчета определены С</w:t>
      </w:r>
      <w:r>
        <w:rPr>
          <w:rFonts w:eastAsia="Times New Roman"/>
          <w:szCs w:val="28"/>
          <w:lang w:eastAsia="ru-RU"/>
        </w:rPr>
        <w:t xml:space="preserve">тандартом организации деятельности Контрольно-счётной палаты </w:t>
      </w:r>
      <w:proofErr w:type="spellStart"/>
      <w:r w:rsidR="00FE30B7">
        <w:rPr>
          <w:rFonts w:eastAsia="Times New Roman"/>
          <w:szCs w:val="28"/>
          <w:lang w:eastAsia="ru-RU"/>
        </w:rPr>
        <w:t>Рогнедин</w:t>
      </w:r>
      <w:r>
        <w:rPr>
          <w:rFonts w:eastAsia="Times New Roman"/>
          <w:szCs w:val="28"/>
          <w:lang w:eastAsia="ru-RU"/>
        </w:rPr>
        <w:t>ского</w:t>
      </w:r>
      <w:proofErr w:type="spellEnd"/>
      <w:r>
        <w:rPr>
          <w:rFonts w:eastAsia="Times New Roman"/>
          <w:szCs w:val="28"/>
          <w:lang w:eastAsia="ru-RU"/>
        </w:rPr>
        <w:t xml:space="preserve"> района СОД 3 «Порядок подготовки отчета о работе Контрольно-счетной палаты </w:t>
      </w:r>
      <w:proofErr w:type="spellStart"/>
      <w:r w:rsidR="00FE30B7">
        <w:rPr>
          <w:rFonts w:eastAsia="Times New Roman"/>
          <w:szCs w:val="28"/>
          <w:lang w:eastAsia="ru-RU"/>
        </w:rPr>
        <w:t>Рогнединс</w:t>
      </w:r>
      <w:r>
        <w:rPr>
          <w:rFonts w:eastAsia="Times New Roman"/>
          <w:szCs w:val="28"/>
          <w:lang w:eastAsia="ru-RU"/>
        </w:rPr>
        <w:t>кого</w:t>
      </w:r>
      <w:proofErr w:type="spellEnd"/>
      <w:r w:rsidR="0067132C">
        <w:rPr>
          <w:rFonts w:eastAsia="Times New Roman"/>
          <w:szCs w:val="28"/>
          <w:lang w:eastAsia="ru-RU"/>
        </w:rPr>
        <w:t xml:space="preserve"> района», утвержденный</w:t>
      </w:r>
      <w:r>
        <w:rPr>
          <w:rFonts w:eastAsia="Times New Roman"/>
          <w:szCs w:val="28"/>
          <w:lang w:eastAsia="ru-RU"/>
        </w:rPr>
        <w:t xml:space="preserve"> </w:t>
      </w:r>
      <w:r w:rsidR="0067132C">
        <w:rPr>
          <w:rFonts w:eastAsia="Times New Roman"/>
          <w:szCs w:val="28"/>
          <w:lang w:eastAsia="ru-RU"/>
        </w:rPr>
        <w:t xml:space="preserve">приказом председателя КСП </w:t>
      </w:r>
      <w:proofErr w:type="spellStart"/>
      <w:r w:rsidR="0067132C">
        <w:rPr>
          <w:rFonts w:eastAsia="Times New Roman"/>
          <w:szCs w:val="28"/>
          <w:lang w:eastAsia="ru-RU"/>
        </w:rPr>
        <w:t>Рогнединского</w:t>
      </w:r>
      <w:proofErr w:type="spellEnd"/>
      <w:r w:rsidR="0067132C">
        <w:rPr>
          <w:rFonts w:eastAsia="Times New Roman"/>
          <w:szCs w:val="28"/>
          <w:lang w:eastAsia="ru-RU"/>
        </w:rPr>
        <w:t xml:space="preserve"> района</w:t>
      </w:r>
      <w:r w:rsidR="009B59FC">
        <w:rPr>
          <w:rFonts w:eastAsia="Times New Roman"/>
          <w:szCs w:val="28"/>
          <w:lang w:eastAsia="ru-RU"/>
        </w:rPr>
        <w:t xml:space="preserve"> </w:t>
      </w:r>
      <w:r>
        <w:rPr>
          <w:rFonts w:eastAsia="Times New Roman"/>
          <w:szCs w:val="28"/>
          <w:lang w:eastAsia="ru-RU"/>
        </w:rPr>
        <w:t xml:space="preserve"> от </w:t>
      </w:r>
      <w:r w:rsidR="0067132C">
        <w:rPr>
          <w:rFonts w:eastAsia="Times New Roman"/>
          <w:szCs w:val="28"/>
          <w:lang w:eastAsia="ru-RU"/>
        </w:rPr>
        <w:t>03</w:t>
      </w:r>
      <w:r>
        <w:rPr>
          <w:rFonts w:eastAsia="Times New Roman"/>
          <w:szCs w:val="28"/>
          <w:lang w:eastAsia="ru-RU"/>
        </w:rPr>
        <w:t xml:space="preserve"> </w:t>
      </w:r>
      <w:r w:rsidR="0067132C">
        <w:rPr>
          <w:rFonts w:eastAsia="Times New Roman"/>
          <w:szCs w:val="28"/>
          <w:lang w:eastAsia="ru-RU"/>
        </w:rPr>
        <w:t>марта</w:t>
      </w:r>
      <w:r>
        <w:rPr>
          <w:rFonts w:eastAsia="Times New Roman"/>
          <w:szCs w:val="28"/>
          <w:lang w:eastAsia="ru-RU"/>
        </w:rPr>
        <w:t xml:space="preserve"> 201</w:t>
      </w:r>
      <w:r w:rsidR="0067132C">
        <w:rPr>
          <w:rFonts w:eastAsia="Times New Roman"/>
          <w:szCs w:val="28"/>
          <w:lang w:eastAsia="ru-RU"/>
        </w:rPr>
        <w:t>4</w:t>
      </w:r>
      <w:r>
        <w:rPr>
          <w:rFonts w:eastAsia="Times New Roman"/>
          <w:szCs w:val="28"/>
          <w:lang w:eastAsia="ru-RU"/>
        </w:rPr>
        <w:t xml:space="preserve"> года № </w:t>
      </w:r>
      <w:r w:rsidR="0067132C">
        <w:rPr>
          <w:rFonts w:eastAsia="Times New Roman"/>
          <w:szCs w:val="28"/>
          <w:lang w:eastAsia="ru-RU"/>
        </w:rPr>
        <w:t>3</w:t>
      </w:r>
      <w:r>
        <w:rPr>
          <w:rFonts w:eastAsia="Times New Roman"/>
          <w:szCs w:val="28"/>
          <w:lang w:eastAsia="ru-RU"/>
        </w:rPr>
        <w:t>.</w:t>
      </w:r>
    </w:p>
    <w:p w:rsidR="006E4BD5" w:rsidRDefault="00686672" w:rsidP="002D699F">
      <w:pPr>
        <w:tabs>
          <w:tab w:val="left" w:pos="540"/>
        </w:tabs>
        <w:spacing w:line="360" w:lineRule="auto"/>
        <w:jc w:val="both"/>
        <w:rPr>
          <w:rFonts w:eastAsia="Times New Roman"/>
          <w:szCs w:val="28"/>
          <w:lang w:eastAsia="ru-RU"/>
        </w:rPr>
      </w:pPr>
      <w:r>
        <w:rPr>
          <w:rFonts w:eastAsia="Times New Roman"/>
          <w:szCs w:val="28"/>
          <w:lang w:eastAsia="ru-RU"/>
        </w:rPr>
        <w:t>В отчете отражена деятельность Контрольно-счётной палаты в 20</w:t>
      </w:r>
      <w:r w:rsidR="00805449">
        <w:rPr>
          <w:rFonts w:eastAsia="Times New Roman"/>
          <w:szCs w:val="28"/>
          <w:lang w:eastAsia="ru-RU"/>
        </w:rPr>
        <w:t>2</w:t>
      </w:r>
      <w:r w:rsidR="009B59FC">
        <w:rPr>
          <w:rFonts w:eastAsia="Times New Roman"/>
          <w:szCs w:val="28"/>
          <w:lang w:eastAsia="ru-RU"/>
        </w:rPr>
        <w:t>2</w:t>
      </w:r>
      <w:r w:rsidR="00E97AB1">
        <w:rPr>
          <w:rFonts w:eastAsia="Times New Roman"/>
          <w:szCs w:val="28"/>
          <w:lang w:eastAsia="ru-RU"/>
        </w:rPr>
        <w:t xml:space="preserve"> </w:t>
      </w:r>
      <w:r>
        <w:rPr>
          <w:rFonts w:eastAsia="Times New Roman"/>
          <w:szCs w:val="28"/>
          <w:lang w:eastAsia="ru-RU"/>
        </w:rPr>
        <w:t>году по выполнению полномочий, определенных законодательством.</w:t>
      </w:r>
    </w:p>
    <w:p w:rsidR="00133BE3" w:rsidRDefault="00133BE3" w:rsidP="002D699F">
      <w:pPr>
        <w:tabs>
          <w:tab w:val="left" w:pos="540"/>
        </w:tabs>
        <w:spacing w:line="360" w:lineRule="auto"/>
        <w:jc w:val="both"/>
        <w:rPr>
          <w:rFonts w:eastAsia="Times New Roman"/>
          <w:szCs w:val="28"/>
          <w:lang w:eastAsia="ru-RU"/>
        </w:rPr>
      </w:pPr>
    </w:p>
    <w:p w:rsidR="00133BE3" w:rsidRPr="00133BE3" w:rsidRDefault="00133BE3" w:rsidP="00133BE3">
      <w:pPr>
        <w:keepNext/>
        <w:keepLines/>
        <w:spacing w:line="360" w:lineRule="auto"/>
        <w:outlineLvl w:val="0"/>
        <w:rPr>
          <w:rFonts w:eastAsia="Times New Roman"/>
          <w:b/>
          <w:bCs/>
          <w:spacing w:val="-2"/>
          <w:szCs w:val="28"/>
          <w:lang w:eastAsia="ru-RU"/>
        </w:rPr>
      </w:pPr>
      <w:bookmarkStart w:id="6" w:name="_Toc447206574"/>
      <w:r w:rsidRPr="00133BE3">
        <w:rPr>
          <w:rFonts w:eastAsia="Times New Roman"/>
          <w:b/>
          <w:bCs/>
          <w:spacing w:val="-2"/>
          <w:szCs w:val="28"/>
          <w:lang w:eastAsia="ru-RU"/>
        </w:rPr>
        <w:t>2. Основные итоги работы Контрольно-счетной палаты в 20</w:t>
      </w:r>
      <w:r w:rsidR="00805449">
        <w:rPr>
          <w:rFonts w:eastAsia="Times New Roman"/>
          <w:b/>
          <w:bCs/>
          <w:spacing w:val="-2"/>
          <w:szCs w:val="28"/>
          <w:lang w:eastAsia="ru-RU"/>
        </w:rPr>
        <w:t>2</w:t>
      </w:r>
      <w:r w:rsidR="00D46B42">
        <w:rPr>
          <w:rFonts w:eastAsia="Times New Roman"/>
          <w:b/>
          <w:bCs/>
          <w:spacing w:val="-2"/>
          <w:szCs w:val="28"/>
          <w:lang w:eastAsia="ru-RU"/>
        </w:rPr>
        <w:t>2</w:t>
      </w:r>
      <w:r w:rsidR="00805449">
        <w:rPr>
          <w:rFonts w:eastAsia="Times New Roman"/>
          <w:b/>
          <w:bCs/>
          <w:spacing w:val="-2"/>
          <w:szCs w:val="28"/>
          <w:lang w:eastAsia="ru-RU"/>
        </w:rPr>
        <w:t xml:space="preserve"> </w:t>
      </w:r>
      <w:r w:rsidRPr="00133BE3">
        <w:rPr>
          <w:rFonts w:eastAsia="Times New Roman"/>
          <w:b/>
          <w:bCs/>
          <w:spacing w:val="-2"/>
          <w:szCs w:val="28"/>
          <w:lang w:eastAsia="ru-RU"/>
        </w:rPr>
        <w:t xml:space="preserve"> году</w:t>
      </w:r>
      <w:bookmarkEnd w:id="6"/>
    </w:p>
    <w:p w:rsidR="000C4903" w:rsidRPr="008E4F90" w:rsidRDefault="00686672"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П</w:t>
      </w:r>
      <w:r w:rsidR="002D699F">
        <w:rPr>
          <w:rFonts w:eastAsia="Times New Roman"/>
          <w:spacing w:val="-2"/>
          <w:szCs w:val="28"/>
          <w:lang w:eastAsia="ru-RU"/>
        </w:rPr>
        <w:t>ланом</w:t>
      </w:r>
      <w:r w:rsidR="00CD143F">
        <w:rPr>
          <w:rFonts w:eastAsia="Times New Roman"/>
          <w:spacing w:val="-2"/>
          <w:szCs w:val="28"/>
          <w:lang w:eastAsia="ru-RU"/>
        </w:rPr>
        <w:t xml:space="preserve"> </w:t>
      </w:r>
      <w:r w:rsidR="002D699F">
        <w:rPr>
          <w:rFonts w:eastAsia="Times New Roman"/>
          <w:spacing w:val="-2"/>
          <w:szCs w:val="28"/>
          <w:lang w:eastAsia="ru-RU"/>
        </w:rPr>
        <w:t xml:space="preserve"> работы Контрольно-счетной</w:t>
      </w:r>
      <w:r w:rsidR="004F7296">
        <w:rPr>
          <w:rFonts w:eastAsia="Times New Roman"/>
          <w:spacing w:val="-2"/>
          <w:szCs w:val="28"/>
          <w:lang w:eastAsia="ru-RU"/>
        </w:rPr>
        <w:t xml:space="preserve"> </w:t>
      </w:r>
      <w:r w:rsidR="002D699F">
        <w:rPr>
          <w:rFonts w:eastAsia="Times New Roman"/>
          <w:spacing w:val="-2"/>
          <w:szCs w:val="28"/>
          <w:lang w:eastAsia="ru-RU"/>
        </w:rPr>
        <w:t xml:space="preserve"> палат</w:t>
      </w:r>
      <w:r w:rsidR="008E4F90">
        <w:rPr>
          <w:rFonts w:eastAsia="Times New Roman"/>
          <w:spacing w:val="-2"/>
          <w:szCs w:val="28"/>
          <w:lang w:eastAsia="ru-RU"/>
        </w:rPr>
        <w:t>ы</w:t>
      </w:r>
      <w:r w:rsidR="002D699F">
        <w:rPr>
          <w:rFonts w:eastAsia="Times New Roman"/>
          <w:spacing w:val="-2"/>
          <w:szCs w:val="28"/>
          <w:lang w:eastAsia="ru-RU"/>
        </w:rPr>
        <w:t xml:space="preserve"> </w:t>
      </w:r>
      <w:r w:rsidR="00CD143F">
        <w:rPr>
          <w:rFonts w:eastAsia="Times New Roman"/>
          <w:spacing w:val="-2"/>
          <w:szCs w:val="28"/>
          <w:lang w:eastAsia="ru-RU"/>
        </w:rPr>
        <w:t xml:space="preserve"> </w:t>
      </w:r>
      <w:proofErr w:type="spellStart"/>
      <w:r w:rsidR="00CD143F">
        <w:rPr>
          <w:rFonts w:eastAsia="Times New Roman"/>
          <w:spacing w:val="-2"/>
          <w:szCs w:val="28"/>
          <w:lang w:eastAsia="ru-RU"/>
        </w:rPr>
        <w:t>Рогнединского</w:t>
      </w:r>
      <w:proofErr w:type="spellEnd"/>
      <w:r w:rsidR="00CD143F">
        <w:rPr>
          <w:rFonts w:eastAsia="Times New Roman"/>
          <w:spacing w:val="-2"/>
          <w:szCs w:val="28"/>
          <w:lang w:eastAsia="ru-RU"/>
        </w:rPr>
        <w:t xml:space="preserve"> района</w:t>
      </w:r>
      <w:r w:rsidR="002D699F">
        <w:rPr>
          <w:rFonts w:eastAsia="Times New Roman"/>
          <w:spacing w:val="-2"/>
          <w:szCs w:val="28"/>
          <w:lang w:eastAsia="ru-RU"/>
        </w:rPr>
        <w:t xml:space="preserve"> </w:t>
      </w:r>
      <w:r>
        <w:rPr>
          <w:rFonts w:eastAsia="Times New Roman"/>
          <w:spacing w:val="-2"/>
          <w:szCs w:val="28"/>
          <w:lang w:eastAsia="ru-RU"/>
        </w:rPr>
        <w:t>на 20</w:t>
      </w:r>
      <w:r w:rsidR="00805449">
        <w:rPr>
          <w:rFonts w:eastAsia="Times New Roman"/>
          <w:spacing w:val="-2"/>
          <w:szCs w:val="28"/>
          <w:lang w:eastAsia="ru-RU"/>
        </w:rPr>
        <w:t>2</w:t>
      </w:r>
      <w:r w:rsidR="00D46B42">
        <w:rPr>
          <w:rFonts w:eastAsia="Times New Roman"/>
          <w:spacing w:val="-2"/>
          <w:szCs w:val="28"/>
          <w:lang w:eastAsia="ru-RU"/>
        </w:rPr>
        <w:t>2</w:t>
      </w:r>
      <w:r>
        <w:rPr>
          <w:rFonts w:eastAsia="Times New Roman"/>
          <w:spacing w:val="-2"/>
          <w:szCs w:val="28"/>
          <w:lang w:eastAsia="ru-RU"/>
        </w:rPr>
        <w:t xml:space="preserve"> год предусмотрено </w:t>
      </w:r>
      <w:r w:rsidR="002D699F" w:rsidRPr="008E4F90">
        <w:rPr>
          <w:rFonts w:eastAsia="Times New Roman"/>
          <w:spacing w:val="-2"/>
          <w:szCs w:val="28"/>
          <w:lang w:eastAsia="ru-RU"/>
        </w:rPr>
        <w:t>проведен</w:t>
      </w:r>
      <w:r w:rsidRPr="008E4F90">
        <w:rPr>
          <w:rFonts w:eastAsia="Times New Roman"/>
          <w:spacing w:val="-2"/>
          <w:szCs w:val="28"/>
          <w:lang w:eastAsia="ru-RU"/>
        </w:rPr>
        <w:t xml:space="preserve">ие </w:t>
      </w:r>
      <w:r w:rsidR="002D699F" w:rsidRPr="008E4F90">
        <w:rPr>
          <w:rFonts w:eastAsia="Times New Roman"/>
          <w:spacing w:val="-2"/>
          <w:szCs w:val="28"/>
          <w:lang w:eastAsia="ru-RU"/>
        </w:rPr>
        <w:t xml:space="preserve"> </w:t>
      </w:r>
      <w:r w:rsidR="003137C0" w:rsidRPr="008E4F90">
        <w:rPr>
          <w:rFonts w:eastAsia="Times New Roman"/>
          <w:spacing w:val="-2"/>
          <w:szCs w:val="28"/>
          <w:lang w:eastAsia="ru-RU"/>
        </w:rPr>
        <w:t>15</w:t>
      </w:r>
      <w:r w:rsidR="007725B8"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007725B8" w:rsidRPr="008E4F90">
        <w:rPr>
          <w:rFonts w:eastAsia="Times New Roman"/>
          <w:spacing w:val="-2"/>
          <w:szCs w:val="28"/>
          <w:lang w:eastAsia="ru-RU"/>
        </w:rPr>
        <w:t xml:space="preserve"> и экспертно-аналитических</w:t>
      </w:r>
      <w:r w:rsidR="00CD143F" w:rsidRPr="008E4F90">
        <w:rPr>
          <w:rFonts w:eastAsia="Times New Roman"/>
          <w:spacing w:val="-2"/>
          <w:szCs w:val="28"/>
          <w:lang w:eastAsia="ru-RU"/>
        </w:rPr>
        <w:t xml:space="preserve"> мероприяти</w:t>
      </w:r>
      <w:r w:rsidR="00811C2C">
        <w:rPr>
          <w:rFonts w:eastAsia="Times New Roman"/>
          <w:spacing w:val="-2"/>
          <w:szCs w:val="28"/>
          <w:lang w:eastAsia="ru-RU"/>
        </w:rPr>
        <w:t>й</w:t>
      </w:r>
      <w:r w:rsidR="002D699F" w:rsidRPr="008E4F90">
        <w:rPr>
          <w:rFonts w:eastAsia="Times New Roman"/>
          <w:spacing w:val="-2"/>
          <w:szCs w:val="28"/>
          <w:lang w:eastAsia="ru-RU"/>
        </w:rPr>
        <w:t xml:space="preserve">, из них </w:t>
      </w:r>
      <w:r w:rsidR="003137C0" w:rsidRPr="008E4F90">
        <w:rPr>
          <w:rFonts w:eastAsia="Times New Roman"/>
          <w:spacing w:val="-2"/>
          <w:szCs w:val="28"/>
          <w:lang w:eastAsia="ru-RU"/>
        </w:rPr>
        <w:t>3</w:t>
      </w:r>
      <w:r w:rsidR="002D699F" w:rsidRPr="008E4F90">
        <w:rPr>
          <w:rFonts w:eastAsia="Times New Roman"/>
          <w:spacing w:val="-2"/>
          <w:szCs w:val="28"/>
          <w:lang w:eastAsia="ru-RU"/>
        </w:rPr>
        <w:t xml:space="preserve"> контрольных и</w:t>
      </w:r>
      <w:r w:rsidR="007725B8" w:rsidRPr="008E4F90">
        <w:rPr>
          <w:rFonts w:eastAsia="Times New Roman"/>
          <w:spacing w:val="-2"/>
          <w:szCs w:val="28"/>
          <w:lang w:eastAsia="ru-RU"/>
        </w:rPr>
        <w:t xml:space="preserve"> </w:t>
      </w:r>
      <w:r w:rsidR="003137C0" w:rsidRPr="008E4F90">
        <w:rPr>
          <w:rFonts w:eastAsia="Times New Roman"/>
          <w:spacing w:val="-2"/>
          <w:szCs w:val="28"/>
          <w:lang w:eastAsia="ru-RU"/>
        </w:rPr>
        <w:t>12</w:t>
      </w:r>
      <w:r w:rsidR="002D699F" w:rsidRPr="008E4F90">
        <w:rPr>
          <w:rFonts w:eastAsia="Times New Roman"/>
          <w:spacing w:val="-2"/>
          <w:szCs w:val="28"/>
          <w:lang w:eastAsia="ru-RU"/>
        </w:rPr>
        <w:t xml:space="preserve"> экспертно-аналитическ</w:t>
      </w:r>
      <w:r w:rsidR="007725B8" w:rsidRPr="008E4F90">
        <w:rPr>
          <w:rFonts w:eastAsia="Times New Roman"/>
          <w:spacing w:val="-2"/>
          <w:szCs w:val="28"/>
          <w:lang w:eastAsia="ru-RU"/>
        </w:rPr>
        <w:t>их мероприяти</w:t>
      </w:r>
      <w:r w:rsidR="00811C2C">
        <w:rPr>
          <w:rFonts w:eastAsia="Times New Roman"/>
          <w:spacing w:val="-2"/>
          <w:szCs w:val="28"/>
          <w:lang w:eastAsia="ru-RU"/>
        </w:rPr>
        <w:t>й</w:t>
      </w:r>
      <w:r w:rsidR="006D3EC8" w:rsidRPr="008E4F90">
        <w:rPr>
          <w:rFonts w:eastAsia="Times New Roman"/>
          <w:spacing w:val="-2"/>
          <w:szCs w:val="28"/>
          <w:lang w:eastAsia="ru-RU"/>
        </w:rPr>
        <w:t>, в рамках которых</w:t>
      </w:r>
      <w:r w:rsidR="00CD143F" w:rsidRPr="008E4F90">
        <w:rPr>
          <w:rFonts w:eastAsia="Times New Roman"/>
          <w:spacing w:val="-2"/>
          <w:szCs w:val="28"/>
          <w:lang w:eastAsia="ru-RU"/>
        </w:rPr>
        <w:t xml:space="preserve">, мероприятиями </w:t>
      </w:r>
      <w:r w:rsidR="006D3EC8"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необходимо было охватить </w:t>
      </w:r>
      <w:r w:rsidR="00DB378F" w:rsidRPr="008E4F90">
        <w:rPr>
          <w:rFonts w:eastAsia="Times New Roman"/>
          <w:spacing w:val="-2"/>
          <w:szCs w:val="28"/>
          <w:lang w:eastAsia="ru-RU"/>
        </w:rPr>
        <w:t xml:space="preserve"> 4</w:t>
      </w:r>
      <w:r w:rsidR="003137C0" w:rsidRPr="008E4F90">
        <w:rPr>
          <w:rFonts w:eastAsia="Times New Roman"/>
          <w:spacing w:val="-2"/>
          <w:szCs w:val="28"/>
          <w:lang w:eastAsia="ru-RU"/>
        </w:rPr>
        <w:t>6</w:t>
      </w:r>
      <w:r w:rsidR="00DB378F" w:rsidRPr="008E4F90">
        <w:rPr>
          <w:rFonts w:eastAsia="Times New Roman"/>
          <w:spacing w:val="-2"/>
          <w:szCs w:val="28"/>
          <w:lang w:eastAsia="ru-RU"/>
        </w:rPr>
        <w:t xml:space="preserve"> </w:t>
      </w:r>
      <w:r w:rsidR="000C4903" w:rsidRPr="008E4F90">
        <w:rPr>
          <w:rFonts w:eastAsia="Times New Roman"/>
          <w:spacing w:val="-2"/>
          <w:szCs w:val="28"/>
          <w:lang w:eastAsia="ru-RU"/>
        </w:rPr>
        <w:t>объект</w:t>
      </w:r>
      <w:r w:rsidR="003137C0" w:rsidRPr="008E4F90">
        <w:rPr>
          <w:rFonts w:eastAsia="Times New Roman"/>
          <w:spacing w:val="-2"/>
          <w:szCs w:val="28"/>
          <w:lang w:eastAsia="ru-RU"/>
        </w:rPr>
        <w:t>ов</w:t>
      </w:r>
      <w:r w:rsidR="004F7296" w:rsidRPr="008E4F90">
        <w:rPr>
          <w:rFonts w:eastAsia="Times New Roman"/>
          <w:spacing w:val="-2"/>
          <w:szCs w:val="28"/>
          <w:lang w:eastAsia="ru-RU"/>
        </w:rPr>
        <w:t>.</w:t>
      </w:r>
    </w:p>
    <w:p w:rsidR="00C135EE" w:rsidRDefault="00CD143F" w:rsidP="001007A7">
      <w:pPr>
        <w:tabs>
          <w:tab w:val="left" w:pos="540"/>
        </w:tabs>
        <w:spacing w:line="360" w:lineRule="auto"/>
        <w:jc w:val="both"/>
        <w:rPr>
          <w:rFonts w:eastAsia="Times New Roman"/>
          <w:spacing w:val="-2"/>
          <w:szCs w:val="28"/>
          <w:lang w:eastAsia="ru-RU"/>
        </w:rPr>
      </w:pPr>
      <w:r w:rsidRPr="008E4F90">
        <w:rPr>
          <w:rFonts w:eastAsia="Times New Roman"/>
          <w:spacing w:val="-2"/>
          <w:szCs w:val="28"/>
          <w:lang w:eastAsia="ru-RU"/>
        </w:rPr>
        <w:t xml:space="preserve">   Ф</w:t>
      </w:r>
      <w:r w:rsidR="004F7296" w:rsidRPr="008E4F90">
        <w:rPr>
          <w:rFonts w:eastAsia="Times New Roman"/>
          <w:spacing w:val="-2"/>
          <w:szCs w:val="28"/>
          <w:lang w:eastAsia="ru-RU"/>
        </w:rPr>
        <w:t>а</w:t>
      </w:r>
      <w:r w:rsidRPr="008E4F90">
        <w:rPr>
          <w:rFonts w:eastAsia="Times New Roman"/>
          <w:spacing w:val="-2"/>
          <w:szCs w:val="28"/>
          <w:lang w:eastAsia="ru-RU"/>
        </w:rPr>
        <w:t>ктически</w:t>
      </w:r>
      <w:r w:rsidR="004F7296" w:rsidRPr="008E4F90">
        <w:rPr>
          <w:rFonts w:eastAsia="Times New Roman"/>
          <w:spacing w:val="-2"/>
          <w:szCs w:val="28"/>
          <w:lang w:eastAsia="ru-RU"/>
        </w:rPr>
        <w:t>,</w:t>
      </w:r>
      <w:r w:rsidRPr="008E4F90">
        <w:rPr>
          <w:rFonts w:eastAsia="Times New Roman"/>
          <w:spacing w:val="-2"/>
          <w:szCs w:val="28"/>
          <w:lang w:eastAsia="ru-RU"/>
        </w:rPr>
        <w:t xml:space="preserve"> за отчетный период проведено </w:t>
      </w:r>
      <w:r w:rsidR="003137C0" w:rsidRPr="008E4F90">
        <w:rPr>
          <w:rFonts w:eastAsia="Times New Roman"/>
          <w:spacing w:val="-2"/>
          <w:szCs w:val="28"/>
          <w:lang w:eastAsia="ru-RU"/>
        </w:rPr>
        <w:t>15</w:t>
      </w:r>
      <w:r w:rsidRPr="008E4F90">
        <w:rPr>
          <w:rFonts w:eastAsia="Times New Roman"/>
          <w:spacing w:val="-2"/>
          <w:szCs w:val="28"/>
          <w:lang w:eastAsia="ru-RU"/>
        </w:rPr>
        <w:t xml:space="preserve"> контрольн</w:t>
      </w:r>
      <w:r w:rsidR="003137C0" w:rsidRPr="008E4F90">
        <w:rPr>
          <w:rFonts w:eastAsia="Times New Roman"/>
          <w:spacing w:val="-2"/>
          <w:szCs w:val="28"/>
          <w:lang w:eastAsia="ru-RU"/>
        </w:rPr>
        <w:t>ых</w:t>
      </w:r>
      <w:r w:rsidRPr="008E4F90">
        <w:rPr>
          <w:rFonts w:eastAsia="Times New Roman"/>
          <w:spacing w:val="-2"/>
          <w:szCs w:val="28"/>
          <w:lang w:eastAsia="ru-RU"/>
        </w:rPr>
        <w:t xml:space="preserve"> и экспертно-аналитическ</w:t>
      </w:r>
      <w:r w:rsidR="003137C0" w:rsidRPr="008E4F90">
        <w:rPr>
          <w:rFonts w:eastAsia="Times New Roman"/>
          <w:spacing w:val="-2"/>
          <w:szCs w:val="28"/>
          <w:lang w:eastAsia="ru-RU"/>
        </w:rPr>
        <w:t>их</w:t>
      </w:r>
      <w:r w:rsidRPr="008E4F90">
        <w:rPr>
          <w:rFonts w:eastAsia="Times New Roman"/>
          <w:spacing w:val="-2"/>
          <w:szCs w:val="28"/>
          <w:lang w:eastAsia="ru-RU"/>
        </w:rPr>
        <w:t xml:space="preserve"> мероприяти</w:t>
      </w:r>
      <w:r w:rsidR="003137C0" w:rsidRPr="008E4F90">
        <w:rPr>
          <w:rFonts w:eastAsia="Times New Roman"/>
          <w:spacing w:val="-2"/>
          <w:szCs w:val="28"/>
          <w:lang w:eastAsia="ru-RU"/>
        </w:rPr>
        <w:t>й</w:t>
      </w:r>
      <w:r w:rsidRPr="008E4F90">
        <w:rPr>
          <w:rFonts w:eastAsia="Times New Roman"/>
          <w:spacing w:val="-2"/>
          <w:szCs w:val="28"/>
          <w:lang w:eastAsia="ru-RU"/>
        </w:rPr>
        <w:t>, охвачен</w:t>
      </w:r>
      <w:r w:rsidR="003137C0" w:rsidRPr="008E4F90">
        <w:rPr>
          <w:rFonts w:eastAsia="Times New Roman"/>
          <w:spacing w:val="-2"/>
          <w:szCs w:val="28"/>
          <w:lang w:eastAsia="ru-RU"/>
        </w:rPr>
        <w:t>о</w:t>
      </w:r>
      <w:r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D46B42">
        <w:rPr>
          <w:rFonts w:eastAsia="Times New Roman"/>
          <w:spacing w:val="-2"/>
          <w:szCs w:val="28"/>
          <w:lang w:eastAsia="ru-RU"/>
        </w:rPr>
        <w:t>8</w:t>
      </w:r>
      <w:r w:rsidRPr="008E4F90">
        <w:rPr>
          <w:rFonts w:eastAsia="Times New Roman"/>
          <w:spacing w:val="-2"/>
          <w:szCs w:val="28"/>
          <w:lang w:eastAsia="ru-RU"/>
        </w:rPr>
        <w:t xml:space="preserve"> объект</w:t>
      </w:r>
      <w:r w:rsidR="003137C0" w:rsidRPr="008E4F90">
        <w:rPr>
          <w:rFonts w:eastAsia="Times New Roman"/>
          <w:spacing w:val="-2"/>
          <w:szCs w:val="28"/>
          <w:lang w:eastAsia="ru-RU"/>
        </w:rPr>
        <w:t xml:space="preserve">ов, что выше </w:t>
      </w:r>
      <w:r w:rsidR="003137C0" w:rsidRPr="008E4F90">
        <w:rPr>
          <w:rFonts w:eastAsia="Times New Roman"/>
          <w:spacing w:val="-2"/>
          <w:szCs w:val="28"/>
          <w:lang w:eastAsia="ru-RU"/>
        </w:rPr>
        <w:lastRenderedPageBreak/>
        <w:t xml:space="preserve">соответствующего уровня прошлого года на </w:t>
      </w:r>
      <w:r w:rsidR="00805449">
        <w:rPr>
          <w:rFonts w:eastAsia="Times New Roman"/>
          <w:spacing w:val="-2"/>
          <w:szCs w:val="28"/>
          <w:lang w:eastAsia="ru-RU"/>
        </w:rPr>
        <w:t>1</w:t>
      </w:r>
      <w:r w:rsidR="003137C0" w:rsidRPr="008E4F90">
        <w:rPr>
          <w:rFonts w:eastAsia="Times New Roman"/>
          <w:spacing w:val="-2"/>
          <w:szCs w:val="28"/>
          <w:lang w:eastAsia="ru-RU"/>
        </w:rPr>
        <w:t xml:space="preserve"> объект</w:t>
      </w:r>
      <w:r w:rsidRPr="008E4F90">
        <w:rPr>
          <w:rFonts w:eastAsia="Times New Roman"/>
          <w:spacing w:val="-2"/>
          <w:szCs w:val="28"/>
          <w:lang w:eastAsia="ru-RU"/>
        </w:rPr>
        <w:t>,</w:t>
      </w:r>
      <w:r w:rsidR="001007A7" w:rsidRPr="008E4F90">
        <w:rPr>
          <w:rFonts w:eastAsia="Times New Roman"/>
          <w:spacing w:val="-2"/>
          <w:szCs w:val="28"/>
          <w:lang w:eastAsia="ru-RU"/>
        </w:rPr>
        <w:t xml:space="preserve"> кроме того проведена экспертиза  </w:t>
      </w:r>
      <w:r w:rsidR="0066644C">
        <w:rPr>
          <w:rFonts w:eastAsia="Times New Roman"/>
          <w:spacing w:val="-2"/>
          <w:szCs w:val="28"/>
          <w:lang w:eastAsia="ru-RU"/>
        </w:rPr>
        <w:t>7</w:t>
      </w:r>
      <w:r w:rsidR="001007A7" w:rsidRPr="008E4F90">
        <w:rPr>
          <w:rFonts w:eastAsia="Times New Roman"/>
          <w:spacing w:val="-2"/>
          <w:szCs w:val="28"/>
          <w:lang w:eastAsia="ru-RU"/>
        </w:rPr>
        <w:t xml:space="preserve"> проектов нормативных правовых актов, по внесению изменений в бюджет </w:t>
      </w:r>
      <w:proofErr w:type="spellStart"/>
      <w:r w:rsidR="008044D8">
        <w:rPr>
          <w:rFonts w:eastAsia="Times New Roman"/>
          <w:spacing w:val="-2"/>
          <w:szCs w:val="28"/>
          <w:lang w:eastAsia="ru-RU"/>
        </w:rPr>
        <w:t>Рогнединского</w:t>
      </w:r>
      <w:proofErr w:type="spellEnd"/>
      <w:r w:rsidR="008044D8">
        <w:rPr>
          <w:rFonts w:eastAsia="Times New Roman"/>
          <w:spacing w:val="-2"/>
          <w:szCs w:val="28"/>
          <w:lang w:eastAsia="ru-RU"/>
        </w:rPr>
        <w:t xml:space="preserve"> </w:t>
      </w:r>
      <w:r w:rsidR="001007A7" w:rsidRPr="008E4F90">
        <w:rPr>
          <w:rFonts w:eastAsia="Times New Roman"/>
          <w:spacing w:val="-2"/>
          <w:szCs w:val="28"/>
          <w:lang w:eastAsia="ru-RU"/>
        </w:rPr>
        <w:t>муниципального район</w:t>
      </w:r>
      <w:r w:rsidR="008044D8">
        <w:rPr>
          <w:rFonts w:eastAsia="Times New Roman"/>
          <w:spacing w:val="-2"/>
          <w:szCs w:val="28"/>
          <w:lang w:eastAsia="ru-RU"/>
        </w:rPr>
        <w:t xml:space="preserve">а </w:t>
      </w:r>
      <w:r w:rsidR="001007A7" w:rsidRPr="008E4F90">
        <w:rPr>
          <w:rFonts w:eastAsia="Times New Roman"/>
          <w:spacing w:val="-2"/>
          <w:szCs w:val="28"/>
          <w:lang w:eastAsia="ru-RU"/>
        </w:rPr>
        <w:t xml:space="preserve"> в 20</w:t>
      </w:r>
      <w:r w:rsidR="00805449">
        <w:rPr>
          <w:rFonts w:eastAsia="Times New Roman"/>
          <w:spacing w:val="-2"/>
          <w:szCs w:val="28"/>
          <w:lang w:eastAsia="ru-RU"/>
        </w:rPr>
        <w:t>2</w:t>
      </w:r>
      <w:r w:rsidR="0066644C">
        <w:rPr>
          <w:rFonts w:eastAsia="Times New Roman"/>
          <w:spacing w:val="-2"/>
          <w:szCs w:val="28"/>
          <w:lang w:eastAsia="ru-RU"/>
        </w:rPr>
        <w:t>2</w:t>
      </w:r>
      <w:r w:rsidR="001007A7" w:rsidRPr="008E4F90">
        <w:rPr>
          <w:rFonts w:eastAsia="Times New Roman"/>
          <w:spacing w:val="-2"/>
          <w:szCs w:val="28"/>
          <w:lang w:eastAsia="ru-RU"/>
        </w:rPr>
        <w:t xml:space="preserve"> году.</w:t>
      </w:r>
    </w:p>
    <w:p w:rsidR="004F7296" w:rsidRPr="008E4F90" w:rsidRDefault="001007A7" w:rsidP="001007A7">
      <w:pPr>
        <w:tabs>
          <w:tab w:val="left" w:pos="540"/>
        </w:tabs>
        <w:spacing w:line="360" w:lineRule="auto"/>
        <w:jc w:val="both"/>
        <w:rPr>
          <w:rFonts w:eastAsia="Times New Roman"/>
          <w:spacing w:val="-2"/>
          <w:szCs w:val="28"/>
          <w:lang w:eastAsia="ru-RU"/>
        </w:rPr>
      </w:pPr>
      <w:proofErr w:type="gramStart"/>
      <w:r w:rsidRPr="008E4F90">
        <w:rPr>
          <w:rFonts w:eastAsia="Times New Roman"/>
          <w:spacing w:val="-2"/>
          <w:szCs w:val="28"/>
          <w:lang w:eastAsia="ru-RU"/>
        </w:rPr>
        <w:t>О</w:t>
      </w:r>
      <w:r w:rsidR="00CD143F" w:rsidRPr="008E4F90">
        <w:rPr>
          <w:rFonts w:eastAsia="Times New Roman"/>
          <w:spacing w:val="-2"/>
          <w:szCs w:val="28"/>
          <w:lang w:eastAsia="ru-RU"/>
        </w:rPr>
        <w:t xml:space="preserve">бщий объем проверенных средств составил </w:t>
      </w:r>
      <w:r w:rsidRPr="008E4F90">
        <w:rPr>
          <w:rFonts w:eastAsia="Times New Roman"/>
          <w:spacing w:val="-2"/>
          <w:szCs w:val="28"/>
          <w:lang w:eastAsia="ru-RU"/>
        </w:rPr>
        <w:t xml:space="preserve"> </w:t>
      </w:r>
      <w:r w:rsidR="00381948">
        <w:rPr>
          <w:rFonts w:eastAsia="Times New Roman"/>
          <w:spacing w:val="-2"/>
          <w:szCs w:val="28"/>
          <w:lang w:eastAsia="ru-RU"/>
        </w:rPr>
        <w:t>2</w:t>
      </w:r>
      <w:r w:rsidR="0066644C">
        <w:rPr>
          <w:rFonts w:eastAsia="Times New Roman"/>
          <w:spacing w:val="-2"/>
          <w:szCs w:val="28"/>
          <w:lang w:eastAsia="ru-RU"/>
        </w:rPr>
        <w:t>0665,8</w:t>
      </w:r>
      <w:r w:rsidR="00CD143F" w:rsidRPr="008E4F90">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из </w:t>
      </w:r>
      <w:r w:rsidR="00805449">
        <w:rPr>
          <w:rFonts w:eastAsia="Times New Roman"/>
          <w:spacing w:val="-2"/>
          <w:szCs w:val="28"/>
          <w:lang w:eastAsia="ru-RU"/>
        </w:rPr>
        <w:t>них</w:t>
      </w:r>
      <w:r w:rsidR="004F7296" w:rsidRPr="008E4F90">
        <w:rPr>
          <w:rFonts w:eastAsia="Times New Roman"/>
          <w:spacing w:val="-2"/>
          <w:szCs w:val="28"/>
          <w:lang w:eastAsia="ru-RU"/>
        </w:rPr>
        <w:t>:</w:t>
      </w:r>
      <w:r w:rsidR="00805449">
        <w:rPr>
          <w:rFonts w:eastAsia="Times New Roman"/>
          <w:spacing w:val="-2"/>
          <w:szCs w:val="28"/>
          <w:lang w:eastAsia="ru-RU"/>
        </w:rPr>
        <w:t xml:space="preserve"> средства  </w:t>
      </w:r>
      <w:r w:rsidR="0066644C">
        <w:rPr>
          <w:rFonts w:eastAsia="Times New Roman"/>
          <w:spacing w:val="-2"/>
          <w:szCs w:val="28"/>
          <w:lang w:eastAsia="ru-RU"/>
        </w:rPr>
        <w:t xml:space="preserve">федерального бюджета – 3658,1 тыс. рублей, </w:t>
      </w:r>
      <w:r w:rsidR="00805449">
        <w:rPr>
          <w:rFonts w:eastAsia="Times New Roman"/>
          <w:spacing w:val="-2"/>
          <w:szCs w:val="28"/>
          <w:lang w:eastAsia="ru-RU"/>
        </w:rPr>
        <w:t xml:space="preserve">областного бюджета – </w:t>
      </w:r>
      <w:r w:rsidR="0066644C">
        <w:rPr>
          <w:rFonts w:eastAsia="Times New Roman"/>
          <w:spacing w:val="-2"/>
          <w:szCs w:val="28"/>
          <w:lang w:eastAsia="ru-RU"/>
        </w:rPr>
        <w:t>9199,2</w:t>
      </w:r>
      <w:r w:rsidR="00805449">
        <w:rPr>
          <w:rFonts w:eastAsia="Times New Roman"/>
          <w:spacing w:val="-2"/>
          <w:szCs w:val="28"/>
          <w:lang w:eastAsia="ru-RU"/>
        </w:rPr>
        <w:t xml:space="preserve"> тыс. рублей, местного бюджета – </w:t>
      </w:r>
      <w:r w:rsidR="0066644C">
        <w:rPr>
          <w:rFonts w:eastAsia="Times New Roman"/>
          <w:spacing w:val="-2"/>
          <w:szCs w:val="28"/>
          <w:lang w:eastAsia="ru-RU"/>
        </w:rPr>
        <w:t>7808,5</w:t>
      </w:r>
      <w:r w:rsidR="00805449">
        <w:rPr>
          <w:rFonts w:eastAsia="Times New Roman"/>
          <w:spacing w:val="-2"/>
          <w:szCs w:val="28"/>
          <w:lang w:eastAsia="ru-RU"/>
        </w:rPr>
        <w:t xml:space="preserve"> тыс. рублей.</w:t>
      </w:r>
      <w:r w:rsidR="004F7296" w:rsidRPr="008E4F90">
        <w:rPr>
          <w:rFonts w:eastAsia="Times New Roman"/>
          <w:spacing w:val="-2"/>
          <w:szCs w:val="28"/>
          <w:lang w:eastAsia="ru-RU"/>
        </w:rPr>
        <w:t xml:space="preserve"> </w:t>
      </w:r>
      <w:r w:rsidR="00CD143F" w:rsidRPr="008E4F90">
        <w:rPr>
          <w:rFonts w:eastAsia="Times New Roman"/>
          <w:spacing w:val="-2"/>
          <w:szCs w:val="28"/>
          <w:lang w:eastAsia="ru-RU"/>
        </w:rPr>
        <w:t xml:space="preserve"> </w:t>
      </w:r>
      <w:proofErr w:type="gramEnd"/>
    </w:p>
    <w:p w:rsidR="00805449" w:rsidRDefault="00805449"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В отчетном периоде проведено:</w:t>
      </w:r>
    </w:p>
    <w:p w:rsidR="00811C2C" w:rsidRDefault="00811C2C" w:rsidP="00811C2C">
      <w:pPr>
        <w:tabs>
          <w:tab w:val="left" w:pos="0"/>
        </w:tabs>
        <w:spacing w:line="360" w:lineRule="auto"/>
        <w:ind w:firstLine="568"/>
        <w:jc w:val="both"/>
        <w:rPr>
          <w:rFonts w:eastAsia="Times New Roman"/>
          <w:spacing w:val="-2"/>
          <w:szCs w:val="28"/>
          <w:lang w:eastAsia="ru-RU"/>
        </w:rPr>
      </w:pPr>
      <w:r>
        <w:rPr>
          <w:rFonts w:eastAsia="Times New Roman"/>
          <w:spacing w:val="-2"/>
          <w:szCs w:val="28"/>
          <w:lang w:eastAsia="ru-RU"/>
        </w:rPr>
        <w:t>-</w:t>
      </w:r>
      <w:r w:rsidR="004F7296" w:rsidRPr="008E4F90">
        <w:rPr>
          <w:rFonts w:eastAsia="Times New Roman"/>
          <w:spacing w:val="-2"/>
          <w:szCs w:val="28"/>
          <w:lang w:eastAsia="ru-RU"/>
        </w:rPr>
        <w:t xml:space="preserve"> </w:t>
      </w:r>
      <w:r w:rsidR="003137C0" w:rsidRPr="008E4F90">
        <w:rPr>
          <w:rFonts w:eastAsia="Times New Roman"/>
          <w:spacing w:val="-2"/>
          <w:szCs w:val="28"/>
          <w:lang w:eastAsia="ru-RU"/>
        </w:rPr>
        <w:t>3</w:t>
      </w:r>
      <w:r w:rsidR="004F7296" w:rsidRPr="008E4F90">
        <w:rPr>
          <w:rFonts w:eastAsia="Times New Roman"/>
          <w:spacing w:val="-2"/>
          <w:szCs w:val="28"/>
          <w:lang w:eastAsia="ru-RU"/>
        </w:rPr>
        <w:t xml:space="preserve"> контрольных мероприятия, </w:t>
      </w:r>
      <w:r w:rsidR="000C4903" w:rsidRPr="008E4F90">
        <w:rPr>
          <w:rFonts w:eastAsia="Times New Roman"/>
          <w:spacing w:val="-2"/>
          <w:szCs w:val="28"/>
          <w:lang w:eastAsia="ru-RU"/>
        </w:rPr>
        <w:t xml:space="preserve">охвачено </w:t>
      </w:r>
      <w:r w:rsidR="007725B8" w:rsidRPr="008E4F90">
        <w:rPr>
          <w:rFonts w:eastAsia="Times New Roman"/>
          <w:spacing w:val="-2"/>
          <w:szCs w:val="28"/>
          <w:lang w:eastAsia="ru-RU"/>
        </w:rPr>
        <w:t xml:space="preserve"> </w:t>
      </w:r>
      <w:r w:rsidR="00946736">
        <w:rPr>
          <w:rFonts w:eastAsia="Times New Roman"/>
          <w:spacing w:val="-2"/>
          <w:szCs w:val="28"/>
          <w:lang w:eastAsia="ru-RU"/>
        </w:rPr>
        <w:t>4</w:t>
      </w:r>
      <w:r w:rsidR="001D46D1" w:rsidRPr="008E4F90">
        <w:rPr>
          <w:rFonts w:eastAsia="Times New Roman"/>
          <w:spacing w:val="-2"/>
          <w:szCs w:val="28"/>
          <w:lang w:eastAsia="ru-RU"/>
        </w:rPr>
        <w:t xml:space="preserve"> объект</w:t>
      </w:r>
      <w:r w:rsidR="00805449">
        <w:rPr>
          <w:rFonts w:eastAsia="Times New Roman"/>
          <w:spacing w:val="-2"/>
          <w:szCs w:val="28"/>
          <w:lang w:eastAsia="ru-RU"/>
        </w:rPr>
        <w:t>а</w:t>
      </w:r>
      <w:r w:rsidR="001D46D1" w:rsidRPr="008E4F90">
        <w:rPr>
          <w:rFonts w:eastAsia="Times New Roman"/>
          <w:spacing w:val="-2"/>
          <w:szCs w:val="28"/>
          <w:lang w:eastAsia="ru-RU"/>
        </w:rPr>
        <w:t xml:space="preserve">, общий объем проверенных средств составил </w:t>
      </w:r>
      <w:r w:rsidR="0066644C">
        <w:rPr>
          <w:rFonts w:eastAsia="Times New Roman"/>
          <w:spacing w:val="-2"/>
          <w:szCs w:val="28"/>
          <w:lang w:eastAsia="ru-RU"/>
        </w:rPr>
        <w:t>16661,8</w:t>
      </w:r>
      <w:r w:rsidR="001D46D1" w:rsidRPr="008E4F90">
        <w:rPr>
          <w:rFonts w:eastAsia="Times New Roman"/>
          <w:spacing w:val="-2"/>
          <w:szCs w:val="28"/>
          <w:lang w:eastAsia="ru-RU"/>
        </w:rPr>
        <w:t xml:space="preserve"> тыс. рублей, в том числе по предложениям:</w:t>
      </w:r>
      <w:r>
        <w:rPr>
          <w:rFonts w:eastAsia="Times New Roman"/>
          <w:spacing w:val="-2"/>
          <w:szCs w:val="28"/>
          <w:lang w:eastAsia="ru-RU"/>
        </w:rPr>
        <w:t xml:space="preserve"> </w:t>
      </w:r>
    </w:p>
    <w:p w:rsidR="006B7C44" w:rsidRPr="008E4F90" w:rsidRDefault="001D46D1" w:rsidP="00811C2C">
      <w:pPr>
        <w:tabs>
          <w:tab w:val="left" w:pos="0"/>
        </w:tabs>
        <w:spacing w:line="360" w:lineRule="auto"/>
        <w:ind w:firstLine="568"/>
        <w:jc w:val="both"/>
        <w:rPr>
          <w:rFonts w:eastAsia="Times New Roman"/>
          <w:spacing w:val="-2"/>
          <w:szCs w:val="28"/>
          <w:lang w:eastAsia="ru-RU"/>
        </w:rPr>
      </w:pPr>
      <w:r w:rsidRPr="008E4F90">
        <w:rPr>
          <w:rFonts w:eastAsia="Times New Roman"/>
          <w:spacing w:val="-2"/>
          <w:szCs w:val="28"/>
          <w:lang w:eastAsia="ru-RU"/>
        </w:rPr>
        <w:t xml:space="preserve">Контрольно-счётной палаты </w:t>
      </w:r>
      <w:r w:rsidR="0066644C">
        <w:rPr>
          <w:rFonts w:eastAsia="Times New Roman"/>
          <w:spacing w:val="-2"/>
          <w:szCs w:val="28"/>
          <w:lang w:eastAsia="ru-RU"/>
        </w:rPr>
        <w:t xml:space="preserve"> </w:t>
      </w:r>
      <w:r w:rsidRPr="008E4F90">
        <w:rPr>
          <w:rFonts w:eastAsia="Times New Roman"/>
          <w:spacing w:val="-2"/>
          <w:szCs w:val="28"/>
          <w:lang w:eastAsia="ru-RU"/>
        </w:rPr>
        <w:t xml:space="preserve">Брянской области – </w:t>
      </w:r>
      <w:r w:rsidR="00805449">
        <w:rPr>
          <w:rFonts w:eastAsia="Times New Roman"/>
          <w:spacing w:val="-2"/>
          <w:szCs w:val="28"/>
          <w:lang w:eastAsia="ru-RU"/>
        </w:rPr>
        <w:t>1</w:t>
      </w:r>
      <w:r w:rsidRPr="008E4F90">
        <w:rPr>
          <w:rFonts w:eastAsia="Times New Roman"/>
          <w:spacing w:val="-2"/>
          <w:szCs w:val="28"/>
          <w:lang w:eastAsia="ru-RU"/>
        </w:rPr>
        <w:t xml:space="preserve"> мероприяти</w:t>
      </w:r>
      <w:r w:rsidR="00805449">
        <w:rPr>
          <w:rFonts w:eastAsia="Times New Roman"/>
          <w:spacing w:val="-2"/>
          <w:szCs w:val="28"/>
          <w:lang w:eastAsia="ru-RU"/>
        </w:rPr>
        <w:t>е</w:t>
      </w:r>
      <w:r w:rsidR="004F7296" w:rsidRPr="008E4F90">
        <w:rPr>
          <w:rFonts w:eastAsia="Times New Roman"/>
          <w:spacing w:val="-2"/>
          <w:szCs w:val="28"/>
          <w:lang w:eastAsia="ru-RU"/>
        </w:rPr>
        <w:t>, в  рамках которых охвачен</w:t>
      </w:r>
      <w:r w:rsidR="00946736">
        <w:rPr>
          <w:rFonts w:eastAsia="Times New Roman"/>
          <w:spacing w:val="-2"/>
          <w:szCs w:val="28"/>
          <w:lang w:eastAsia="ru-RU"/>
        </w:rPr>
        <w:t>о</w:t>
      </w:r>
      <w:r w:rsidRPr="008E4F90">
        <w:rPr>
          <w:rFonts w:eastAsia="Times New Roman"/>
          <w:spacing w:val="-2"/>
          <w:szCs w:val="28"/>
          <w:lang w:eastAsia="ru-RU"/>
        </w:rPr>
        <w:t xml:space="preserve"> </w:t>
      </w:r>
      <w:r w:rsidR="00946736">
        <w:rPr>
          <w:rFonts w:eastAsia="Times New Roman"/>
          <w:spacing w:val="-2"/>
          <w:szCs w:val="28"/>
          <w:lang w:eastAsia="ru-RU"/>
        </w:rPr>
        <w:t>2</w:t>
      </w:r>
      <w:r w:rsidRPr="008E4F90">
        <w:rPr>
          <w:rFonts w:eastAsia="Times New Roman"/>
          <w:spacing w:val="-2"/>
          <w:szCs w:val="28"/>
          <w:lang w:eastAsia="ru-RU"/>
        </w:rPr>
        <w:t xml:space="preserve"> объект</w:t>
      </w:r>
      <w:r w:rsidR="00946736">
        <w:rPr>
          <w:rFonts w:eastAsia="Times New Roman"/>
          <w:spacing w:val="-2"/>
          <w:szCs w:val="28"/>
          <w:lang w:eastAsia="ru-RU"/>
        </w:rPr>
        <w:t>а</w:t>
      </w:r>
      <w:r w:rsidRPr="008E4F90">
        <w:rPr>
          <w:rFonts w:eastAsia="Times New Roman"/>
          <w:spacing w:val="-2"/>
          <w:szCs w:val="28"/>
          <w:lang w:eastAsia="ru-RU"/>
        </w:rPr>
        <w:t>, объем проверенных средств составил</w:t>
      </w:r>
      <w:r w:rsidR="006B7C44" w:rsidRPr="008E4F90">
        <w:rPr>
          <w:rFonts w:eastAsia="Times New Roman"/>
          <w:spacing w:val="-2"/>
          <w:szCs w:val="28"/>
          <w:lang w:eastAsia="ru-RU"/>
        </w:rPr>
        <w:t xml:space="preserve"> </w:t>
      </w:r>
      <w:r w:rsidR="0066644C">
        <w:rPr>
          <w:rFonts w:eastAsia="Times New Roman"/>
          <w:spacing w:val="-2"/>
          <w:szCs w:val="28"/>
          <w:lang w:eastAsia="ru-RU"/>
        </w:rPr>
        <w:t>9644,5</w:t>
      </w:r>
      <w:r w:rsidR="006B7C44" w:rsidRPr="008E4F90">
        <w:rPr>
          <w:rFonts w:eastAsia="Times New Roman"/>
          <w:spacing w:val="-2"/>
          <w:szCs w:val="28"/>
          <w:lang w:eastAsia="ru-RU"/>
        </w:rPr>
        <w:t xml:space="preserve"> тыс. рублей;</w:t>
      </w:r>
    </w:p>
    <w:p w:rsidR="004F7296" w:rsidRPr="008E4F90" w:rsidRDefault="00811C2C" w:rsidP="00811C2C">
      <w:pPr>
        <w:tabs>
          <w:tab w:val="left" w:pos="540"/>
        </w:tabs>
        <w:spacing w:line="360" w:lineRule="auto"/>
        <w:ind w:firstLine="0"/>
        <w:jc w:val="both"/>
        <w:rPr>
          <w:rFonts w:eastAsia="Times New Roman"/>
          <w:spacing w:val="-2"/>
          <w:szCs w:val="28"/>
          <w:lang w:eastAsia="ru-RU"/>
        </w:rPr>
      </w:pPr>
      <w:r>
        <w:rPr>
          <w:rFonts w:eastAsia="Times New Roman"/>
          <w:spacing w:val="-2"/>
          <w:szCs w:val="28"/>
          <w:lang w:eastAsia="ru-RU"/>
        </w:rPr>
        <w:t xml:space="preserve">        </w:t>
      </w:r>
      <w:r w:rsidR="004F7296" w:rsidRPr="008E4F90">
        <w:rPr>
          <w:rFonts w:eastAsia="Times New Roman"/>
          <w:spacing w:val="-2"/>
          <w:szCs w:val="28"/>
          <w:lang w:eastAsia="ru-RU"/>
        </w:rPr>
        <w:t>Глав</w:t>
      </w:r>
      <w:r>
        <w:rPr>
          <w:rFonts w:eastAsia="Times New Roman"/>
          <w:spacing w:val="-2"/>
          <w:szCs w:val="28"/>
          <w:lang w:eastAsia="ru-RU"/>
        </w:rPr>
        <w:t>ы</w:t>
      </w:r>
      <w:r w:rsidR="004F7296" w:rsidRPr="008E4F90">
        <w:rPr>
          <w:rFonts w:eastAsia="Times New Roman"/>
          <w:spacing w:val="-2"/>
          <w:szCs w:val="28"/>
          <w:lang w:eastAsia="ru-RU"/>
        </w:rPr>
        <w:t xml:space="preserve">  </w:t>
      </w:r>
      <w:proofErr w:type="spellStart"/>
      <w:r w:rsidR="004F7296" w:rsidRPr="008E4F90">
        <w:rPr>
          <w:rFonts w:eastAsia="Times New Roman"/>
          <w:spacing w:val="-2"/>
          <w:szCs w:val="28"/>
          <w:lang w:eastAsia="ru-RU"/>
        </w:rPr>
        <w:t>Рогнединского</w:t>
      </w:r>
      <w:proofErr w:type="spellEnd"/>
      <w:r w:rsidR="004F7296" w:rsidRPr="008E4F90">
        <w:rPr>
          <w:rFonts w:eastAsia="Times New Roman"/>
          <w:spacing w:val="-2"/>
          <w:szCs w:val="28"/>
          <w:lang w:eastAsia="ru-RU"/>
        </w:rPr>
        <w:t xml:space="preserve"> района – 1 мероприятие, в рамках которого охвачен 1 объект, объем проверенных средств составил </w:t>
      </w:r>
      <w:r w:rsidR="0066644C">
        <w:rPr>
          <w:rFonts w:eastAsia="Times New Roman"/>
          <w:spacing w:val="-2"/>
          <w:szCs w:val="28"/>
          <w:lang w:eastAsia="ru-RU"/>
        </w:rPr>
        <w:t>7017,3</w:t>
      </w:r>
      <w:r w:rsidR="004F7296" w:rsidRPr="008E4F90">
        <w:rPr>
          <w:rFonts w:eastAsia="Times New Roman"/>
          <w:spacing w:val="-2"/>
          <w:szCs w:val="28"/>
          <w:lang w:eastAsia="ru-RU"/>
        </w:rPr>
        <w:t xml:space="preserve"> тыс. рублей;</w:t>
      </w:r>
    </w:p>
    <w:p w:rsidR="003712F4" w:rsidRDefault="00811C2C" w:rsidP="002D699F">
      <w:pPr>
        <w:tabs>
          <w:tab w:val="left" w:pos="540"/>
        </w:tabs>
        <w:spacing w:line="360" w:lineRule="auto"/>
        <w:jc w:val="both"/>
        <w:rPr>
          <w:rFonts w:eastAsia="Times New Roman"/>
          <w:spacing w:val="-2"/>
          <w:szCs w:val="28"/>
          <w:lang w:eastAsia="ru-RU"/>
        </w:rPr>
      </w:pPr>
      <w:proofErr w:type="gramStart"/>
      <w:r>
        <w:rPr>
          <w:rFonts w:eastAsia="Times New Roman"/>
          <w:spacing w:val="-2"/>
          <w:szCs w:val="28"/>
          <w:lang w:eastAsia="ru-RU"/>
        </w:rPr>
        <w:t xml:space="preserve">- </w:t>
      </w:r>
      <w:r w:rsidR="003137C0" w:rsidRPr="008E4F90">
        <w:rPr>
          <w:rFonts w:eastAsia="Times New Roman"/>
          <w:spacing w:val="-2"/>
          <w:szCs w:val="28"/>
          <w:lang w:eastAsia="ru-RU"/>
        </w:rPr>
        <w:t>12</w:t>
      </w:r>
      <w:r w:rsidR="003712F4" w:rsidRPr="008E4F90">
        <w:rPr>
          <w:rFonts w:eastAsia="Times New Roman"/>
          <w:spacing w:val="-2"/>
          <w:szCs w:val="28"/>
          <w:lang w:eastAsia="ru-RU"/>
        </w:rPr>
        <w:t xml:space="preserve"> экспертно-аналитических мероприяти</w:t>
      </w:r>
      <w:r>
        <w:rPr>
          <w:rFonts w:eastAsia="Times New Roman"/>
          <w:spacing w:val="-2"/>
          <w:szCs w:val="28"/>
          <w:lang w:eastAsia="ru-RU"/>
        </w:rPr>
        <w:t>й</w:t>
      </w:r>
      <w:r w:rsidR="00F64020" w:rsidRPr="008E4F90">
        <w:rPr>
          <w:rFonts w:eastAsia="Times New Roman"/>
          <w:spacing w:val="-2"/>
          <w:szCs w:val="28"/>
          <w:lang w:eastAsia="ru-RU"/>
        </w:rPr>
        <w:t>, в рамках которых охвачен</w:t>
      </w:r>
      <w:r w:rsidR="00977DE7">
        <w:rPr>
          <w:rFonts w:eastAsia="Times New Roman"/>
          <w:spacing w:val="-2"/>
          <w:szCs w:val="28"/>
          <w:lang w:eastAsia="ru-RU"/>
        </w:rPr>
        <w:t>о</w:t>
      </w:r>
      <w:r w:rsidR="003712F4" w:rsidRPr="008E4F90">
        <w:rPr>
          <w:rFonts w:eastAsia="Times New Roman"/>
          <w:spacing w:val="-2"/>
          <w:szCs w:val="28"/>
          <w:lang w:eastAsia="ru-RU"/>
        </w:rPr>
        <w:t xml:space="preserve"> </w:t>
      </w:r>
      <w:r w:rsidR="003137C0" w:rsidRPr="008E4F90">
        <w:rPr>
          <w:rFonts w:eastAsia="Times New Roman"/>
          <w:spacing w:val="-2"/>
          <w:szCs w:val="28"/>
          <w:lang w:eastAsia="ru-RU"/>
        </w:rPr>
        <w:t>4</w:t>
      </w:r>
      <w:r w:rsidR="0066644C">
        <w:rPr>
          <w:rFonts w:eastAsia="Times New Roman"/>
          <w:spacing w:val="-2"/>
          <w:szCs w:val="28"/>
          <w:lang w:eastAsia="ru-RU"/>
        </w:rPr>
        <w:t>4</w:t>
      </w:r>
      <w:r w:rsidR="003712F4" w:rsidRPr="008E4F90">
        <w:rPr>
          <w:rFonts w:eastAsia="Times New Roman"/>
          <w:spacing w:val="-2"/>
          <w:szCs w:val="28"/>
          <w:lang w:eastAsia="ru-RU"/>
        </w:rPr>
        <w:t xml:space="preserve"> объект</w:t>
      </w:r>
      <w:r w:rsidR="00805449">
        <w:rPr>
          <w:rFonts w:eastAsia="Times New Roman"/>
          <w:spacing w:val="-2"/>
          <w:szCs w:val="28"/>
          <w:lang w:eastAsia="ru-RU"/>
        </w:rPr>
        <w:t>а</w:t>
      </w:r>
      <w:r w:rsidR="003712F4" w:rsidRPr="008E4F90">
        <w:rPr>
          <w:rFonts w:eastAsia="Times New Roman"/>
          <w:spacing w:val="-2"/>
          <w:szCs w:val="28"/>
          <w:lang w:eastAsia="ru-RU"/>
        </w:rPr>
        <w:t>,</w:t>
      </w:r>
      <w:r w:rsidR="00805449">
        <w:rPr>
          <w:rFonts w:eastAsia="Times New Roman"/>
          <w:spacing w:val="-2"/>
          <w:szCs w:val="28"/>
          <w:lang w:eastAsia="ru-RU"/>
        </w:rPr>
        <w:t xml:space="preserve"> </w:t>
      </w:r>
      <w:r w:rsidR="003712F4" w:rsidRPr="008E4F90">
        <w:rPr>
          <w:rFonts w:eastAsia="Times New Roman"/>
          <w:spacing w:val="-2"/>
          <w:szCs w:val="28"/>
          <w:lang w:eastAsia="ru-RU"/>
        </w:rPr>
        <w:t xml:space="preserve"> в том числе:</w:t>
      </w:r>
      <w:r>
        <w:rPr>
          <w:rFonts w:eastAsia="Times New Roman"/>
          <w:spacing w:val="-2"/>
          <w:szCs w:val="28"/>
          <w:lang w:eastAsia="ru-RU"/>
        </w:rPr>
        <w:t xml:space="preserve"> </w:t>
      </w:r>
      <w:r w:rsidR="00F64020" w:rsidRPr="008E4F90">
        <w:rPr>
          <w:rFonts w:eastAsia="Times New Roman"/>
          <w:spacing w:val="-2"/>
          <w:szCs w:val="28"/>
          <w:lang w:eastAsia="ru-RU"/>
        </w:rPr>
        <w:t>1</w:t>
      </w:r>
      <w:r w:rsidR="00805449">
        <w:rPr>
          <w:rFonts w:eastAsia="Times New Roman"/>
          <w:spacing w:val="-2"/>
          <w:szCs w:val="28"/>
          <w:lang w:eastAsia="ru-RU"/>
        </w:rPr>
        <w:t>2</w:t>
      </w:r>
      <w:r w:rsidR="001152D8" w:rsidRPr="008E4F90">
        <w:rPr>
          <w:rFonts w:eastAsia="Times New Roman"/>
          <w:spacing w:val="-2"/>
          <w:szCs w:val="28"/>
          <w:lang w:eastAsia="ru-RU"/>
        </w:rPr>
        <w:t xml:space="preserve"> мероприят</w:t>
      </w:r>
      <w:r w:rsidR="00744E13" w:rsidRPr="008E4F90">
        <w:rPr>
          <w:rFonts w:eastAsia="Times New Roman"/>
          <w:spacing w:val="-2"/>
          <w:szCs w:val="28"/>
          <w:lang w:eastAsia="ru-RU"/>
        </w:rPr>
        <w:t>и</w:t>
      </w:r>
      <w:r w:rsidR="004F7296" w:rsidRPr="008E4F90">
        <w:rPr>
          <w:rFonts w:eastAsia="Times New Roman"/>
          <w:spacing w:val="-2"/>
          <w:szCs w:val="28"/>
          <w:lang w:eastAsia="ru-RU"/>
        </w:rPr>
        <w:t>й</w:t>
      </w:r>
      <w:r w:rsidR="00F64020" w:rsidRPr="008E4F90">
        <w:rPr>
          <w:rFonts w:eastAsia="Times New Roman"/>
          <w:spacing w:val="-2"/>
          <w:szCs w:val="28"/>
          <w:lang w:eastAsia="ru-RU"/>
        </w:rPr>
        <w:t xml:space="preserve"> по плану работы  контрольно-счетной пал</w:t>
      </w:r>
      <w:r w:rsidR="00805449">
        <w:rPr>
          <w:rFonts w:eastAsia="Times New Roman"/>
          <w:spacing w:val="-2"/>
          <w:szCs w:val="28"/>
          <w:lang w:eastAsia="ru-RU"/>
        </w:rPr>
        <w:t xml:space="preserve">аты </w:t>
      </w:r>
      <w:proofErr w:type="spellStart"/>
      <w:r w:rsidR="00805449">
        <w:rPr>
          <w:rFonts w:eastAsia="Times New Roman"/>
          <w:spacing w:val="-2"/>
          <w:szCs w:val="28"/>
          <w:lang w:eastAsia="ru-RU"/>
        </w:rPr>
        <w:t>Рогнединского</w:t>
      </w:r>
      <w:proofErr w:type="spellEnd"/>
      <w:r w:rsidR="00805449">
        <w:rPr>
          <w:rFonts w:eastAsia="Times New Roman"/>
          <w:spacing w:val="-2"/>
          <w:szCs w:val="28"/>
          <w:lang w:eastAsia="ru-RU"/>
        </w:rPr>
        <w:t xml:space="preserve"> района на 202</w:t>
      </w:r>
      <w:r w:rsidR="0066644C">
        <w:rPr>
          <w:rFonts w:eastAsia="Times New Roman"/>
          <w:spacing w:val="-2"/>
          <w:szCs w:val="28"/>
          <w:lang w:eastAsia="ru-RU"/>
        </w:rPr>
        <w:t>2</w:t>
      </w:r>
      <w:r w:rsidR="00F64020" w:rsidRPr="008E4F90">
        <w:rPr>
          <w:rFonts w:eastAsia="Times New Roman"/>
          <w:spacing w:val="-2"/>
          <w:szCs w:val="28"/>
          <w:lang w:eastAsia="ru-RU"/>
        </w:rPr>
        <w:t xml:space="preserve"> год</w:t>
      </w:r>
      <w:r w:rsidR="00744E13" w:rsidRPr="008E4F90">
        <w:rPr>
          <w:rFonts w:eastAsia="Times New Roman"/>
          <w:spacing w:val="-2"/>
          <w:szCs w:val="28"/>
          <w:lang w:eastAsia="ru-RU"/>
        </w:rPr>
        <w:t>,</w:t>
      </w:r>
      <w:r w:rsidR="00F64020" w:rsidRPr="008E4F90">
        <w:rPr>
          <w:rFonts w:eastAsia="Times New Roman"/>
          <w:spacing w:val="-2"/>
          <w:szCs w:val="28"/>
          <w:lang w:eastAsia="ru-RU"/>
        </w:rPr>
        <w:t xml:space="preserve"> </w:t>
      </w:r>
      <w:r w:rsidR="00744E13" w:rsidRPr="008E4F90">
        <w:rPr>
          <w:rFonts w:eastAsia="Times New Roman"/>
          <w:spacing w:val="-2"/>
          <w:szCs w:val="28"/>
          <w:lang w:eastAsia="ru-RU"/>
        </w:rPr>
        <w:t xml:space="preserve"> из них </w:t>
      </w:r>
      <w:r w:rsidR="008E4F90">
        <w:rPr>
          <w:rFonts w:eastAsia="Times New Roman"/>
          <w:spacing w:val="-2"/>
          <w:szCs w:val="28"/>
          <w:lang w:eastAsia="ru-RU"/>
        </w:rPr>
        <w:t>четыре</w:t>
      </w:r>
      <w:r w:rsidR="001152D8" w:rsidRPr="008E4F90">
        <w:rPr>
          <w:rFonts w:eastAsia="Times New Roman"/>
          <w:spacing w:val="-2"/>
          <w:szCs w:val="28"/>
          <w:lang w:eastAsia="ru-RU"/>
        </w:rPr>
        <w:t xml:space="preserve"> </w:t>
      </w:r>
      <w:r w:rsidR="00F64020" w:rsidRPr="008E4F90">
        <w:rPr>
          <w:rFonts w:eastAsia="Times New Roman"/>
          <w:spacing w:val="-2"/>
          <w:szCs w:val="28"/>
          <w:lang w:eastAsia="ru-RU"/>
        </w:rPr>
        <w:t xml:space="preserve">- </w:t>
      </w:r>
      <w:r w:rsidR="008E4F90">
        <w:rPr>
          <w:rFonts w:eastAsia="Times New Roman"/>
          <w:spacing w:val="-2"/>
          <w:szCs w:val="28"/>
          <w:lang w:eastAsia="ru-RU"/>
        </w:rPr>
        <w:t>по С</w:t>
      </w:r>
      <w:r w:rsidR="001152D8" w:rsidRPr="008E4F90">
        <w:rPr>
          <w:rFonts w:eastAsia="Times New Roman"/>
          <w:spacing w:val="-2"/>
          <w:szCs w:val="28"/>
          <w:lang w:eastAsia="ru-RU"/>
        </w:rPr>
        <w:t>оглашени</w:t>
      </w:r>
      <w:r w:rsidR="008E4F90">
        <w:rPr>
          <w:rFonts w:eastAsia="Times New Roman"/>
          <w:spacing w:val="-2"/>
          <w:szCs w:val="28"/>
          <w:lang w:eastAsia="ru-RU"/>
        </w:rPr>
        <w:t>ям</w:t>
      </w:r>
      <w:r w:rsidR="001152D8" w:rsidRPr="008E4F90">
        <w:rPr>
          <w:rFonts w:eastAsia="Times New Roman"/>
          <w:spacing w:val="-2"/>
          <w:szCs w:val="28"/>
          <w:lang w:eastAsia="ru-RU"/>
        </w:rPr>
        <w:t xml:space="preserve"> о сотрудничестве</w:t>
      </w:r>
      <w:r w:rsidR="00DA52B1" w:rsidRPr="008E4F90">
        <w:rPr>
          <w:rFonts w:eastAsia="Times New Roman"/>
          <w:spacing w:val="-2"/>
          <w:szCs w:val="28"/>
          <w:lang w:eastAsia="ru-RU"/>
        </w:rPr>
        <w:t xml:space="preserve"> с </w:t>
      </w:r>
      <w:r>
        <w:rPr>
          <w:rFonts w:eastAsia="Times New Roman"/>
          <w:spacing w:val="-2"/>
          <w:szCs w:val="28"/>
          <w:lang w:eastAsia="ru-RU"/>
        </w:rPr>
        <w:t xml:space="preserve">городским  и пятью сельскими </w:t>
      </w:r>
      <w:r w:rsidR="00DA52B1" w:rsidRPr="008E4F90">
        <w:rPr>
          <w:rFonts w:eastAsia="Times New Roman"/>
          <w:spacing w:val="-2"/>
          <w:szCs w:val="28"/>
          <w:lang w:eastAsia="ru-RU"/>
        </w:rPr>
        <w:t>поселениями</w:t>
      </w:r>
      <w:r w:rsidR="001152D8" w:rsidRPr="008E4F90">
        <w:rPr>
          <w:rFonts w:eastAsia="Times New Roman"/>
          <w:spacing w:val="-2"/>
          <w:szCs w:val="28"/>
          <w:lang w:eastAsia="ru-RU"/>
        </w:rPr>
        <w:t>, в рамках</w:t>
      </w:r>
      <w:r w:rsidR="001152D8">
        <w:rPr>
          <w:rFonts w:eastAsia="Times New Roman"/>
          <w:spacing w:val="-2"/>
          <w:szCs w:val="28"/>
          <w:lang w:eastAsia="ru-RU"/>
        </w:rPr>
        <w:t xml:space="preserve"> которых охвачено </w:t>
      </w:r>
      <w:r w:rsidR="00C03B12">
        <w:rPr>
          <w:rFonts w:eastAsia="Times New Roman"/>
          <w:spacing w:val="-2"/>
          <w:szCs w:val="28"/>
          <w:lang w:eastAsia="ru-RU"/>
        </w:rPr>
        <w:t>24</w:t>
      </w:r>
      <w:r w:rsidR="001152D8">
        <w:rPr>
          <w:rFonts w:eastAsia="Times New Roman"/>
          <w:spacing w:val="-2"/>
          <w:szCs w:val="28"/>
          <w:lang w:eastAsia="ru-RU"/>
        </w:rPr>
        <w:t xml:space="preserve"> объект</w:t>
      </w:r>
      <w:r w:rsidR="00C03B12">
        <w:rPr>
          <w:rFonts w:eastAsia="Times New Roman"/>
          <w:spacing w:val="-2"/>
          <w:szCs w:val="28"/>
          <w:lang w:eastAsia="ru-RU"/>
        </w:rPr>
        <w:t>а</w:t>
      </w:r>
      <w:r w:rsidR="00744E13">
        <w:rPr>
          <w:rFonts w:eastAsia="Times New Roman"/>
          <w:spacing w:val="-2"/>
          <w:szCs w:val="28"/>
          <w:lang w:eastAsia="ru-RU"/>
        </w:rPr>
        <w:t>:</w:t>
      </w:r>
      <w:r w:rsidR="00DA52B1">
        <w:rPr>
          <w:rFonts w:eastAsia="Times New Roman"/>
          <w:spacing w:val="-2"/>
          <w:szCs w:val="28"/>
          <w:lang w:eastAsia="ru-RU"/>
        </w:rPr>
        <w:t xml:space="preserve"> проверка </w:t>
      </w:r>
      <w:r>
        <w:rPr>
          <w:rFonts w:eastAsia="Times New Roman"/>
          <w:spacing w:val="-2"/>
          <w:szCs w:val="28"/>
          <w:lang w:eastAsia="ru-RU"/>
        </w:rPr>
        <w:t xml:space="preserve"> </w:t>
      </w:r>
      <w:r w:rsidR="00DA52B1">
        <w:rPr>
          <w:rFonts w:eastAsia="Times New Roman"/>
          <w:spacing w:val="-2"/>
          <w:szCs w:val="28"/>
          <w:lang w:eastAsia="ru-RU"/>
        </w:rPr>
        <w:t>годовых отчет</w:t>
      </w:r>
      <w:r w:rsidR="00744E13">
        <w:rPr>
          <w:rFonts w:eastAsia="Times New Roman"/>
          <w:spacing w:val="-2"/>
          <w:szCs w:val="28"/>
          <w:lang w:eastAsia="ru-RU"/>
        </w:rPr>
        <w:t>о</w:t>
      </w:r>
      <w:r w:rsidR="00DA52B1">
        <w:rPr>
          <w:rFonts w:eastAsia="Times New Roman"/>
          <w:spacing w:val="-2"/>
          <w:szCs w:val="28"/>
          <w:lang w:eastAsia="ru-RU"/>
        </w:rPr>
        <w:t>в</w:t>
      </w:r>
      <w:r w:rsidR="00744E13">
        <w:rPr>
          <w:rFonts w:eastAsia="Times New Roman"/>
          <w:spacing w:val="-2"/>
          <w:szCs w:val="28"/>
          <w:lang w:eastAsia="ru-RU"/>
        </w:rPr>
        <w:t xml:space="preserve"> за 20</w:t>
      </w:r>
      <w:r w:rsidR="00977DE7">
        <w:rPr>
          <w:rFonts w:eastAsia="Times New Roman"/>
          <w:spacing w:val="-2"/>
          <w:szCs w:val="28"/>
          <w:lang w:eastAsia="ru-RU"/>
        </w:rPr>
        <w:t>2</w:t>
      </w:r>
      <w:r w:rsidR="0066644C">
        <w:rPr>
          <w:rFonts w:eastAsia="Times New Roman"/>
          <w:spacing w:val="-2"/>
          <w:szCs w:val="28"/>
          <w:lang w:eastAsia="ru-RU"/>
        </w:rPr>
        <w:t>1</w:t>
      </w:r>
      <w:r w:rsidR="00744E13">
        <w:rPr>
          <w:rFonts w:eastAsia="Times New Roman"/>
          <w:spacing w:val="-2"/>
          <w:szCs w:val="28"/>
          <w:lang w:eastAsia="ru-RU"/>
        </w:rPr>
        <w:t xml:space="preserve"> год, </w:t>
      </w:r>
      <w:r w:rsidR="00DA52B1">
        <w:rPr>
          <w:rFonts w:eastAsia="Times New Roman"/>
          <w:spacing w:val="-2"/>
          <w:szCs w:val="28"/>
          <w:lang w:eastAsia="ru-RU"/>
        </w:rPr>
        <w:t xml:space="preserve"> </w:t>
      </w:r>
      <w:r w:rsidR="00744E13">
        <w:rPr>
          <w:rFonts w:eastAsia="Times New Roman"/>
          <w:spacing w:val="-2"/>
          <w:szCs w:val="28"/>
          <w:lang w:eastAsia="ru-RU"/>
        </w:rPr>
        <w:t>за 1  квартал 20</w:t>
      </w:r>
      <w:r w:rsidR="00805449">
        <w:rPr>
          <w:rFonts w:eastAsia="Times New Roman"/>
          <w:spacing w:val="-2"/>
          <w:szCs w:val="28"/>
          <w:lang w:eastAsia="ru-RU"/>
        </w:rPr>
        <w:t>2</w:t>
      </w:r>
      <w:r w:rsidR="0066644C">
        <w:rPr>
          <w:rFonts w:eastAsia="Times New Roman"/>
          <w:spacing w:val="-2"/>
          <w:szCs w:val="28"/>
          <w:lang w:eastAsia="ru-RU"/>
        </w:rPr>
        <w:t>2</w:t>
      </w:r>
      <w:r w:rsidR="00744E13">
        <w:rPr>
          <w:rFonts w:eastAsia="Times New Roman"/>
          <w:spacing w:val="-2"/>
          <w:szCs w:val="28"/>
          <w:lang w:eastAsia="ru-RU"/>
        </w:rPr>
        <w:t xml:space="preserve"> года, за 1 полугодие 20</w:t>
      </w:r>
      <w:r w:rsidR="00805449">
        <w:rPr>
          <w:rFonts w:eastAsia="Times New Roman"/>
          <w:spacing w:val="-2"/>
          <w:szCs w:val="28"/>
          <w:lang w:eastAsia="ru-RU"/>
        </w:rPr>
        <w:t>2</w:t>
      </w:r>
      <w:r w:rsidR="0066644C">
        <w:rPr>
          <w:rFonts w:eastAsia="Times New Roman"/>
          <w:spacing w:val="-2"/>
          <w:szCs w:val="28"/>
          <w:lang w:eastAsia="ru-RU"/>
        </w:rPr>
        <w:t>2</w:t>
      </w:r>
      <w:r w:rsidR="00744E13">
        <w:rPr>
          <w:rFonts w:eastAsia="Times New Roman"/>
          <w:spacing w:val="-2"/>
          <w:szCs w:val="28"/>
          <w:lang w:eastAsia="ru-RU"/>
        </w:rPr>
        <w:t xml:space="preserve"> года, за</w:t>
      </w:r>
      <w:proofErr w:type="gramEnd"/>
      <w:r w:rsidR="00744E13">
        <w:rPr>
          <w:rFonts w:eastAsia="Times New Roman"/>
          <w:spacing w:val="-2"/>
          <w:szCs w:val="28"/>
          <w:lang w:eastAsia="ru-RU"/>
        </w:rPr>
        <w:t xml:space="preserve"> 9 месяцев 20</w:t>
      </w:r>
      <w:r w:rsidR="00262EC1">
        <w:rPr>
          <w:rFonts w:eastAsia="Times New Roman"/>
          <w:spacing w:val="-2"/>
          <w:szCs w:val="28"/>
          <w:lang w:eastAsia="ru-RU"/>
        </w:rPr>
        <w:t>2</w:t>
      </w:r>
      <w:r w:rsidR="0066644C">
        <w:rPr>
          <w:rFonts w:eastAsia="Times New Roman"/>
          <w:spacing w:val="-2"/>
          <w:szCs w:val="28"/>
          <w:lang w:eastAsia="ru-RU"/>
        </w:rPr>
        <w:t>2</w:t>
      </w:r>
      <w:r w:rsidR="00744E13">
        <w:rPr>
          <w:rFonts w:eastAsia="Times New Roman"/>
          <w:spacing w:val="-2"/>
          <w:szCs w:val="28"/>
          <w:lang w:eastAsia="ru-RU"/>
        </w:rPr>
        <w:t xml:space="preserve"> года. По итогам данных проверок подготовлено и направлено в Советы народных депутатов </w:t>
      </w:r>
      <w:r w:rsidR="00C03B12">
        <w:rPr>
          <w:rFonts w:eastAsia="Times New Roman"/>
          <w:spacing w:val="-2"/>
          <w:szCs w:val="28"/>
          <w:lang w:eastAsia="ru-RU"/>
        </w:rPr>
        <w:t>района</w:t>
      </w:r>
      <w:r>
        <w:rPr>
          <w:rFonts w:eastAsia="Times New Roman"/>
          <w:spacing w:val="-2"/>
          <w:szCs w:val="28"/>
          <w:lang w:eastAsia="ru-RU"/>
        </w:rPr>
        <w:t>,</w:t>
      </w:r>
      <w:r w:rsidR="00C03B12">
        <w:rPr>
          <w:rFonts w:eastAsia="Times New Roman"/>
          <w:spacing w:val="-2"/>
          <w:szCs w:val="28"/>
          <w:lang w:eastAsia="ru-RU"/>
        </w:rPr>
        <w:t xml:space="preserve">  </w:t>
      </w:r>
      <w:r>
        <w:rPr>
          <w:rFonts w:eastAsia="Times New Roman"/>
          <w:spacing w:val="-2"/>
          <w:szCs w:val="28"/>
          <w:lang w:eastAsia="ru-RU"/>
        </w:rPr>
        <w:t xml:space="preserve">городского и сельских </w:t>
      </w:r>
      <w:r w:rsidR="00C03B12">
        <w:rPr>
          <w:rFonts w:eastAsia="Times New Roman"/>
          <w:spacing w:val="-2"/>
          <w:szCs w:val="28"/>
          <w:lang w:eastAsia="ru-RU"/>
        </w:rPr>
        <w:t>поселений 28</w:t>
      </w:r>
      <w:r w:rsidR="00744E13">
        <w:rPr>
          <w:rFonts w:eastAsia="Times New Roman"/>
          <w:spacing w:val="-2"/>
          <w:szCs w:val="28"/>
          <w:lang w:eastAsia="ru-RU"/>
        </w:rPr>
        <w:t xml:space="preserve"> заключений.  </w:t>
      </w:r>
    </w:p>
    <w:p w:rsidR="00057279" w:rsidRDefault="00744E13" w:rsidP="00057279">
      <w:pPr>
        <w:tabs>
          <w:tab w:val="left" w:pos="540"/>
        </w:tabs>
        <w:spacing w:line="360" w:lineRule="auto"/>
        <w:jc w:val="both"/>
        <w:rPr>
          <w:rFonts w:eastAsia="Times New Roman"/>
          <w:spacing w:val="-2"/>
          <w:szCs w:val="28"/>
          <w:lang w:eastAsia="ru-RU"/>
        </w:rPr>
      </w:pPr>
      <w:r>
        <w:rPr>
          <w:rFonts w:eastAsia="Times New Roman"/>
          <w:spacing w:val="-2"/>
          <w:szCs w:val="28"/>
          <w:lang w:eastAsia="ru-RU"/>
        </w:rPr>
        <w:t>Контрольно-счётн</w:t>
      </w:r>
      <w:r w:rsidR="006B5D30">
        <w:rPr>
          <w:rFonts w:eastAsia="Times New Roman"/>
          <w:spacing w:val="-2"/>
          <w:szCs w:val="28"/>
          <w:lang w:eastAsia="ru-RU"/>
        </w:rPr>
        <w:t>ой палатой в 20</w:t>
      </w:r>
      <w:r w:rsidR="00262EC1">
        <w:rPr>
          <w:rFonts w:eastAsia="Times New Roman"/>
          <w:spacing w:val="-2"/>
          <w:szCs w:val="28"/>
          <w:lang w:eastAsia="ru-RU"/>
        </w:rPr>
        <w:t>2</w:t>
      </w:r>
      <w:r w:rsidR="00D76D5A">
        <w:rPr>
          <w:rFonts w:eastAsia="Times New Roman"/>
          <w:spacing w:val="-2"/>
          <w:szCs w:val="28"/>
          <w:lang w:eastAsia="ru-RU"/>
        </w:rPr>
        <w:t>2</w:t>
      </w:r>
      <w:r w:rsidR="006B5D30">
        <w:rPr>
          <w:rFonts w:eastAsia="Times New Roman"/>
          <w:spacing w:val="-2"/>
          <w:szCs w:val="28"/>
          <w:lang w:eastAsia="ru-RU"/>
        </w:rPr>
        <w:t xml:space="preserve"> году проведена</w:t>
      </w:r>
      <w:r>
        <w:rPr>
          <w:rFonts w:eastAsia="Times New Roman"/>
          <w:spacing w:val="-2"/>
          <w:szCs w:val="28"/>
          <w:lang w:eastAsia="ru-RU"/>
        </w:rPr>
        <w:t xml:space="preserve"> </w:t>
      </w:r>
      <w:r w:rsidR="00971440">
        <w:rPr>
          <w:rFonts w:eastAsia="Times New Roman"/>
          <w:spacing w:val="-2"/>
          <w:szCs w:val="28"/>
          <w:lang w:eastAsia="ru-RU"/>
        </w:rPr>
        <w:t>эксп</w:t>
      </w:r>
      <w:r w:rsidR="006B5D30">
        <w:rPr>
          <w:rFonts w:eastAsia="Times New Roman"/>
          <w:spacing w:val="-2"/>
          <w:szCs w:val="28"/>
          <w:lang w:eastAsia="ru-RU"/>
        </w:rPr>
        <w:t xml:space="preserve">ертиза </w:t>
      </w:r>
      <w:r w:rsidR="00971440">
        <w:rPr>
          <w:rFonts w:eastAsia="Times New Roman"/>
          <w:spacing w:val="-2"/>
          <w:szCs w:val="28"/>
          <w:lang w:eastAsia="ru-RU"/>
        </w:rPr>
        <w:t xml:space="preserve"> </w:t>
      </w:r>
      <w:r w:rsidR="00B342EA">
        <w:rPr>
          <w:rFonts w:eastAsia="Times New Roman"/>
          <w:spacing w:val="-2"/>
          <w:szCs w:val="28"/>
          <w:lang w:eastAsia="ru-RU"/>
        </w:rPr>
        <w:t>семи проектов о бюджете на 202</w:t>
      </w:r>
      <w:r w:rsidR="00AB50EC">
        <w:rPr>
          <w:rFonts w:eastAsia="Times New Roman"/>
          <w:spacing w:val="-2"/>
          <w:szCs w:val="28"/>
          <w:lang w:eastAsia="ru-RU"/>
        </w:rPr>
        <w:t>3</w:t>
      </w:r>
      <w:r w:rsidR="00971440">
        <w:rPr>
          <w:rFonts w:eastAsia="Times New Roman"/>
          <w:spacing w:val="-2"/>
          <w:szCs w:val="28"/>
          <w:lang w:eastAsia="ru-RU"/>
        </w:rPr>
        <w:t xml:space="preserve"> год и на плановый период 202</w:t>
      </w:r>
      <w:r w:rsidR="00AB50EC">
        <w:rPr>
          <w:rFonts w:eastAsia="Times New Roman"/>
          <w:spacing w:val="-2"/>
          <w:szCs w:val="28"/>
          <w:lang w:eastAsia="ru-RU"/>
        </w:rPr>
        <w:t>4</w:t>
      </w:r>
      <w:r w:rsidR="00971440">
        <w:rPr>
          <w:rFonts w:eastAsia="Times New Roman"/>
          <w:spacing w:val="-2"/>
          <w:szCs w:val="28"/>
          <w:lang w:eastAsia="ru-RU"/>
        </w:rPr>
        <w:t xml:space="preserve"> годов и 202</w:t>
      </w:r>
      <w:r w:rsidR="00AB50EC">
        <w:rPr>
          <w:rFonts w:eastAsia="Times New Roman"/>
          <w:spacing w:val="-2"/>
          <w:szCs w:val="28"/>
          <w:lang w:eastAsia="ru-RU"/>
        </w:rPr>
        <w:t>5</w:t>
      </w:r>
      <w:r w:rsidR="00971440">
        <w:rPr>
          <w:rFonts w:eastAsia="Times New Roman"/>
          <w:spacing w:val="-2"/>
          <w:szCs w:val="28"/>
          <w:lang w:eastAsia="ru-RU"/>
        </w:rPr>
        <w:t xml:space="preserve"> годов. По итогам указанных экспертиз</w:t>
      </w:r>
      <w:r w:rsidR="00811C2C">
        <w:rPr>
          <w:rFonts w:eastAsia="Times New Roman"/>
          <w:spacing w:val="-2"/>
          <w:szCs w:val="28"/>
          <w:lang w:eastAsia="ru-RU"/>
        </w:rPr>
        <w:t>,</w:t>
      </w:r>
      <w:r w:rsidR="00971440">
        <w:rPr>
          <w:rFonts w:eastAsia="Times New Roman"/>
          <w:spacing w:val="-2"/>
          <w:szCs w:val="28"/>
          <w:lang w:eastAsia="ru-RU"/>
        </w:rPr>
        <w:t xml:space="preserve"> подготовлено и направлено в Советы народных депутатов</w:t>
      </w:r>
      <w:r w:rsidR="00C03B12">
        <w:rPr>
          <w:rFonts w:eastAsia="Times New Roman"/>
          <w:spacing w:val="-2"/>
          <w:szCs w:val="28"/>
          <w:lang w:eastAsia="ru-RU"/>
        </w:rPr>
        <w:t xml:space="preserve"> района и </w:t>
      </w:r>
      <w:r w:rsidR="00811C2C">
        <w:rPr>
          <w:rFonts w:eastAsia="Times New Roman"/>
          <w:spacing w:val="-2"/>
          <w:szCs w:val="28"/>
          <w:lang w:eastAsia="ru-RU"/>
        </w:rPr>
        <w:t xml:space="preserve">сельских </w:t>
      </w:r>
      <w:r w:rsidR="00C03B12">
        <w:rPr>
          <w:rFonts w:eastAsia="Times New Roman"/>
          <w:spacing w:val="-2"/>
          <w:szCs w:val="28"/>
          <w:lang w:eastAsia="ru-RU"/>
        </w:rPr>
        <w:t xml:space="preserve">поселений </w:t>
      </w:r>
      <w:r w:rsidR="00971440">
        <w:rPr>
          <w:rFonts w:eastAsia="Times New Roman"/>
          <w:spacing w:val="-2"/>
          <w:szCs w:val="28"/>
          <w:lang w:eastAsia="ru-RU"/>
        </w:rPr>
        <w:t xml:space="preserve"> </w:t>
      </w:r>
      <w:r w:rsidR="00C03B12">
        <w:rPr>
          <w:rFonts w:eastAsia="Times New Roman"/>
          <w:spacing w:val="-2"/>
          <w:szCs w:val="28"/>
          <w:lang w:eastAsia="ru-RU"/>
        </w:rPr>
        <w:t>7</w:t>
      </w:r>
      <w:r w:rsidR="00971440">
        <w:rPr>
          <w:rFonts w:eastAsia="Times New Roman"/>
          <w:spacing w:val="-2"/>
          <w:szCs w:val="28"/>
          <w:lang w:eastAsia="ru-RU"/>
        </w:rPr>
        <w:t xml:space="preserve"> заключений</w:t>
      </w:r>
      <w:r w:rsidR="00C03B12">
        <w:rPr>
          <w:rFonts w:eastAsia="Times New Roman"/>
          <w:spacing w:val="-2"/>
          <w:szCs w:val="28"/>
          <w:lang w:eastAsia="ru-RU"/>
        </w:rPr>
        <w:t>,</w:t>
      </w:r>
      <w:r w:rsidR="00971440">
        <w:rPr>
          <w:rFonts w:eastAsia="Times New Roman"/>
          <w:spacing w:val="-2"/>
          <w:szCs w:val="28"/>
          <w:lang w:eastAsia="ru-RU"/>
        </w:rPr>
        <w:t xml:space="preserve"> дано </w:t>
      </w:r>
      <w:r w:rsidR="00D76D5A">
        <w:rPr>
          <w:rFonts w:eastAsia="Times New Roman"/>
          <w:spacing w:val="-2"/>
          <w:szCs w:val="28"/>
          <w:lang w:eastAsia="ru-RU"/>
        </w:rPr>
        <w:t>9</w:t>
      </w:r>
      <w:r w:rsidR="00971440">
        <w:rPr>
          <w:rFonts w:eastAsia="Times New Roman"/>
          <w:spacing w:val="-2"/>
          <w:szCs w:val="28"/>
          <w:lang w:eastAsia="ru-RU"/>
        </w:rPr>
        <w:t xml:space="preserve"> предложений, из них реализовано </w:t>
      </w:r>
      <w:r w:rsidR="00D76D5A">
        <w:rPr>
          <w:rFonts w:eastAsia="Times New Roman"/>
          <w:spacing w:val="-2"/>
          <w:szCs w:val="28"/>
          <w:lang w:eastAsia="ru-RU"/>
        </w:rPr>
        <w:t>9</w:t>
      </w:r>
      <w:r w:rsidR="00971440">
        <w:rPr>
          <w:rFonts w:eastAsia="Times New Roman"/>
          <w:spacing w:val="-2"/>
          <w:szCs w:val="28"/>
          <w:lang w:eastAsia="ru-RU"/>
        </w:rPr>
        <w:t xml:space="preserve"> предложений.</w:t>
      </w:r>
      <w:r w:rsidR="00057279">
        <w:rPr>
          <w:rFonts w:eastAsia="Times New Roman"/>
          <w:spacing w:val="-2"/>
          <w:szCs w:val="28"/>
          <w:lang w:eastAsia="ru-RU"/>
        </w:rPr>
        <w:t xml:space="preserve"> В рамках подготовки заключения на проекты бюджетов муниципальн</w:t>
      </w:r>
      <w:r w:rsidR="009129B5">
        <w:rPr>
          <w:rFonts w:eastAsia="Times New Roman"/>
          <w:spacing w:val="-2"/>
          <w:szCs w:val="28"/>
          <w:lang w:eastAsia="ru-RU"/>
        </w:rPr>
        <w:t>ых</w:t>
      </w:r>
      <w:r w:rsidR="00057279">
        <w:rPr>
          <w:rFonts w:eastAsia="Times New Roman"/>
          <w:spacing w:val="-2"/>
          <w:szCs w:val="28"/>
          <w:lang w:eastAsia="ru-RU"/>
        </w:rPr>
        <w:t xml:space="preserve"> образовани</w:t>
      </w:r>
      <w:r w:rsidR="009129B5">
        <w:rPr>
          <w:rFonts w:eastAsia="Times New Roman"/>
          <w:spacing w:val="-2"/>
          <w:szCs w:val="28"/>
          <w:lang w:eastAsia="ru-RU"/>
        </w:rPr>
        <w:t>й</w:t>
      </w:r>
      <w:r w:rsidR="00057279">
        <w:rPr>
          <w:rFonts w:eastAsia="Times New Roman"/>
          <w:spacing w:val="-2"/>
          <w:szCs w:val="28"/>
          <w:lang w:eastAsia="ru-RU"/>
        </w:rPr>
        <w:t xml:space="preserve"> </w:t>
      </w:r>
      <w:r w:rsidR="009129B5">
        <w:rPr>
          <w:rFonts w:eastAsia="Times New Roman"/>
          <w:spacing w:val="-2"/>
          <w:szCs w:val="28"/>
          <w:lang w:eastAsia="ru-RU"/>
        </w:rPr>
        <w:t xml:space="preserve"> </w:t>
      </w:r>
      <w:r w:rsidR="00057279">
        <w:rPr>
          <w:rFonts w:eastAsia="Times New Roman"/>
          <w:spacing w:val="-2"/>
          <w:szCs w:val="28"/>
          <w:lang w:eastAsia="ru-RU"/>
        </w:rPr>
        <w:t>на 20</w:t>
      </w:r>
      <w:r w:rsidR="00B342EA">
        <w:rPr>
          <w:rFonts w:eastAsia="Times New Roman"/>
          <w:spacing w:val="-2"/>
          <w:szCs w:val="28"/>
          <w:lang w:eastAsia="ru-RU"/>
        </w:rPr>
        <w:t>2</w:t>
      </w:r>
      <w:r w:rsidR="00D76D5A">
        <w:rPr>
          <w:rFonts w:eastAsia="Times New Roman"/>
          <w:spacing w:val="-2"/>
          <w:szCs w:val="28"/>
          <w:lang w:eastAsia="ru-RU"/>
        </w:rPr>
        <w:t>3</w:t>
      </w:r>
      <w:r w:rsidR="00057279">
        <w:rPr>
          <w:rFonts w:eastAsia="Times New Roman"/>
          <w:spacing w:val="-2"/>
          <w:szCs w:val="28"/>
          <w:lang w:eastAsia="ru-RU"/>
        </w:rPr>
        <w:t xml:space="preserve"> и на </w:t>
      </w:r>
      <w:r w:rsidR="00057279">
        <w:rPr>
          <w:rFonts w:eastAsia="Times New Roman"/>
          <w:spacing w:val="-2"/>
          <w:szCs w:val="28"/>
          <w:lang w:eastAsia="ru-RU"/>
        </w:rPr>
        <w:lastRenderedPageBreak/>
        <w:t>плановый период 20</w:t>
      </w:r>
      <w:r w:rsidR="009129B5">
        <w:rPr>
          <w:rFonts w:eastAsia="Times New Roman"/>
          <w:spacing w:val="-2"/>
          <w:szCs w:val="28"/>
          <w:lang w:eastAsia="ru-RU"/>
        </w:rPr>
        <w:t>2</w:t>
      </w:r>
      <w:r w:rsidR="00D76D5A">
        <w:rPr>
          <w:rFonts w:eastAsia="Times New Roman"/>
          <w:spacing w:val="-2"/>
          <w:szCs w:val="28"/>
          <w:lang w:eastAsia="ru-RU"/>
        </w:rPr>
        <w:t>4</w:t>
      </w:r>
      <w:r w:rsidR="00057279">
        <w:rPr>
          <w:rFonts w:eastAsia="Times New Roman"/>
          <w:spacing w:val="-2"/>
          <w:szCs w:val="28"/>
          <w:lang w:eastAsia="ru-RU"/>
        </w:rPr>
        <w:t xml:space="preserve"> и 202</w:t>
      </w:r>
      <w:r w:rsidR="00D76D5A">
        <w:rPr>
          <w:rFonts w:eastAsia="Times New Roman"/>
          <w:spacing w:val="-2"/>
          <w:szCs w:val="28"/>
          <w:lang w:eastAsia="ru-RU"/>
        </w:rPr>
        <w:t>5</w:t>
      </w:r>
      <w:r w:rsidR="00057279">
        <w:rPr>
          <w:rFonts w:eastAsia="Times New Roman"/>
          <w:spacing w:val="-2"/>
          <w:szCs w:val="28"/>
          <w:lang w:eastAsia="ru-RU"/>
        </w:rPr>
        <w:t xml:space="preserve"> годов» была проведен</w:t>
      </w:r>
      <w:r w:rsidR="00B342EA">
        <w:rPr>
          <w:rFonts w:eastAsia="Times New Roman"/>
          <w:spacing w:val="-2"/>
          <w:szCs w:val="28"/>
          <w:lang w:eastAsia="ru-RU"/>
        </w:rPr>
        <w:t>о</w:t>
      </w:r>
      <w:r w:rsidR="00057279">
        <w:rPr>
          <w:rFonts w:eastAsia="Times New Roman"/>
          <w:spacing w:val="-2"/>
          <w:szCs w:val="28"/>
          <w:lang w:eastAsia="ru-RU"/>
        </w:rPr>
        <w:t xml:space="preserve"> </w:t>
      </w:r>
      <w:r w:rsidR="00B342EA">
        <w:rPr>
          <w:rFonts w:eastAsia="Times New Roman"/>
          <w:spacing w:val="-2"/>
          <w:szCs w:val="28"/>
          <w:lang w:eastAsia="ru-RU"/>
        </w:rPr>
        <w:t xml:space="preserve">семь </w:t>
      </w:r>
      <w:r w:rsidR="00057279">
        <w:rPr>
          <w:rFonts w:eastAsia="Times New Roman"/>
          <w:spacing w:val="-2"/>
          <w:szCs w:val="28"/>
          <w:lang w:eastAsia="ru-RU"/>
        </w:rPr>
        <w:t>экспертиз  проектов муниципальных программ.</w:t>
      </w:r>
    </w:p>
    <w:p w:rsidR="009129B5" w:rsidRDefault="00D748BA" w:rsidP="009129B5">
      <w:pPr>
        <w:tabs>
          <w:tab w:val="left" w:pos="540"/>
        </w:tabs>
        <w:spacing w:line="360" w:lineRule="auto"/>
        <w:jc w:val="both"/>
        <w:rPr>
          <w:rFonts w:eastAsia="Times New Roman"/>
          <w:b/>
          <w:spacing w:val="-2"/>
          <w:szCs w:val="28"/>
          <w:lang w:eastAsia="ru-RU"/>
        </w:rPr>
      </w:pPr>
      <w:r>
        <w:rPr>
          <w:rFonts w:eastAsia="Times New Roman"/>
          <w:spacing w:val="-2"/>
          <w:szCs w:val="28"/>
          <w:lang w:eastAsia="ru-RU"/>
        </w:rPr>
        <w:t>Вместе с тем</w:t>
      </w:r>
      <w:r w:rsidR="009129B5">
        <w:rPr>
          <w:rFonts w:eastAsia="Times New Roman"/>
          <w:spacing w:val="-2"/>
          <w:szCs w:val="28"/>
          <w:lang w:eastAsia="ru-RU"/>
        </w:rPr>
        <w:t>, Контрольно-счетной палатой в 20</w:t>
      </w:r>
      <w:r w:rsidR="00262EC1">
        <w:rPr>
          <w:rFonts w:eastAsia="Times New Roman"/>
          <w:spacing w:val="-2"/>
          <w:szCs w:val="28"/>
          <w:lang w:eastAsia="ru-RU"/>
        </w:rPr>
        <w:t>2</w:t>
      </w:r>
      <w:r w:rsidR="00D76D5A">
        <w:rPr>
          <w:rFonts w:eastAsia="Times New Roman"/>
          <w:spacing w:val="-2"/>
          <w:szCs w:val="28"/>
          <w:lang w:eastAsia="ru-RU"/>
        </w:rPr>
        <w:t>2</w:t>
      </w:r>
      <w:r w:rsidR="009129B5">
        <w:rPr>
          <w:rFonts w:eastAsia="Times New Roman"/>
          <w:spacing w:val="-2"/>
          <w:szCs w:val="28"/>
          <w:lang w:eastAsia="ru-RU"/>
        </w:rPr>
        <w:t xml:space="preserve"> году проведена </w:t>
      </w:r>
      <w:r w:rsidR="009129B5" w:rsidRPr="0025326A">
        <w:rPr>
          <w:rFonts w:eastAsia="Times New Roman"/>
          <w:spacing w:val="-2"/>
          <w:szCs w:val="28"/>
          <w:lang w:eastAsia="ru-RU"/>
        </w:rPr>
        <w:t xml:space="preserve">экспертиза </w:t>
      </w:r>
      <w:r w:rsidR="00C03B12" w:rsidRPr="0025326A">
        <w:rPr>
          <w:rFonts w:eastAsia="Times New Roman"/>
          <w:spacing w:val="-2"/>
          <w:szCs w:val="28"/>
          <w:lang w:eastAsia="ru-RU"/>
        </w:rPr>
        <w:t xml:space="preserve"> </w:t>
      </w:r>
      <w:r w:rsidR="00856A57">
        <w:rPr>
          <w:rFonts w:eastAsia="Times New Roman"/>
          <w:spacing w:val="-2"/>
          <w:szCs w:val="28"/>
          <w:lang w:eastAsia="ru-RU"/>
        </w:rPr>
        <w:t>7</w:t>
      </w:r>
      <w:r w:rsidR="00EA777F">
        <w:rPr>
          <w:rFonts w:eastAsia="Times New Roman"/>
          <w:spacing w:val="-2"/>
          <w:szCs w:val="28"/>
          <w:lang w:eastAsia="ru-RU"/>
        </w:rPr>
        <w:t xml:space="preserve"> </w:t>
      </w:r>
      <w:r w:rsidR="00C03B12" w:rsidRPr="0025326A">
        <w:rPr>
          <w:rFonts w:eastAsia="Times New Roman"/>
          <w:spacing w:val="-2"/>
          <w:szCs w:val="28"/>
          <w:lang w:eastAsia="ru-RU"/>
        </w:rPr>
        <w:t xml:space="preserve"> </w:t>
      </w:r>
      <w:r w:rsidR="009129B5" w:rsidRPr="0025326A">
        <w:rPr>
          <w:rFonts w:eastAsia="Times New Roman"/>
          <w:spacing w:val="-2"/>
          <w:szCs w:val="28"/>
          <w:lang w:eastAsia="ru-RU"/>
        </w:rPr>
        <w:t xml:space="preserve">проектов нормативных правовых актов, по внесению изменений в бюджет </w:t>
      </w:r>
      <w:proofErr w:type="spellStart"/>
      <w:r w:rsidR="00C03B12" w:rsidRPr="0025326A">
        <w:rPr>
          <w:rFonts w:eastAsia="Times New Roman"/>
          <w:spacing w:val="-2"/>
          <w:szCs w:val="28"/>
          <w:lang w:eastAsia="ru-RU"/>
        </w:rPr>
        <w:t>Рогнединс</w:t>
      </w:r>
      <w:r w:rsidR="009129B5" w:rsidRPr="0025326A">
        <w:rPr>
          <w:rFonts w:eastAsia="Times New Roman"/>
          <w:spacing w:val="-2"/>
          <w:szCs w:val="28"/>
          <w:lang w:eastAsia="ru-RU"/>
        </w:rPr>
        <w:t>к</w:t>
      </w:r>
      <w:r w:rsidR="00856A57">
        <w:rPr>
          <w:rFonts w:eastAsia="Times New Roman"/>
          <w:spacing w:val="-2"/>
          <w:szCs w:val="28"/>
          <w:lang w:eastAsia="ru-RU"/>
        </w:rPr>
        <w:t>ого</w:t>
      </w:r>
      <w:proofErr w:type="spellEnd"/>
      <w:r w:rsidR="00856A57">
        <w:rPr>
          <w:rFonts w:eastAsia="Times New Roman"/>
          <w:spacing w:val="-2"/>
          <w:szCs w:val="28"/>
          <w:lang w:eastAsia="ru-RU"/>
        </w:rPr>
        <w:t xml:space="preserve"> муниципального</w:t>
      </w:r>
      <w:r w:rsidR="009129B5">
        <w:rPr>
          <w:rFonts w:eastAsia="Times New Roman"/>
          <w:spacing w:val="-2"/>
          <w:szCs w:val="28"/>
          <w:lang w:eastAsia="ru-RU"/>
        </w:rPr>
        <w:t xml:space="preserve"> район</w:t>
      </w:r>
      <w:r w:rsidR="00856A57">
        <w:rPr>
          <w:rFonts w:eastAsia="Times New Roman"/>
          <w:spacing w:val="-2"/>
          <w:szCs w:val="28"/>
          <w:lang w:eastAsia="ru-RU"/>
        </w:rPr>
        <w:t>а</w:t>
      </w:r>
      <w:r w:rsidR="009129B5">
        <w:rPr>
          <w:rFonts w:eastAsia="Times New Roman"/>
          <w:spacing w:val="-2"/>
          <w:szCs w:val="28"/>
          <w:lang w:eastAsia="ru-RU"/>
        </w:rPr>
        <w:t xml:space="preserve"> в 20</w:t>
      </w:r>
      <w:r w:rsidR="00262EC1">
        <w:rPr>
          <w:rFonts w:eastAsia="Times New Roman"/>
          <w:spacing w:val="-2"/>
          <w:szCs w:val="28"/>
          <w:lang w:eastAsia="ru-RU"/>
        </w:rPr>
        <w:t>2</w:t>
      </w:r>
      <w:r w:rsidR="00856A57">
        <w:rPr>
          <w:rFonts w:eastAsia="Times New Roman"/>
          <w:spacing w:val="-2"/>
          <w:szCs w:val="28"/>
          <w:lang w:eastAsia="ru-RU"/>
        </w:rPr>
        <w:t>2</w:t>
      </w:r>
      <w:r w:rsidR="009129B5">
        <w:rPr>
          <w:rFonts w:eastAsia="Times New Roman"/>
          <w:spacing w:val="-2"/>
          <w:szCs w:val="28"/>
          <w:lang w:eastAsia="ru-RU"/>
        </w:rPr>
        <w:t xml:space="preserve"> году. </w:t>
      </w:r>
    </w:p>
    <w:p w:rsidR="006A076A" w:rsidRDefault="00530F00"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 По итогам указанных экспертиз подготовлено и направлено </w:t>
      </w:r>
      <w:r w:rsidR="00856A57">
        <w:rPr>
          <w:rFonts w:eastAsia="Times New Roman"/>
          <w:spacing w:val="-2"/>
          <w:szCs w:val="28"/>
          <w:lang w:eastAsia="ru-RU"/>
        </w:rPr>
        <w:t>7</w:t>
      </w:r>
      <w:r>
        <w:rPr>
          <w:rFonts w:eastAsia="Times New Roman"/>
          <w:spacing w:val="-2"/>
          <w:szCs w:val="28"/>
          <w:lang w:eastAsia="ru-RU"/>
        </w:rPr>
        <w:t xml:space="preserve"> заключений, </w:t>
      </w:r>
      <w:r w:rsidR="00D748BA">
        <w:rPr>
          <w:rFonts w:eastAsia="Times New Roman"/>
          <w:spacing w:val="-2"/>
          <w:szCs w:val="28"/>
          <w:lang w:eastAsia="ru-RU"/>
        </w:rPr>
        <w:t>принято</w:t>
      </w:r>
      <w:r>
        <w:rPr>
          <w:rFonts w:eastAsia="Times New Roman"/>
          <w:spacing w:val="-2"/>
          <w:szCs w:val="28"/>
          <w:lang w:eastAsia="ru-RU"/>
        </w:rPr>
        <w:t xml:space="preserve"> </w:t>
      </w:r>
      <w:r w:rsidR="00856A57">
        <w:rPr>
          <w:rFonts w:eastAsia="Times New Roman"/>
          <w:spacing w:val="-2"/>
          <w:szCs w:val="28"/>
          <w:lang w:eastAsia="ru-RU"/>
        </w:rPr>
        <w:t>7</w:t>
      </w:r>
      <w:r>
        <w:rPr>
          <w:rFonts w:eastAsia="Times New Roman"/>
          <w:spacing w:val="-2"/>
          <w:szCs w:val="28"/>
          <w:lang w:eastAsia="ru-RU"/>
        </w:rPr>
        <w:t xml:space="preserve"> предложений.</w:t>
      </w:r>
    </w:p>
    <w:p w:rsidR="00744E13" w:rsidRDefault="006A076A" w:rsidP="002D699F">
      <w:pPr>
        <w:tabs>
          <w:tab w:val="left" w:pos="540"/>
        </w:tabs>
        <w:spacing w:line="360" w:lineRule="auto"/>
        <w:jc w:val="both"/>
        <w:rPr>
          <w:rFonts w:eastAsia="Times New Roman"/>
          <w:spacing w:val="-2"/>
          <w:szCs w:val="28"/>
          <w:lang w:eastAsia="ru-RU"/>
        </w:rPr>
      </w:pPr>
      <w:r>
        <w:rPr>
          <w:rFonts w:eastAsia="Times New Roman"/>
          <w:spacing w:val="-2"/>
          <w:szCs w:val="28"/>
          <w:lang w:eastAsia="ru-RU"/>
        </w:rPr>
        <w:t xml:space="preserve">Особое внимание уделялось вопросам законности и эффективности (экономности и результативности) муниципальных программ </w:t>
      </w:r>
      <w:r w:rsidR="00F8444F">
        <w:rPr>
          <w:rFonts w:eastAsia="Times New Roman"/>
          <w:spacing w:val="-2"/>
          <w:szCs w:val="28"/>
          <w:lang w:eastAsia="ru-RU"/>
        </w:rPr>
        <w:t xml:space="preserve"> </w:t>
      </w:r>
      <w:proofErr w:type="spellStart"/>
      <w:r w:rsidR="00F8444F">
        <w:rPr>
          <w:rFonts w:eastAsia="Times New Roman"/>
          <w:spacing w:val="-2"/>
          <w:szCs w:val="28"/>
          <w:lang w:eastAsia="ru-RU"/>
        </w:rPr>
        <w:t>Рогнединского</w:t>
      </w:r>
      <w:proofErr w:type="spellEnd"/>
      <w:r w:rsidR="00F8444F">
        <w:rPr>
          <w:rFonts w:eastAsia="Times New Roman"/>
          <w:spacing w:val="-2"/>
          <w:szCs w:val="28"/>
          <w:lang w:eastAsia="ru-RU"/>
        </w:rPr>
        <w:t xml:space="preserve"> </w:t>
      </w:r>
      <w:r>
        <w:rPr>
          <w:rFonts w:eastAsia="Times New Roman"/>
          <w:spacing w:val="-2"/>
          <w:szCs w:val="28"/>
          <w:lang w:eastAsia="ru-RU"/>
        </w:rPr>
        <w:t>муниципального район</w:t>
      </w:r>
      <w:r w:rsidR="00F8444F">
        <w:rPr>
          <w:rFonts w:eastAsia="Times New Roman"/>
          <w:spacing w:val="-2"/>
          <w:szCs w:val="28"/>
          <w:lang w:eastAsia="ru-RU"/>
        </w:rPr>
        <w:t>а</w:t>
      </w:r>
      <w:r w:rsidR="0025326A">
        <w:rPr>
          <w:rFonts w:eastAsia="Times New Roman"/>
          <w:spacing w:val="-2"/>
          <w:szCs w:val="28"/>
          <w:lang w:eastAsia="ru-RU"/>
        </w:rPr>
        <w:t>;</w:t>
      </w:r>
      <w:r w:rsidR="00EF7DB1">
        <w:rPr>
          <w:rFonts w:eastAsia="Times New Roman"/>
          <w:spacing w:val="-2"/>
          <w:szCs w:val="28"/>
          <w:lang w:eastAsia="ru-RU"/>
        </w:rPr>
        <w:t xml:space="preserve"> подготовлено </w:t>
      </w:r>
      <w:r w:rsidR="00856A57">
        <w:rPr>
          <w:rFonts w:eastAsia="Times New Roman"/>
          <w:spacing w:val="-2"/>
          <w:szCs w:val="28"/>
          <w:lang w:eastAsia="ru-RU"/>
        </w:rPr>
        <w:t>10</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EF7DB1">
        <w:rPr>
          <w:rFonts w:eastAsia="Times New Roman"/>
          <w:spacing w:val="-2"/>
          <w:szCs w:val="28"/>
          <w:lang w:eastAsia="ru-RU"/>
        </w:rPr>
        <w:t xml:space="preserve">, из них </w:t>
      </w:r>
      <w:r w:rsidR="00262EC1">
        <w:rPr>
          <w:rFonts w:eastAsia="Times New Roman"/>
          <w:spacing w:val="-2"/>
          <w:szCs w:val="28"/>
          <w:lang w:eastAsia="ru-RU"/>
        </w:rPr>
        <w:t>-</w:t>
      </w:r>
      <w:r w:rsidR="00D748BA">
        <w:rPr>
          <w:rFonts w:eastAsia="Times New Roman"/>
          <w:spacing w:val="-2"/>
          <w:szCs w:val="28"/>
          <w:lang w:eastAsia="ru-RU"/>
        </w:rPr>
        <w:t xml:space="preserve"> </w:t>
      </w:r>
      <w:r w:rsidR="00856A57">
        <w:rPr>
          <w:rFonts w:eastAsia="Times New Roman"/>
          <w:spacing w:val="-2"/>
          <w:szCs w:val="28"/>
          <w:lang w:eastAsia="ru-RU"/>
        </w:rPr>
        <w:t>10</w:t>
      </w:r>
      <w:r w:rsidR="00EF7DB1">
        <w:rPr>
          <w:rFonts w:eastAsia="Times New Roman"/>
          <w:spacing w:val="-2"/>
          <w:szCs w:val="28"/>
          <w:lang w:eastAsia="ru-RU"/>
        </w:rPr>
        <w:t xml:space="preserve"> предложени</w:t>
      </w:r>
      <w:r w:rsidR="00D748BA">
        <w:rPr>
          <w:rFonts w:eastAsia="Times New Roman"/>
          <w:spacing w:val="-2"/>
          <w:szCs w:val="28"/>
          <w:lang w:eastAsia="ru-RU"/>
        </w:rPr>
        <w:t>й</w:t>
      </w:r>
      <w:r w:rsidR="00262EC1">
        <w:rPr>
          <w:rFonts w:eastAsia="Times New Roman"/>
          <w:spacing w:val="-2"/>
          <w:szCs w:val="28"/>
          <w:lang w:eastAsia="ru-RU"/>
        </w:rPr>
        <w:t xml:space="preserve"> реализовано</w:t>
      </w:r>
      <w:r>
        <w:rPr>
          <w:rFonts w:eastAsia="Times New Roman"/>
          <w:spacing w:val="-2"/>
          <w:szCs w:val="28"/>
          <w:lang w:eastAsia="ru-RU"/>
        </w:rPr>
        <w:t>.</w:t>
      </w:r>
    </w:p>
    <w:p w:rsidR="002D699F" w:rsidRDefault="002D699F" w:rsidP="002D699F">
      <w:pPr>
        <w:spacing w:line="360" w:lineRule="auto"/>
        <w:jc w:val="both"/>
        <w:rPr>
          <w:rFonts w:eastAsia="Times New Roman"/>
          <w:szCs w:val="28"/>
          <w:lang w:eastAsia="ru-RU"/>
        </w:rPr>
      </w:pPr>
      <w:r w:rsidRPr="0041624B">
        <w:rPr>
          <w:rFonts w:eastAsia="Times New Roman"/>
          <w:szCs w:val="28"/>
          <w:lang w:eastAsia="ru-RU"/>
        </w:rPr>
        <w:t>По и</w:t>
      </w:r>
      <w:r>
        <w:rPr>
          <w:rFonts w:eastAsia="Times New Roman"/>
          <w:szCs w:val="28"/>
          <w:lang w:eastAsia="ru-RU"/>
        </w:rPr>
        <w:t xml:space="preserve">тогам </w:t>
      </w:r>
      <w:r w:rsidR="0041624B">
        <w:rPr>
          <w:rFonts w:eastAsia="Times New Roman"/>
          <w:szCs w:val="28"/>
          <w:lang w:eastAsia="ru-RU"/>
        </w:rPr>
        <w:t>проведенных</w:t>
      </w:r>
      <w:r w:rsidR="00B51F3F">
        <w:rPr>
          <w:rFonts w:eastAsia="Times New Roman"/>
          <w:szCs w:val="28"/>
          <w:lang w:eastAsia="ru-RU"/>
        </w:rPr>
        <w:t xml:space="preserve"> </w:t>
      </w:r>
      <w:r w:rsidR="0041624B">
        <w:rPr>
          <w:rFonts w:eastAsia="Times New Roman"/>
          <w:szCs w:val="28"/>
          <w:lang w:eastAsia="ru-RU"/>
        </w:rPr>
        <w:t xml:space="preserve"> </w:t>
      </w:r>
      <w:r w:rsidR="00B342EA">
        <w:rPr>
          <w:rFonts w:eastAsia="Times New Roman"/>
          <w:szCs w:val="28"/>
          <w:lang w:eastAsia="ru-RU"/>
        </w:rPr>
        <w:t>3</w:t>
      </w:r>
      <w:r w:rsidR="00C6108D">
        <w:rPr>
          <w:rFonts w:eastAsia="Times New Roman"/>
          <w:szCs w:val="28"/>
          <w:lang w:eastAsia="ru-RU"/>
        </w:rPr>
        <w:t xml:space="preserve"> </w:t>
      </w:r>
      <w:r>
        <w:rPr>
          <w:rFonts w:eastAsia="Times New Roman"/>
          <w:szCs w:val="28"/>
          <w:lang w:eastAsia="ru-RU"/>
        </w:rPr>
        <w:t xml:space="preserve">контрольных и </w:t>
      </w:r>
      <w:r w:rsidR="00B342EA">
        <w:rPr>
          <w:rFonts w:eastAsia="Times New Roman"/>
          <w:szCs w:val="28"/>
          <w:lang w:eastAsia="ru-RU"/>
        </w:rPr>
        <w:t>12</w:t>
      </w:r>
      <w:r w:rsidR="00C6108D">
        <w:rPr>
          <w:rFonts w:eastAsia="Times New Roman"/>
          <w:szCs w:val="28"/>
          <w:lang w:eastAsia="ru-RU"/>
        </w:rPr>
        <w:t xml:space="preserve"> </w:t>
      </w:r>
      <w:r>
        <w:rPr>
          <w:rFonts w:eastAsia="Times New Roman"/>
          <w:szCs w:val="28"/>
          <w:lang w:eastAsia="ru-RU"/>
        </w:rPr>
        <w:t>экс</w:t>
      </w:r>
      <w:r w:rsidR="0025326A">
        <w:rPr>
          <w:rFonts w:eastAsia="Times New Roman"/>
          <w:szCs w:val="28"/>
          <w:lang w:eastAsia="ru-RU"/>
        </w:rPr>
        <w:t>пертно-аналитических мероприяти</w:t>
      </w:r>
      <w:r w:rsidR="00811C2C">
        <w:rPr>
          <w:rFonts w:eastAsia="Times New Roman"/>
          <w:szCs w:val="28"/>
          <w:lang w:eastAsia="ru-RU"/>
        </w:rPr>
        <w:t>й</w:t>
      </w:r>
      <w:r w:rsidR="00CD187D">
        <w:rPr>
          <w:rFonts w:eastAsia="Times New Roman"/>
          <w:szCs w:val="28"/>
          <w:lang w:eastAsia="ru-RU"/>
        </w:rPr>
        <w:t xml:space="preserve">, </w:t>
      </w:r>
      <w:r w:rsidR="00C6108D">
        <w:rPr>
          <w:rFonts w:eastAsia="Times New Roman"/>
          <w:szCs w:val="28"/>
          <w:lang w:eastAsia="ru-RU"/>
        </w:rPr>
        <w:t xml:space="preserve">установлено </w:t>
      </w:r>
      <w:r w:rsidR="00C15485">
        <w:rPr>
          <w:rFonts w:eastAsia="Times New Roman"/>
          <w:szCs w:val="28"/>
          <w:lang w:eastAsia="ru-RU"/>
        </w:rPr>
        <w:t>3</w:t>
      </w:r>
      <w:r w:rsidR="003B7EDC">
        <w:rPr>
          <w:rFonts w:eastAsia="Times New Roman"/>
          <w:szCs w:val="28"/>
          <w:lang w:eastAsia="ru-RU"/>
        </w:rPr>
        <w:t xml:space="preserve">1 </w:t>
      </w:r>
      <w:r w:rsidR="0041624B">
        <w:rPr>
          <w:rFonts w:eastAsia="Times New Roman"/>
          <w:szCs w:val="28"/>
          <w:lang w:eastAsia="ru-RU"/>
        </w:rPr>
        <w:t>нарушени</w:t>
      </w:r>
      <w:r w:rsidR="003B7EDC">
        <w:rPr>
          <w:rFonts w:eastAsia="Times New Roman"/>
          <w:szCs w:val="28"/>
          <w:lang w:eastAsia="ru-RU"/>
        </w:rPr>
        <w:t>е</w:t>
      </w:r>
      <w:r w:rsidR="0041624B">
        <w:rPr>
          <w:rFonts w:eastAsia="Times New Roman"/>
          <w:szCs w:val="28"/>
          <w:lang w:eastAsia="ru-RU"/>
        </w:rPr>
        <w:t>, предусмотренн</w:t>
      </w:r>
      <w:r w:rsidR="003B7EDC">
        <w:rPr>
          <w:rFonts w:eastAsia="Times New Roman"/>
          <w:szCs w:val="28"/>
          <w:lang w:eastAsia="ru-RU"/>
        </w:rPr>
        <w:t>ое</w:t>
      </w:r>
      <w:r w:rsidR="0041624B">
        <w:rPr>
          <w:rFonts w:eastAsia="Times New Roman"/>
          <w:szCs w:val="28"/>
          <w:lang w:eastAsia="ru-RU"/>
        </w:rPr>
        <w:t xml:space="preserve"> Классификатором нарушений.</w:t>
      </w:r>
    </w:p>
    <w:p w:rsidR="0041624B" w:rsidRDefault="00497B07" w:rsidP="002D699F">
      <w:pPr>
        <w:spacing w:line="360" w:lineRule="auto"/>
        <w:jc w:val="both"/>
        <w:rPr>
          <w:rFonts w:eastAsia="Times New Roman"/>
          <w:szCs w:val="28"/>
          <w:lang w:eastAsia="ru-RU"/>
        </w:rPr>
      </w:pPr>
      <w:r w:rsidRPr="008A731D">
        <w:rPr>
          <w:rFonts w:eastAsia="Times New Roman"/>
          <w:szCs w:val="28"/>
          <w:lang w:eastAsia="ru-RU"/>
        </w:rPr>
        <w:t>Информация</w:t>
      </w:r>
      <w:r>
        <w:rPr>
          <w:rFonts w:eastAsia="Times New Roman"/>
          <w:szCs w:val="28"/>
          <w:lang w:eastAsia="ru-RU"/>
        </w:rPr>
        <w:t xml:space="preserve"> в разрезе видов</w:t>
      </w:r>
      <w:r w:rsidR="006A19EC">
        <w:rPr>
          <w:rFonts w:eastAsia="Times New Roman"/>
          <w:szCs w:val="28"/>
          <w:lang w:eastAsia="ru-RU"/>
        </w:rPr>
        <w:t xml:space="preserve"> </w:t>
      </w:r>
      <w:r>
        <w:rPr>
          <w:rFonts w:eastAsia="Times New Roman"/>
          <w:szCs w:val="28"/>
          <w:lang w:eastAsia="ru-RU"/>
        </w:rPr>
        <w:t xml:space="preserve"> нарушений</w:t>
      </w:r>
      <w:r w:rsidR="00A768B7">
        <w:rPr>
          <w:rFonts w:eastAsia="Times New Roman"/>
          <w:szCs w:val="28"/>
          <w:lang w:eastAsia="ru-RU"/>
        </w:rPr>
        <w:t xml:space="preserve"> </w:t>
      </w:r>
      <w:r w:rsidR="00C221E9">
        <w:rPr>
          <w:rFonts w:eastAsia="Times New Roman"/>
          <w:szCs w:val="28"/>
          <w:lang w:eastAsia="ru-RU"/>
        </w:rPr>
        <w:t xml:space="preserve"> </w:t>
      </w:r>
      <w:r>
        <w:rPr>
          <w:rFonts w:eastAsia="Times New Roman"/>
          <w:szCs w:val="28"/>
          <w:lang w:eastAsia="ru-RU"/>
        </w:rPr>
        <w:t>по структуре Классификатора нарушений</w:t>
      </w:r>
      <w:r w:rsidR="00A80943">
        <w:rPr>
          <w:rFonts w:eastAsia="Times New Roman"/>
          <w:szCs w:val="28"/>
          <w:lang w:eastAsia="ru-RU"/>
        </w:rPr>
        <w:t>,</w:t>
      </w:r>
      <w:r>
        <w:rPr>
          <w:rFonts w:eastAsia="Times New Roman"/>
          <w:szCs w:val="28"/>
          <w:lang w:eastAsia="ru-RU"/>
        </w:rPr>
        <w:t xml:space="preserve"> выявленных в ходе внешнего муниципального контроля, представлена в таблице.</w:t>
      </w:r>
    </w:p>
    <w:tbl>
      <w:tblPr>
        <w:tblStyle w:val="a8"/>
        <w:tblW w:w="0" w:type="auto"/>
        <w:tblLayout w:type="fixed"/>
        <w:tblLook w:val="04A0" w:firstRow="1" w:lastRow="0" w:firstColumn="1" w:lastColumn="0" w:noHBand="0" w:noVBand="1"/>
      </w:tblPr>
      <w:tblGrid>
        <w:gridCol w:w="959"/>
        <w:gridCol w:w="2405"/>
        <w:gridCol w:w="1241"/>
        <w:gridCol w:w="1241"/>
        <w:gridCol w:w="1241"/>
        <w:gridCol w:w="1241"/>
        <w:gridCol w:w="1242"/>
      </w:tblGrid>
      <w:tr w:rsidR="00695379" w:rsidTr="00A927ED">
        <w:trPr>
          <w:trHeight w:val="730"/>
        </w:trPr>
        <w:tc>
          <w:tcPr>
            <w:tcW w:w="959"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 по Классификатору нарушений</w:t>
            </w:r>
          </w:p>
        </w:tc>
        <w:tc>
          <w:tcPr>
            <w:tcW w:w="2405" w:type="dxa"/>
            <w:vMerge w:val="restart"/>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Виды нарушений</w:t>
            </w:r>
          </w:p>
        </w:tc>
        <w:tc>
          <w:tcPr>
            <w:tcW w:w="2482" w:type="dxa"/>
            <w:gridSpan w:val="2"/>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Общий объем  нарушений</w:t>
            </w:r>
          </w:p>
        </w:tc>
        <w:tc>
          <w:tcPr>
            <w:tcW w:w="3724" w:type="dxa"/>
            <w:gridSpan w:val="3"/>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в том числе средства:</w:t>
            </w:r>
          </w:p>
        </w:tc>
      </w:tr>
      <w:tr w:rsidR="00695379" w:rsidTr="00695379">
        <w:trPr>
          <w:trHeight w:val="991"/>
        </w:trPr>
        <w:tc>
          <w:tcPr>
            <w:tcW w:w="959" w:type="dxa"/>
            <w:vMerge/>
            <w:vAlign w:val="center"/>
          </w:tcPr>
          <w:p w:rsidR="00695379" w:rsidRDefault="00695379" w:rsidP="00695379">
            <w:pPr>
              <w:spacing w:line="360" w:lineRule="auto"/>
              <w:ind w:firstLine="0"/>
              <w:jc w:val="center"/>
              <w:rPr>
                <w:rFonts w:eastAsia="Times New Roman"/>
                <w:sz w:val="20"/>
                <w:szCs w:val="20"/>
                <w:lang w:eastAsia="ru-RU"/>
              </w:rPr>
            </w:pPr>
          </w:p>
        </w:tc>
        <w:tc>
          <w:tcPr>
            <w:tcW w:w="2405" w:type="dxa"/>
            <w:vMerge/>
            <w:vAlign w:val="center"/>
          </w:tcPr>
          <w:p w:rsidR="00695379" w:rsidRDefault="00695379" w:rsidP="00152D83">
            <w:pPr>
              <w:ind w:firstLine="0"/>
              <w:jc w:val="center"/>
              <w:rPr>
                <w:rFonts w:eastAsia="Times New Roman"/>
                <w:sz w:val="20"/>
                <w:szCs w:val="20"/>
                <w:lang w:eastAsia="ru-RU"/>
              </w:rPr>
            </w:pPr>
          </w:p>
        </w:tc>
        <w:tc>
          <w:tcPr>
            <w:tcW w:w="1241" w:type="dxa"/>
            <w:vAlign w:val="center"/>
          </w:tcPr>
          <w:p w:rsidR="00695379" w:rsidRDefault="00695379" w:rsidP="00152D83">
            <w:pPr>
              <w:ind w:firstLine="0"/>
              <w:jc w:val="center"/>
              <w:rPr>
                <w:rFonts w:eastAsia="Times New Roman"/>
                <w:sz w:val="20"/>
                <w:szCs w:val="20"/>
                <w:lang w:eastAsia="ru-RU"/>
              </w:rPr>
            </w:pPr>
            <w:r>
              <w:rPr>
                <w:rFonts w:eastAsia="Times New Roman"/>
                <w:sz w:val="20"/>
                <w:szCs w:val="20"/>
                <w:lang w:eastAsia="ru-RU"/>
              </w:rPr>
              <w:t xml:space="preserve">Кол-во </w:t>
            </w:r>
          </w:p>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ед.</w:t>
            </w:r>
          </w:p>
        </w:tc>
        <w:tc>
          <w:tcPr>
            <w:tcW w:w="1241" w:type="dxa"/>
            <w:vAlign w:val="center"/>
          </w:tcPr>
          <w:p w:rsidR="00695379" w:rsidRPr="00695379" w:rsidRDefault="00695379" w:rsidP="00152D83">
            <w:pPr>
              <w:ind w:firstLine="0"/>
              <w:jc w:val="center"/>
              <w:rPr>
                <w:rFonts w:eastAsia="Times New Roman"/>
                <w:sz w:val="20"/>
                <w:szCs w:val="20"/>
                <w:lang w:eastAsia="ru-RU"/>
              </w:rPr>
            </w:pPr>
            <w:r>
              <w:rPr>
                <w:rFonts w:eastAsia="Times New Roman"/>
                <w:sz w:val="20"/>
                <w:szCs w:val="20"/>
                <w:lang w:eastAsia="ru-RU"/>
              </w:rPr>
              <w:t>Сумма, тыс. рублей</w:t>
            </w:r>
          </w:p>
        </w:tc>
        <w:tc>
          <w:tcPr>
            <w:tcW w:w="1241" w:type="dxa"/>
            <w:vAlign w:val="center"/>
          </w:tcPr>
          <w:p w:rsidR="00695379" w:rsidRPr="00695379" w:rsidRDefault="00695379" w:rsidP="00D32CD7">
            <w:pPr>
              <w:ind w:firstLine="0"/>
              <w:jc w:val="center"/>
              <w:rPr>
                <w:rFonts w:eastAsia="Times New Roman"/>
                <w:sz w:val="20"/>
                <w:szCs w:val="20"/>
                <w:lang w:eastAsia="ru-RU"/>
              </w:rPr>
            </w:pPr>
            <w:r>
              <w:rPr>
                <w:rFonts w:eastAsia="Times New Roman"/>
                <w:sz w:val="20"/>
                <w:szCs w:val="20"/>
                <w:lang w:eastAsia="ru-RU"/>
              </w:rPr>
              <w:t>20</w:t>
            </w:r>
            <w:r w:rsidR="00262EC1">
              <w:rPr>
                <w:rFonts w:eastAsia="Times New Roman"/>
                <w:sz w:val="20"/>
                <w:szCs w:val="20"/>
                <w:lang w:eastAsia="ru-RU"/>
              </w:rPr>
              <w:t>2</w:t>
            </w:r>
            <w:r w:rsidR="00D32CD7">
              <w:rPr>
                <w:rFonts w:eastAsia="Times New Roman"/>
                <w:sz w:val="20"/>
                <w:szCs w:val="20"/>
                <w:lang w:eastAsia="ru-RU"/>
              </w:rPr>
              <w:t>2</w:t>
            </w:r>
            <w:r>
              <w:rPr>
                <w:rFonts w:eastAsia="Times New Roman"/>
                <w:sz w:val="20"/>
                <w:szCs w:val="20"/>
                <w:lang w:eastAsia="ru-RU"/>
              </w:rPr>
              <w:t xml:space="preserve"> год</w:t>
            </w:r>
            <w:r w:rsidR="008E4DB5">
              <w:rPr>
                <w:rFonts w:eastAsia="Times New Roman"/>
                <w:sz w:val="20"/>
                <w:szCs w:val="20"/>
                <w:lang w:eastAsia="ru-RU"/>
              </w:rPr>
              <w:t>а</w:t>
            </w:r>
          </w:p>
        </w:tc>
        <w:tc>
          <w:tcPr>
            <w:tcW w:w="1241" w:type="dxa"/>
            <w:vAlign w:val="center"/>
          </w:tcPr>
          <w:p w:rsidR="00695379" w:rsidRPr="00695379" w:rsidRDefault="00DD5D3D" w:rsidP="00D32CD7">
            <w:pPr>
              <w:ind w:firstLine="0"/>
              <w:jc w:val="center"/>
              <w:rPr>
                <w:rFonts w:eastAsia="Times New Roman"/>
                <w:sz w:val="20"/>
                <w:szCs w:val="20"/>
                <w:lang w:eastAsia="ru-RU"/>
              </w:rPr>
            </w:pPr>
            <w:r>
              <w:rPr>
                <w:rFonts w:eastAsia="Times New Roman"/>
                <w:sz w:val="20"/>
                <w:szCs w:val="20"/>
                <w:lang w:eastAsia="ru-RU"/>
              </w:rPr>
              <w:t>202</w:t>
            </w:r>
            <w:r w:rsidR="00D32CD7">
              <w:rPr>
                <w:rFonts w:eastAsia="Times New Roman"/>
                <w:sz w:val="20"/>
                <w:szCs w:val="20"/>
                <w:lang w:eastAsia="ru-RU"/>
              </w:rPr>
              <w:t>1</w:t>
            </w:r>
            <w:r w:rsidR="00695379">
              <w:rPr>
                <w:rFonts w:eastAsia="Times New Roman"/>
                <w:sz w:val="20"/>
                <w:szCs w:val="20"/>
                <w:lang w:eastAsia="ru-RU"/>
              </w:rPr>
              <w:t xml:space="preserve"> год</w:t>
            </w:r>
            <w:r w:rsidR="008E4DB5">
              <w:rPr>
                <w:rFonts w:eastAsia="Times New Roman"/>
                <w:sz w:val="20"/>
                <w:szCs w:val="20"/>
                <w:lang w:eastAsia="ru-RU"/>
              </w:rPr>
              <w:t>а</w:t>
            </w:r>
            <w:r w:rsidR="00695379">
              <w:rPr>
                <w:rFonts w:eastAsia="Times New Roman"/>
                <w:sz w:val="20"/>
                <w:szCs w:val="20"/>
                <w:lang w:eastAsia="ru-RU"/>
              </w:rPr>
              <w:t xml:space="preserve"> </w:t>
            </w:r>
          </w:p>
        </w:tc>
        <w:tc>
          <w:tcPr>
            <w:tcW w:w="1242" w:type="dxa"/>
            <w:vAlign w:val="center"/>
          </w:tcPr>
          <w:p w:rsidR="00695379" w:rsidRPr="00695379" w:rsidRDefault="00695379" w:rsidP="00292372">
            <w:pPr>
              <w:ind w:firstLine="0"/>
              <w:jc w:val="center"/>
              <w:rPr>
                <w:rFonts w:eastAsia="Times New Roman"/>
                <w:sz w:val="20"/>
                <w:szCs w:val="20"/>
                <w:lang w:eastAsia="ru-RU"/>
              </w:rPr>
            </w:pPr>
            <w:r>
              <w:rPr>
                <w:rFonts w:eastAsia="Times New Roman"/>
                <w:sz w:val="20"/>
                <w:szCs w:val="20"/>
                <w:lang w:eastAsia="ru-RU"/>
              </w:rPr>
              <w:t>до 20</w:t>
            </w:r>
            <w:r w:rsidR="00292372">
              <w:rPr>
                <w:rFonts w:eastAsia="Times New Roman"/>
                <w:sz w:val="20"/>
                <w:szCs w:val="20"/>
                <w:lang w:eastAsia="ru-RU"/>
              </w:rPr>
              <w:t>20</w:t>
            </w:r>
            <w:r>
              <w:rPr>
                <w:rFonts w:eastAsia="Times New Roman"/>
                <w:sz w:val="20"/>
                <w:szCs w:val="20"/>
                <w:lang w:eastAsia="ru-RU"/>
              </w:rPr>
              <w:t xml:space="preserve"> года</w:t>
            </w:r>
            <w:r w:rsidR="008E4DB5">
              <w:rPr>
                <w:rFonts w:eastAsia="Times New Roman"/>
                <w:sz w:val="20"/>
                <w:szCs w:val="20"/>
                <w:lang w:eastAsia="ru-RU"/>
              </w:rPr>
              <w:t xml:space="preserve"> включительно</w:t>
            </w:r>
          </w:p>
        </w:tc>
      </w:tr>
      <w:tr w:rsidR="00CC7582" w:rsidTr="00CC7582">
        <w:trPr>
          <w:trHeight w:val="645"/>
        </w:trPr>
        <w:tc>
          <w:tcPr>
            <w:tcW w:w="3364" w:type="dxa"/>
            <w:gridSpan w:val="2"/>
            <w:vAlign w:val="center"/>
          </w:tcPr>
          <w:p w:rsidR="00CC7582" w:rsidRPr="00CC7582" w:rsidRDefault="00CC7582" w:rsidP="00152D83">
            <w:pPr>
              <w:ind w:firstLine="0"/>
              <w:jc w:val="center"/>
              <w:rPr>
                <w:rFonts w:eastAsia="Times New Roman"/>
                <w:b/>
                <w:sz w:val="20"/>
                <w:szCs w:val="20"/>
                <w:lang w:eastAsia="ru-RU"/>
              </w:rPr>
            </w:pPr>
            <w:r w:rsidRPr="00CC7582">
              <w:rPr>
                <w:rFonts w:eastAsia="Times New Roman"/>
                <w:b/>
                <w:sz w:val="20"/>
                <w:szCs w:val="20"/>
                <w:lang w:eastAsia="ru-RU"/>
              </w:rPr>
              <w:t>Всего</w:t>
            </w:r>
          </w:p>
        </w:tc>
        <w:tc>
          <w:tcPr>
            <w:tcW w:w="1241" w:type="dxa"/>
            <w:vAlign w:val="center"/>
          </w:tcPr>
          <w:p w:rsidR="00CC7582" w:rsidRPr="00CC7582" w:rsidRDefault="00DD5D3D" w:rsidP="00D32CD7">
            <w:pPr>
              <w:ind w:firstLine="0"/>
              <w:jc w:val="center"/>
              <w:rPr>
                <w:rFonts w:eastAsia="Times New Roman"/>
                <w:b/>
                <w:sz w:val="20"/>
                <w:szCs w:val="20"/>
                <w:lang w:eastAsia="ru-RU"/>
              </w:rPr>
            </w:pPr>
            <w:r>
              <w:rPr>
                <w:rFonts w:eastAsia="Times New Roman"/>
                <w:b/>
                <w:sz w:val="20"/>
                <w:szCs w:val="20"/>
                <w:lang w:eastAsia="ru-RU"/>
              </w:rPr>
              <w:t>3</w:t>
            </w:r>
            <w:r w:rsidR="00D32CD7">
              <w:rPr>
                <w:rFonts w:eastAsia="Times New Roman"/>
                <w:b/>
                <w:sz w:val="20"/>
                <w:szCs w:val="20"/>
                <w:lang w:eastAsia="ru-RU"/>
              </w:rPr>
              <w:t>1</w:t>
            </w:r>
          </w:p>
        </w:tc>
        <w:tc>
          <w:tcPr>
            <w:tcW w:w="1241" w:type="dxa"/>
            <w:vAlign w:val="center"/>
          </w:tcPr>
          <w:p w:rsidR="00CC7582" w:rsidRPr="00CC7582" w:rsidRDefault="00D32CD7" w:rsidP="00152D83">
            <w:pPr>
              <w:ind w:firstLine="0"/>
              <w:jc w:val="center"/>
              <w:rPr>
                <w:rFonts w:eastAsia="Times New Roman"/>
                <w:b/>
                <w:sz w:val="20"/>
                <w:szCs w:val="20"/>
                <w:lang w:eastAsia="ru-RU"/>
              </w:rPr>
            </w:pPr>
            <w:r>
              <w:rPr>
                <w:rFonts w:eastAsia="Times New Roman"/>
                <w:b/>
                <w:sz w:val="20"/>
                <w:szCs w:val="20"/>
                <w:lang w:eastAsia="ru-RU"/>
              </w:rPr>
              <w:t>734,4</w:t>
            </w:r>
          </w:p>
        </w:tc>
        <w:tc>
          <w:tcPr>
            <w:tcW w:w="1241" w:type="dxa"/>
            <w:vAlign w:val="center"/>
          </w:tcPr>
          <w:p w:rsidR="00CC7582" w:rsidRPr="00CC7582" w:rsidRDefault="00D32CD7" w:rsidP="00152D83">
            <w:pPr>
              <w:ind w:firstLine="0"/>
              <w:jc w:val="center"/>
              <w:rPr>
                <w:rFonts w:eastAsia="Times New Roman"/>
                <w:b/>
                <w:sz w:val="20"/>
                <w:szCs w:val="20"/>
                <w:lang w:eastAsia="ru-RU"/>
              </w:rPr>
            </w:pPr>
            <w:r>
              <w:rPr>
                <w:rFonts w:eastAsia="Times New Roman"/>
                <w:b/>
                <w:sz w:val="20"/>
                <w:szCs w:val="20"/>
                <w:lang w:eastAsia="ru-RU"/>
              </w:rPr>
              <w:t>111,5</w:t>
            </w:r>
          </w:p>
        </w:tc>
        <w:tc>
          <w:tcPr>
            <w:tcW w:w="1241" w:type="dxa"/>
            <w:vAlign w:val="center"/>
          </w:tcPr>
          <w:p w:rsidR="00CC7582" w:rsidRPr="00CC7582" w:rsidRDefault="00D32CD7" w:rsidP="00CC7582">
            <w:pPr>
              <w:ind w:firstLine="0"/>
              <w:jc w:val="center"/>
              <w:rPr>
                <w:rFonts w:eastAsia="Times New Roman"/>
                <w:b/>
                <w:sz w:val="20"/>
                <w:szCs w:val="20"/>
                <w:lang w:eastAsia="ru-RU"/>
              </w:rPr>
            </w:pPr>
            <w:r>
              <w:rPr>
                <w:rFonts w:eastAsia="Times New Roman"/>
                <w:b/>
                <w:sz w:val="20"/>
                <w:szCs w:val="20"/>
                <w:lang w:eastAsia="ru-RU"/>
              </w:rPr>
              <w:t>622,9</w:t>
            </w:r>
          </w:p>
        </w:tc>
        <w:tc>
          <w:tcPr>
            <w:tcW w:w="1242" w:type="dxa"/>
            <w:vAlign w:val="center"/>
          </w:tcPr>
          <w:p w:rsidR="00CC7582" w:rsidRPr="00CC7582" w:rsidRDefault="00D32CD7" w:rsidP="00152D83">
            <w:pPr>
              <w:ind w:firstLine="0"/>
              <w:jc w:val="center"/>
              <w:rPr>
                <w:rFonts w:eastAsia="Times New Roman"/>
                <w:b/>
                <w:sz w:val="20"/>
                <w:szCs w:val="20"/>
                <w:lang w:eastAsia="ru-RU"/>
              </w:rPr>
            </w:pPr>
            <w:r>
              <w:rPr>
                <w:rFonts w:eastAsia="Times New Roman"/>
                <w:b/>
                <w:sz w:val="20"/>
                <w:szCs w:val="20"/>
                <w:lang w:eastAsia="ru-RU"/>
              </w:rPr>
              <w:t>0,0</w:t>
            </w:r>
          </w:p>
        </w:tc>
      </w:tr>
      <w:tr w:rsidR="00695379" w:rsidTr="00084422">
        <w:tc>
          <w:tcPr>
            <w:tcW w:w="959" w:type="dxa"/>
            <w:vAlign w:val="center"/>
          </w:tcPr>
          <w:p w:rsidR="00695379" w:rsidRPr="004725B1" w:rsidRDefault="00084422" w:rsidP="000928E6">
            <w:pPr>
              <w:spacing w:line="360" w:lineRule="auto"/>
              <w:ind w:firstLine="0"/>
              <w:jc w:val="center"/>
              <w:rPr>
                <w:rFonts w:eastAsia="Times New Roman"/>
                <w:b/>
                <w:sz w:val="20"/>
                <w:szCs w:val="20"/>
                <w:lang w:eastAsia="ru-RU"/>
              </w:rPr>
            </w:pPr>
            <w:r w:rsidRPr="004725B1">
              <w:rPr>
                <w:rFonts w:eastAsia="Times New Roman"/>
                <w:b/>
                <w:sz w:val="20"/>
                <w:szCs w:val="20"/>
                <w:lang w:eastAsia="ru-RU"/>
              </w:rPr>
              <w:t>1</w:t>
            </w:r>
          </w:p>
        </w:tc>
        <w:tc>
          <w:tcPr>
            <w:tcW w:w="2405" w:type="dxa"/>
            <w:vAlign w:val="center"/>
          </w:tcPr>
          <w:p w:rsidR="00695379" w:rsidRPr="004725B1" w:rsidRDefault="00084422" w:rsidP="00084422">
            <w:pPr>
              <w:ind w:firstLine="0"/>
              <w:jc w:val="center"/>
              <w:rPr>
                <w:rFonts w:eastAsia="Times New Roman"/>
                <w:b/>
                <w:sz w:val="20"/>
                <w:szCs w:val="20"/>
                <w:lang w:eastAsia="ru-RU"/>
              </w:rPr>
            </w:pPr>
            <w:r w:rsidRPr="004725B1">
              <w:rPr>
                <w:rFonts w:eastAsia="Times New Roman"/>
                <w:b/>
                <w:sz w:val="20"/>
                <w:szCs w:val="20"/>
                <w:lang w:eastAsia="ru-RU"/>
              </w:rPr>
              <w:t>Нарушения при формировании и исполнении бюджетов</w:t>
            </w:r>
          </w:p>
        </w:tc>
        <w:tc>
          <w:tcPr>
            <w:tcW w:w="1241" w:type="dxa"/>
            <w:vAlign w:val="center"/>
          </w:tcPr>
          <w:p w:rsidR="00695379" w:rsidRPr="004725B1" w:rsidRDefault="00DD5D3D" w:rsidP="00561DA6">
            <w:pPr>
              <w:ind w:firstLine="0"/>
              <w:jc w:val="center"/>
              <w:rPr>
                <w:rFonts w:eastAsia="Times New Roman"/>
                <w:b/>
                <w:sz w:val="20"/>
                <w:szCs w:val="20"/>
                <w:lang w:eastAsia="ru-RU"/>
              </w:rPr>
            </w:pPr>
            <w:r>
              <w:rPr>
                <w:rFonts w:eastAsia="Times New Roman"/>
                <w:b/>
                <w:sz w:val="20"/>
                <w:szCs w:val="20"/>
                <w:lang w:eastAsia="ru-RU"/>
              </w:rPr>
              <w:t>1</w:t>
            </w:r>
            <w:r w:rsidR="00561DA6">
              <w:rPr>
                <w:rFonts w:eastAsia="Times New Roman"/>
                <w:b/>
                <w:sz w:val="20"/>
                <w:szCs w:val="20"/>
                <w:lang w:eastAsia="ru-RU"/>
              </w:rPr>
              <w:t>5</w:t>
            </w:r>
          </w:p>
        </w:tc>
        <w:tc>
          <w:tcPr>
            <w:tcW w:w="1241" w:type="dxa"/>
            <w:vAlign w:val="center"/>
          </w:tcPr>
          <w:p w:rsidR="00695379" w:rsidRPr="004725B1" w:rsidRDefault="00561DA6" w:rsidP="00152D83">
            <w:pPr>
              <w:ind w:firstLine="0"/>
              <w:jc w:val="center"/>
              <w:rPr>
                <w:rFonts w:eastAsia="Times New Roman"/>
                <w:b/>
                <w:sz w:val="20"/>
                <w:szCs w:val="20"/>
                <w:lang w:eastAsia="ru-RU"/>
              </w:rPr>
            </w:pPr>
            <w:r>
              <w:rPr>
                <w:rFonts w:eastAsia="Times New Roman"/>
                <w:b/>
                <w:sz w:val="20"/>
                <w:szCs w:val="20"/>
                <w:lang w:eastAsia="ru-RU"/>
              </w:rPr>
              <w:t>33,1</w:t>
            </w:r>
          </w:p>
        </w:tc>
        <w:tc>
          <w:tcPr>
            <w:tcW w:w="1241" w:type="dxa"/>
            <w:vAlign w:val="center"/>
          </w:tcPr>
          <w:p w:rsidR="00695379" w:rsidRPr="004725B1" w:rsidRDefault="00561DA6" w:rsidP="00152D83">
            <w:pPr>
              <w:ind w:firstLine="0"/>
              <w:jc w:val="center"/>
              <w:rPr>
                <w:rFonts w:eastAsia="Times New Roman"/>
                <w:b/>
                <w:sz w:val="20"/>
                <w:szCs w:val="20"/>
                <w:lang w:eastAsia="ru-RU"/>
              </w:rPr>
            </w:pPr>
            <w:r>
              <w:rPr>
                <w:rFonts w:eastAsia="Times New Roman"/>
                <w:b/>
                <w:sz w:val="20"/>
                <w:szCs w:val="20"/>
                <w:lang w:eastAsia="ru-RU"/>
              </w:rPr>
              <w:t>0,0</w:t>
            </w:r>
          </w:p>
        </w:tc>
        <w:tc>
          <w:tcPr>
            <w:tcW w:w="1241" w:type="dxa"/>
            <w:vAlign w:val="center"/>
          </w:tcPr>
          <w:p w:rsidR="00695379" w:rsidRPr="004725B1" w:rsidRDefault="00561DA6" w:rsidP="00152D83">
            <w:pPr>
              <w:ind w:firstLine="0"/>
              <w:jc w:val="center"/>
              <w:rPr>
                <w:rFonts w:eastAsia="Times New Roman"/>
                <w:b/>
                <w:sz w:val="20"/>
                <w:szCs w:val="20"/>
                <w:lang w:eastAsia="ru-RU"/>
              </w:rPr>
            </w:pPr>
            <w:r>
              <w:rPr>
                <w:rFonts w:eastAsia="Times New Roman"/>
                <w:b/>
                <w:sz w:val="20"/>
                <w:szCs w:val="20"/>
                <w:lang w:eastAsia="ru-RU"/>
              </w:rPr>
              <w:t>33,1</w:t>
            </w:r>
          </w:p>
        </w:tc>
        <w:tc>
          <w:tcPr>
            <w:tcW w:w="1242" w:type="dxa"/>
            <w:vAlign w:val="center"/>
          </w:tcPr>
          <w:p w:rsidR="00695379" w:rsidRPr="004725B1" w:rsidRDefault="00561DA6" w:rsidP="00152D83">
            <w:pPr>
              <w:ind w:firstLine="0"/>
              <w:jc w:val="center"/>
              <w:rPr>
                <w:rFonts w:eastAsia="Times New Roman"/>
                <w:b/>
                <w:sz w:val="20"/>
                <w:szCs w:val="20"/>
                <w:lang w:eastAsia="ru-RU"/>
              </w:rPr>
            </w:pPr>
            <w:r>
              <w:rPr>
                <w:rFonts w:eastAsia="Times New Roman"/>
                <w:b/>
                <w:sz w:val="20"/>
                <w:szCs w:val="20"/>
                <w:lang w:eastAsia="ru-RU"/>
              </w:rPr>
              <w:t>0,0</w:t>
            </w:r>
          </w:p>
        </w:tc>
      </w:tr>
      <w:tr w:rsidR="004725B1" w:rsidTr="0007484C">
        <w:tc>
          <w:tcPr>
            <w:tcW w:w="959" w:type="dxa"/>
            <w:vAlign w:val="center"/>
          </w:tcPr>
          <w:p w:rsidR="004725B1" w:rsidRPr="004725B1" w:rsidRDefault="004725B1" w:rsidP="000928E6">
            <w:pPr>
              <w:spacing w:line="360" w:lineRule="auto"/>
              <w:ind w:firstLine="0"/>
              <w:jc w:val="center"/>
              <w:rPr>
                <w:rFonts w:eastAsia="Times New Roman"/>
                <w:b/>
                <w:i/>
                <w:sz w:val="20"/>
                <w:szCs w:val="20"/>
                <w:lang w:eastAsia="ru-RU"/>
              </w:rPr>
            </w:pPr>
            <w:r w:rsidRPr="004725B1">
              <w:rPr>
                <w:rFonts w:eastAsia="Times New Roman"/>
                <w:b/>
                <w:i/>
                <w:sz w:val="20"/>
                <w:szCs w:val="20"/>
                <w:lang w:eastAsia="ru-RU"/>
              </w:rPr>
              <w:t>1.1</w:t>
            </w:r>
          </w:p>
        </w:tc>
        <w:tc>
          <w:tcPr>
            <w:tcW w:w="2405" w:type="dxa"/>
          </w:tcPr>
          <w:p w:rsidR="004725B1" w:rsidRPr="004725B1" w:rsidRDefault="004725B1" w:rsidP="009430B5">
            <w:pPr>
              <w:ind w:firstLine="0"/>
              <w:jc w:val="both"/>
              <w:rPr>
                <w:rFonts w:eastAsia="Times New Roman"/>
                <w:b/>
                <w:i/>
                <w:sz w:val="20"/>
                <w:szCs w:val="20"/>
                <w:lang w:eastAsia="ru-RU"/>
              </w:rPr>
            </w:pPr>
            <w:r w:rsidRPr="004725B1">
              <w:rPr>
                <w:rFonts w:eastAsia="Times New Roman"/>
                <w:b/>
                <w:i/>
                <w:sz w:val="20"/>
                <w:szCs w:val="20"/>
                <w:lang w:eastAsia="ru-RU"/>
              </w:rPr>
              <w:t xml:space="preserve">Нарушения в ходе формирования </w:t>
            </w:r>
            <w:r w:rsidR="009430B5">
              <w:rPr>
                <w:rFonts w:eastAsia="Times New Roman"/>
                <w:b/>
                <w:i/>
                <w:sz w:val="20"/>
                <w:szCs w:val="20"/>
                <w:lang w:eastAsia="ru-RU"/>
              </w:rPr>
              <w:t xml:space="preserve">бюджетов </w:t>
            </w:r>
          </w:p>
        </w:tc>
        <w:tc>
          <w:tcPr>
            <w:tcW w:w="1241" w:type="dxa"/>
            <w:vAlign w:val="center"/>
          </w:tcPr>
          <w:p w:rsidR="004725B1" w:rsidRPr="004725B1" w:rsidRDefault="00561DA6" w:rsidP="00DD5D3D">
            <w:pPr>
              <w:ind w:firstLine="0"/>
              <w:jc w:val="center"/>
              <w:rPr>
                <w:rFonts w:eastAsia="Times New Roman"/>
                <w:b/>
                <w:i/>
                <w:sz w:val="20"/>
                <w:szCs w:val="20"/>
                <w:lang w:eastAsia="ru-RU"/>
              </w:rPr>
            </w:pPr>
            <w:r>
              <w:rPr>
                <w:rFonts w:eastAsia="Times New Roman"/>
                <w:b/>
                <w:i/>
                <w:sz w:val="20"/>
                <w:szCs w:val="20"/>
                <w:lang w:eastAsia="ru-RU"/>
              </w:rPr>
              <w:t>6</w:t>
            </w:r>
          </w:p>
        </w:tc>
        <w:tc>
          <w:tcPr>
            <w:tcW w:w="1241" w:type="dxa"/>
            <w:vAlign w:val="center"/>
          </w:tcPr>
          <w:p w:rsidR="004725B1" w:rsidRPr="004725B1" w:rsidRDefault="000C06C2" w:rsidP="00A927ED">
            <w:pPr>
              <w:ind w:firstLine="0"/>
              <w:jc w:val="center"/>
              <w:rPr>
                <w:rFonts w:eastAsia="Times New Roman"/>
                <w:b/>
                <w:i/>
                <w:sz w:val="20"/>
                <w:szCs w:val="20"/>
                <w:lang w:eastAsia="ru-RU"/>
              </w:rPr>
            </w:pPr>
            <w:r>
              <w:rPr>
                <w:rFonts w:eastAsia="Times New Roman"/>
                <w:b/>
                <w:i/>
                <w:sz w:val="20"/>
                <w:szCs w:val="20"/>
                <w:lang w:eastAsia="ru-RU"/>
              </w:rPr>
              <w:t>-</w:t>
            </w:r>
          </w:p>
        </w:tc>
        <w:tc>
          <w:tcPr>
            <w:tcW w:w="1241" w:type="dxa"/>
            <w:vAlign w:val="center"/>
          </w:tcPr>
          <w:p w:rsidR="004725B1" w:rsidRPr="004725B1" w:rsidRDefault="00561DA6" w:rsidP="00A927ED">
            <w:pPr>
              <w:ind w:firstLine="0"/>
              <w:jc w:val="center"/>
              <w:rPr>
                <w:rFonts w:eastAsia="Times New Roman"/>
                <w:b/>
                <w:i/>
                <w:sz w:val="20"/>
                <w:szCs w:val="20"/>
                <w:lang w:eastAsia="ru-RU"/>
              </w:rPr>
            </w:pPr>
            <w:r>
              <w:rPr>
                <w:rFonts w:eastAsia="Times New Roman"/>
                <w:b/>
                <w:i/>
                <w:sz w:val="20"/>
                <w:szCs w:val="20"/>
                <w:lang w:eastAsia="ru-RU"/>
              </w:rPr>
              <w:t>-</w:t>
            </w:r>
          </w:p>
        </w:tc>
        <w:tc>
          <w:tcPr>
            <w:tcW w:w="1241" w:type="dxa"/>
            <w:vAlign w:val="center"/>
          </w:tcPr>
          <w:p w:rsidR="004725B1" w:rsidRPr="004725B1" w:rsidRDefault="00561DA6" w:rsidP="00A927ED">
            <w:pPr>
              <w:ind w:firstLine="0"/>
              <w:jc w:val="center"/>
              <w:rPr>
                <w:rFonts w:eastAsia="Times New Roman"/>
                <w:b/>
                <w:i/>
                <w:sz w:val="20"/>
                <w:szCs w:val="20"/>
                <w:lang w:eastAsia="ru-RU"/>
              </w:rPr>
            </w:pPr>
            <w:r>
              <w:rPr>
                <w:rFonts w:eastAsia="Times New Roman"/>
                <w:b/>
                <w:i/>
                <w:sz w:val="20"/>
                <w:szCs w:val="20"/>
                <w:lang w:eastAsia="ru-RU"/>
              </w:rPr>
              <w:t>-</w:t>
            </w:r>
          </w:p>
        </w:tc>
        <w:tc>
          <w:tcPr>
            <w:tcW w:w="1242" w:type="dxa"/>
            <w:vAlign w:val="center"/>
          </w:tcPr>
          <w:p w:rsidR="004725B1" w:rsidRPr="004725B1" w:rsidRDefault="00561DA6" w:rsidP="00A927ED">
            <w:pPr>
              <w:ind w:firstLine="0"/>
              <w:jc w:val="center"/>
              <w:rPr>
                <w:rFonts w:eastAsia="Times New Roman"/>
                <w:b/>
                <w:i/>
                <w:sz w:val="20"/>
                <w:szCs w:val="20"/>
                <w:lang w:eastAsia="ru-RU"/>
              </w:rPr>
            </w:pPr>
            <w:r>
              <w:rPr>
                <w:rFonts w:eastAsia="Times New Roman"/>
                <w:b/>
                <w:i/>
                <w:sz w:val="20"/>
                <w:szCs w:val="20"/>
                <w:lang w:eastAsia="ru-RU"/>
              </w:rPr>
              <w:t>-</w:t>
            </w:r>
          </w:p>
        </w:tc>
      </w:tr>
      <w:tr w:rsidR="00D21C72" w:rsidRPr="00F02921" w:rsidTr="00C658D6">
        <w:tc>
          <w:tcPr>
            <w:tcW w:w="959" w:type="dxa"/>
            <w:vAlign w:val="center"/>
          </w:tcPr>
          <w:p w:rsidR="00D21C72" w:rsidRPr="00F02921" w:rsidRDefault="00DD5D3D" w:rsidP="00084422">
            <w:pPr>
              <w:spacing w:line="360" w:lineRule="auto"/>
              <w:ind w:firstLine="0"/>
              <w:jc w:val="center"/>
              <w:rPr>
                <w:rFonts w:eastAsia="Times New Roman"/>
                <w:sz w:val="20"/>
                <w:szCs w:val="20"/>
                <w:lang w:eastAsia="ru-RU"/>
              </w:rPr>
            </w:pPr>
            <w:r>
              <w:rPr>
                <w:rFonts w:eastAsia="Times New Roman"/>
                <w:sz w:val="20"/>
                <w:szCs w:val="20"/>
                <w:lang w:eastAsia="ru-RU"/>
              </w:rPr>
              <w:t>1.1.1</w:t>
            </w:r>
          </w:p>
        </w:tc>
        <w:tc>
          <w:tcPr>
            <w:tcW w:w="2405" w:type="dxa"/>
            <w:vAlign w:val="center"/>
          </w:tcPr>
          <w:p w:rsidR="00D21C72" w:rsidRPr="00F02921" w:rsidRDefault="00DD5D3D" w:rsidP="004F5DC9">
            <w:pPr>
              <w:ind w:firstLine="0"/>
              <w:rPr>
                <w:rFonts w:eastAsia="Times New Roman"/>
                <w:sz w:val="20"/>
                <w:szCs w:val="20"/>
                <w:lang w:eastAsia="ru-RU"/>
              </w:rPr>
            </w:pPr>
            <w:r w:rsidRPr="00DD5D3D">
              <w:rPr>
                <w:rFonts w:eastAsia="Times New Roman"/>
                <w:sz w:val="20"/>
                <w:szCs w:val="20"/>
                <w:lang w:eastAsia="ru-RU"/>
              </w:rPr>
              <w:t>Нарушение порядка и сроков составления и (или) представления проектов бюджетов бюджетной системы РФ</w:t>
            </w:r>
          </w:p>
        </w:tc>
        <w:tc>
          <w:tcPr>
            <w:tcW w:w="1241" w:type="dxa"/>
            <w:vAlign w:val="center"/>
          </w:tcPr>
          <w:p w:rsidR="00D21C72" w:rsidRPr="00F02921" w:rsidRDefault="00561DA6" w:rsidP="0007484C">
            <w:pPr>
              <w:ind w:firstLine="0"/>
              <w:jc w:val="center"/>
              <w:rPr>
                <w:rFonts w:eastAsia="Times New Roman"/>
                <w:sz w:val="20"/>
                <w:szCs w:val="20"/>
                <w:lang w:eastAsia="ru-RU"/>
              </w:rPr>
            </w:pPr>
            <w:r>
              <w:rPr>
                <w:rFonts w:eastAsia="Times New Roman"/>
                <w:sz w:val="20"/>
                <w:szCs w:val="20"/>
                <w:lang w:eastAsia="ru-RU"/>
              </w:rPr>
              <w:t>4</w:t>
            </w:r>
          </w:p>
        </w:tc>
        <w:tc>
          <w:tcPr>
            <w:tcW w:w="1241" w:type="dxa"/>
            <w:vAlign w:val="center"/>
          </w:tcPr>
          <w:p w:rsidR="00D21C72"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D21C72"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D21C72"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D21C72"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r>
      <w:tr w:rsidR="00695379" w:rsidRPr="00F02921" w:rsidTr="00C658D6">
        <w:tc>
          <w:tcPr>
            <w:tcW w:w="959" w:type="dxa"/>
            <w:vAlign w:val="center"/>
          </w:tcPr>
          <w:p w:rsidR="00695379" w:rsidRPr="00F02921" w:rsidRDefault="004F5DC9" w:rsidP="00084422">
            <w:pPr>
              <w:spacing w:line="360" w:lineRule="auto"/>
              <w:ind w:firstLine="0"/>
              <w:jc w:val="center"/>
              <w:rPr>
                <w:rFonts w:eastAsia="Times New Roman"/>
                <w:sz w:val="20"/>
                <w:szCs w:val="20"/>
                <w:lang w:eastAsia="ru-RU"/>
              </w:rPr>
            </w:pPr>
            <w:r w:rsidRPr="00F02921">
              <w:rPr>
                <w:rFonts w:eastAsia="Times New Roman"/>
                <w:sz w:val="20"/>
                <w:szCs w:val="20"/>
                <w:lang w:eastAsia="ru-RU"/>
              </w:rPr>
              <w:t>1.1.18</w:t>
            </w:r>
          </w:p>
        </w:tc>
        <w:tc>
          <w:tcPr>
            <w:tcW w:w="2405" w:type="dxa"/>
            <w:vAlign w:val="center"/>
          </w:tcPr>
          <w:p w:rsidR="00695379" w:rsidRPr="00F02921" w:rsidRDefault="00CA46A3" w:rsidP="00CA46A3">
            <w:pPr>
              <w:ind w:firstLine="0"/>
              <w:rPr>
                <w:rFonts w:eastAsia="Times New Roman"/>
                <w:sz w:val="20"/>
                <w:szCs w:val="20"/>
                <w:lang w:eastAsia="ru-RU"/>
              </w:rPr>
            </w:pPr>
            <w:r w:rsidRPr="00CA46A3">
              <w:rPr>
                <w:rFonts w:eastAsia="Times New Roman"/>
                <w:sz w:val="20"/>
                <w:szCs w:val="20"/>
                <w:lang w:eastAsia="ru-RU"/>
              </w:rPr>
              <w:t xml:space="preserve">Нарушение порядка разработки (формирования) документов стратегического </w:t>
            </w:r>
            <w:r w:rsidRPr="00CA46A3">
              <w:rPr>
                <w:rFonts w:eastAsia="Times New Roman"/>
                <w:sz w:val="20"/>
                <w:szCs w:val="20"/>
                <w:lang w:eastAsia="ru-RU"/>
              </w:rPr>
              <w:lastRenderedPageBreak/>
              <w:t xml:space="preserve">планирования, порядка и сроков их государственной регистрации, порядка ведения федерального государственного реестра документов стратегического планирования </w:t>
            </w:r>
          </w:p>
        </w:tc>
        <w:tc>
          <w:tcPr>
            <w:tcW w:w="1241" w:type="dxa"/>
            <w:vAlign w:val="center"/>
          </w:tcPr>
          <w:p w:rsidR="00695379" w:rsidRPr="00F02921" w:rsidRDefault="00561DA6" w:rsidP="0007484C">
            <w:pPr>
              <w:ind w:firstLine="0"/>
              <w:jc w:val="center"/>
              <w:rPr>
                <w:rFonts w:eastAsia="Times New Roman"/>
                <w:sz w:val="20"/>
                <w:szCs w:val="20"/>
                <w:lang w:eastAsia="ru-RU"/>
              </w:rPr>
            </w:pPr>
            <w:r>
              <w:rPr>
                <w:rFonts w:eastAsia="Times New Roman"/>
                <w:sz w:val="20"/>
                <w:szCs w:val="20"/>
                <w:lang w:eastAsia="ru-RU"/>
              </w:rPr>
              <w:lastRenderedPageBreak/>
              <w:t>2</w:t>
            </w:r>
          </w:p>
        </w:tc>
        <w:tc>
          <w:tcPr>
            <w:tcW w:w="1241" w:type="dxa"/>
            <w:vAlign w:val="center"/>
          </w:tcPr>
          <w:p w:rsidR="00695379" w:rsidRPr="00F02921" w:rsidRDefault="00F02921" w:rsidP="0007484C">
            <w:pPr>
              <w:ind w:firstLine="0"/>
              <w:jc w:val="center"/>
              <w:rPr>
                <w:rFonts w:eastAsia="Times New Roman"/>
                <w:sz w:val="20"/>
                <w:szCs w:val="20"/>
                <w:lang w:eastAsia="ru-RU"/>
              </w:rPr>
            </w:pPr>
            <w:r w:rsidRPr="00F02921">
              <w:rPr>
                <w:rFonts w:eastAsia="Times New Roman"/>
                <w:sz w:val="20"/>
                <w:szCs w:val="20"/>
                <w:lang w:eastAsia="ru-RU"/>
              </w:rPr>
              <w:t>-</w:t>
            </w:r>
          </w:p>
        </w:tc>
        <w:tc>
          <w:tcPr>
            <w:tcW w:w="1241" w:type="dxa"/>
            <w:vAlign w:val="center"/>
          </w:tcPr>
          <w:p w:rsidR="00695379"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695379"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695379" w:rsidRPr="00F02921" w:rsidRDefault="00561DA6" w:rsidP="0007484C">
            <w:pPr>
              <w:ind w:firstLine="0"/>
              <w:jc w:val="center"/>
              <w:rPr>
                <w:rFonts w:eastAsia="Times New Roman"/>
                <w:sz w:val="20"/>
                <w:szCs w:val="20"/>
                <w:lang w:eastAsia="ru-RU"/>
              </w:rPr>
            </w:pPr>
            <w:r>
              <w:rPr>
                <w:rFonts w:eastAsia="Times New Roman"/>
                <w:sz w:val="20"/>
                <w:szCs w:val="20"/>
                <w:lang w:eastAsia="ru-RU"/>
              </w:rPr>
              <w:t>-</w:t>
            </w:r>
          </w:p>
        </w:tc>
      </w:tr>
      <w:tr w:rsidR="00695379" w:rsidTr="004725B1">
        <w:tc>
          <w:tcPr>
            <w:tcW w:w="959" w:type="dxa"/>
            <w:vAlign w:val="center"/>
          </w:tcPr>
          <w:p w:rsidR="00695379" w:rsidRPr="004725B1" w:rsidRDefault="00041F48" w:rsidP="00262EFD">
            <w:pPr>
              <w:spacing w:line="360" w:lineRule="auto"/>
              <w:ind w:firstLine="0"/>
              <w:jc w:val="center"/>
              <w:rPr>
                <w:rFonts w:eastAsia="Times New Roman"/>
                <w:b/>
                <w:i/>
                <w:sz w:val="20"/>
                <w:szCs w:val="20"/>
                <w:lang w:eastAsia="ru-RU"/>
              </w:rPr>
            </w:pPr>
            <w:r>
              <w:rPr>
                <w:rFonts w:eastAsia="Times New Roman"/>
                <w:b/>
                <w:i/>
                <w:sz w:val="20"/>
                <w:szCs w:val="20"/>
                <w:lang w:eastAsia="ru-RU"/>
              </w:rPr>
              <w:lastRenderedPageBreak/>
              <w:t>1.</w:t>
            </w:r>
            <w:r w:rsidR="00262EFD">
              <w:rPr>
                <w:rFonts w:eastAsia="Times New Roman"/>
                <w:b/>
                <w:i/>
                <w:sz w:val="20"/>
                <w:szCs w:val="20"/>
                <w:lang w:eastAsia="ru-RU"/>
              </w:rPr>
              <w:t>2</w:t>
            </w:r>
          </w:p>
        </w:tc>
        <w:tc>
          <w:tcPr>
            <w:tcW w:w="2405" w:type="dxa"/>
            <w:vAlign w:val="center"/>
          </w:tcPr>
          <w:p w:rsidR="00695379" w:rsidRPr="004725B1" w:rsidRDefault="003B65F0" w:rsidP="00262EFD">
            <w:pPr>
              <w:ind w:firstLine="0"/>
              <w:jc w:val="center"/>
              <w:rPr>
                <w:rFonts w:eastAsia="Times New Roman"/>
                <w:b/>
                <w:i/>
                <w:sz w:val="20"/>
                <w:szCs w:val="20"/>
                <w:lang w:eastAsia="ru-RU"/>
              </w:rPr>
            </w:pPr>
            <w:r>
              <w:rPr>
                <w:rFonts w:eastAsia="Times New Roman"/>
                <w:b/>
                <w:i/>
                <w:sz w:val="20"/>
                <w:szCs w:val="20"/>
                <w:lang w:eastAsia="ru-RU"/>
              </w:rPr>
              <w:t>Нарушени</w:t>
            </w:r>
            <w:r w:rsidR="00041F48">
              <w:rPr>
                <w:rFonts w:eastAsia="Times New Roman"/>
                <w:b/>
                <w:i/>
                <w:sz w:val="20"/>
                <w:szCs w:val="20"/>
                <w:lang w:eastAsia="ru-RU"/>
              </w:rPr>
              <w:t xml:space="preserve">я </w:t>
            </w:r>
            <w:r w:rsidR="00262EFD">
              <w:rPr>
                <w:rFonts w:eastAsia="Times New Roman"/>
                <w:b/>
                <w:i/>
                <w:sz w:val="20"/>
                <w:szCs w:val="20"/>
                <w:lang w:eastAsia="ru-RU"/>
              </w:rPr>
              <w:t xml:space="preserve"> в ходе исполнения бюджетов</w:t>
            </w:r>
          </w:p>
        </w:tc>
        <w:tc>
          <w:tcPr>
            <w:tcW w:w="1241" w:type="dxa"/>
            <w:vAlign w:val="center"/>
          </w:tcPr>
          <w:p w:rsidR="00695379" w:rsidRPr="004725B1" w:rsidRDefault="00615982" w:rsidP="0046782E">
            <w:pPr>
              <w:ind w:firstLine="0"/>
              <w:jc w:val="center"/>
              <w:rPr>
                <w:rFonts w:eastAsia="Times New Roman"/>
                <w:b/>
                <w:i/>
                <w:sz w:val="20"/>
                <w:szCs w:val="20"/>
                <w:lang w:eastAsia="ru-RU"/>
              </w:rPr>
            </w:pPr>
            <w:r>
              <w:rPr>
                <w:rFonts w:eastAsia="Times New Roman"/>
                <w:b/>
                <w:i/>
                <w:sz w:val="20"/>
                <w:szCs w:val="20"/>
                <w:lang w:eastAsia="ru-RU"/>
              </w:rPr>
              <w:t>7</w:t>
            </w:r>
          </w:p>
        </w:tc>
        <w:tc>
          <w:tcPr>
            <w:tcW w:w="1241" w:type="dxa"/>
            <w:vAlign w:val="center"/>
          </w:tcPr>
          <w:p w:rsidR="00695379" w:rsidRPr="004725B1" w:rsidRDefault="00615982" w:rsidP="0007484C">
            <w:pPr>
              <w:ind w:firstLine="0"/>
              <w:jc w:val="center"/>
              <w:rPr>
                <w:rFonts w:eastAsia="Times New Roman"/>
                <w:b/>
                <w:i/>
                <w:sz w:val="20"/>
                <w:szCs w:val="20"/>
                <w:lang w:eastAsia="ru-RU"/>
              </w:rPr>
            </w:pPr>
            <w:r>
              <w:rPr>
                <w:rFonts w:eastAsia="Times New Roman"/>
                <w:b/>
                <w:i/>
                <w:sz w:val="20"/>
                <w:szCs w:val="20"/>
                <w:lang w:eastAsia="ru-RU"/>
              </w:rPr>
              <w:t>33,1</w:t>
            </w:r>
          </w:p>
        </w:tc>
        <w:tc>
          <w:tcPr>
            <w:tcW w:w="1241" w:type="dxa"/>
            <w:vAlign w:val="center"/>
          </w:tcPr>
          <w:p w:rsidR="00695379" w:rsidRPr="004725B1" w:rsidRDefault="00615982" w:rsidP="0007484C">
            <w:pPr>
              <w:ind w:firstLine="0"/>
              <w:jc w:val="center"/>
              <w:rPr>
                <w:rFonts w:eastAsia="Times New Roman"/>
                <w:b/>
                <w:i/>
                <w:sz w:val="20"/>
                <w:szCs w:val="20"/>
                <w:lang w:eastAsia="ru-RU"/>
              </w:rPr>
            </w:pPr>
            <w:r>
              <w:rPr>
                <w:rFonts w:eastAsia="Times New Roman"/>
                <w:b/>
                <w:i/>
                <w:sz w:val="20"/>
                <w:szCs w:val="20"/>
                <w:lang w:eastAsia="ru-RU"/>
              </w:rPr>
              <w:t>0,0</w:t>
            </w:r>
          </w:p>
        </w:tc>
        <w:tc>
          <w:tcPr>
            <w:tcW w:w="1241" w:type="dxa"/>
            <w:vAlign w:val="center"/>
          </w:tcPr>
          <w:p w:rsidR="00695379" w:rsidRPr="004725B1" w:rsidRDefault="00615982" w:rsidP="0007484C">
            <w:pPr>
              <w:ind w:firstLine="0"/>
              <w:jc w:val="center"/>
              <w:rPr>
                <w:rFonts w:eastAsia="Times New Roman"/>
                <w:b/>
                <w:i/>
                <w:sz w:val="20"/>
                <w:szCs w:val="20"/>
                <w:lang w:eastAsia="ru-RU"/>
              </w:rPr>
            </w:pPr>
            <w:r>
              <w:rPr>
                <w:rFonts w:eastAsia="Times New Roman"/>
                <w:b/>
                <w:i/>
                <w:sz w:val="20"/>
                <w:szCs w:val="20"/>
                <w:lang w:eastAsia="ru-RU"/>
              </w:rPr>
              <w:t>33,1</w:t>
            </w:r>
          </w:p>
        </w:tc>
        <w:tc>
          <w:tcPr>
            <w:tcW w:w="1242" w:type="dxa"/>
            <w:vAlign w:val="center"/>
          </w:tcPr>
          <w:p w:rsidR="00695379" w:rsidRPr="004725B1" w:rsidRDefault="00615982" w:rsidP="0007484C">
            <w:pPr>
              <w:ind w:firstLine="0"/>
              <w:jc w:val="center"/>
              <w:rPr>
                <w:rFonts w:eastAsia="Times New Roman"/>
                <w:b/>
                <w:i/>
                <w:sz w:val="20"/>
                <w:szCs w:val="20"/>
                <w:lang w:eastAsia="ru-RU"/>
              </w:rPr>
            </w:pPr>
            <w:r>
              <w:rPr>
                <w:rFonts w:eastAsia="Times New Roman"/>
                <w:b/>
                <w:i/>
                <w:sz w:val="20"/>
                <w:szCs w:val="20"/>
                <w:lang w:eastAsia="ru-RU"/>
              </w:rPr>
              <w:t>0,0</w:t>
            </w:r>
          </w:p>
        </w:tc>
      </w:tr>
      <w:tr w:rsidR="0046782E" w:rsidTr="004725B1">
        <w:tc>
          <w:tcPr>
            <w:tcW w:w="959" w:type="dxa"/>
            <w:vAlign w:val="center"/>
          </w:tcPr>
          <w:p w:rsidR="0046782E" w:rsidRPr="0046782E" w:rsidRDefault="0046782E" w:rsidP="00615982">
            <w:pPr>
              <w:spacing w:line="360" w:lineRule="auto"/>
              <w:ind w:firstLine="0"/>
              <w:jc w:val="center"/>
              <w:rPr>
                <w:rFonts w:eastAsia="Times New Roman"/>
                <w:sz w:val="20"/>
                <w:szCs w:val="20"/>
                <w:lang w:eastAsia="ru-RU"/>
              </w:rPr>
            </w:pPr>
            <w:r w:rsidRPr="0046782E">
              <w:rPr>
                <w:rFonts w:eastAsia="Times New Roman"/>
                <w:sz w:val="20"/>
                <w:szCs w:val="20"/>
                <w:lang w:eastAsia="ru-RU"/>
              </w:rPr>
              <w:t>1.</w:t>
            </w:r>
            <w:r w:rsidR="00262EFD">
              <w:rPr>
                <w:rFonts w:eastAsia="Times New Roman"/>
                <w:sz w:val="20"/>
                <w:szCs w:val="20"/>
                <w:lang w:eastAsia="ru-RU"/>
              </w:rPr>
              <w:t>2</w:t>
            </w:r>
            <w:r w:rsidR="00041F48">
              <w:rPr>
                <w:rFonts w:eastAsia="Times New Roman"/>
                <w:sz w:val="20"/>
                <w:szCs w:val="20"/>
                <w:lang w:eastAsia="ru-RU"/>
              </w:rPr>
              <w:t>.</w:t>
            </w:r>
            <w:r w:rsidR="00615982">
              <w:rPr>
                <w:rFonts w:eastAsia="Times New Roman"/>
                <w:sz w:val="20"/>
                <w:szCs w:val="20"/>
                <w:lang w:eastAsia="ru-RU"/>
              </w:rPr>
              <w:t>2</w:t>
            </w:r>
          </w:p>
        </w:tc>
        <w:tc>
          <w:tcPr>
            <w:tcW w:w="2405" w:type="dxa"/>
            <w:vAlign w:val="center"/>
          </w:tcPr>
          <w:p w:rsidR="0046782E" w:rsidRPr="0046782E" w:rsidRDefault="008477C1" w:rsidP="00D23292">
            <w:pPr>
              <w:ind w:firstLine="0"/>
              <w:rPr>
                <w:rFonts w:eastAsia="Times New Roman"/>
                <w:sz w:val="20"/>
                <w:szCs w:val="20"/>
                <w:lang w:eastAsia="ru-RU"/>
              </w:rPr>
            </w:pPr>
            <w:r w:rsidRPr="008477C1">
              <w:rPr>
                <w:rFonts w:eastAsia="Times New Roman"/>
                <w:sz w:val="20"/>
                <w:szCs w:val="20"/>
                <w:lang w:eastAsia="ru-RU"/>
              </w:rPr>
              <w:t>Нарушение порядка реализации документов стратегического планирования</w:t>
            </w:r>
          </w:p>
        </w:tc>
        <w:tc>
          <w:tcPr>
            <w:tcW w:w="1241" w:type="dxa"/>
            <w:vAlign w:val="center"/>
          </w:tcPr>
          <w:p w:rsidR="0046782E" w:rsidRPr="0046782E" w:rsidRDefault="00D1182E" w:rsidP="0046782E">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46782E" w:rsidRPr="0046782E" w:rsidRDefault="000C06C2"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46782E" w:rsidRPr="0046782E" w:rsidRDefault="00D1182E"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46782E" w:rsidRPr="0046782E" w:rsidRDefault="00D1182E"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46782E" w:rsidRPr="0046782E" w:rsidRDefault="00D1182E" w:rsidP="0007484C">
            <w:pPr>
              <w:ind w:firstLine="0"/>
              <w:jc w:val="center"/>
              <w:rPr>
                <w:rFonts w:eastAsia="Times New Roman"/>
                <w:sz w:val="20"/>
                <w:szCs w:val="20"/>
                <w:lang w:eastAsia="ru-RU"/>
              </w:rPr>
            </w:pPr>
            <w:r>
              <w:rPr>
                <w:rFonts w:eastAsia="Times New Roman"/>
                <w:sz w:val="20"/>
                <w:szCs w:val="20"/>
                <w:lang w:eastAsia="ru-RU"/>
              </w:rPr>
              <w:t>-</w:t>
            </w:r>
          </w:p>
        </w:tc>
      </w:tr>
      <w:tr w:rsidR="007E5707" w:rsidTr="004725B1">
        <w:tc>
          <w:tcPr>
            <w:tcW w:w="959" w:type="dxa"/>
            <w:vAlign w:val="center"/>
          </w:tcPr>
          <w:p w:rsidR="007E5707" w:rsidRPr="0046782E" w:rsidRDefault="007E5707" w:rsidP="001E7F36">
            <w:pPr>
              <w:spacing w:line="360" w:lineRule="auto"/>
              <w:ind w:firstLine="0"/>
              <w:jc w:val="center"/>
              <w:rPr>
                <w:rFonts w:eastAsia="Times New Roman"/>
                <w:sz w:val="20"/>
                <w:szCs w:val="20"/>
                <w:lang w:eastAsia="ru-RU"/>
              </w:rPr>
            </w:pPr>
            <w:r>
              <w:rPr>
                <w:rFonts w:eastAsia="Times New Roman"/>
                <w:sz w:val="20"/>
                <w:szCs w:val="20"/>
                <w:lang w:eastAsia="ru-RU"/>
              </w:rPr>
              <w:t>1.2.</w:t>
            </w:r>
            <w:r w:rsidR="001E7F36">
              <w:rPr>
                <w:rFonts w:eastAsia="Times New Roman"/>
                <w:sz w:val="20"/>
                <w:szCs w:val="20"/>
                <w:lang w:eastAsia="ru-RU"/>
              </w:rPr>
              <w:t>59</w:t>
            </w:r>
          </w:p>
        </w:tc>
        <w:tc>
          <w:tcPr>
            <w:tcW w:w="2405" w:type="dxa"/>
            <w:vAlign w:val="center"/>
          </w:tcPr>
          <w:p w:rsidR="007E5707" w:rsidRPr="0046782E" w:rsidRDefault="00B96A32" w:rsidP="00D23292">
            <w:pPr>
              <w:ind w:firstLine="0"/>
              <w:rPr>
                <w:rFonts w:eastAsia="Times New Roman"/>
                <w:sz w:val="20"/>
                <w:szCs w:val="20"/>
                <w:lang w:eastAsia="ru-RU"/>
              </w:rPr>
            </w:pPr>
            <w:r w:rsidRPr="00B96A32">
              <w:rPr>
                <w:rFonts w:eastAsia="Times New Roman"/>
                <w:sz w:val="20"/>
                <w:szCs w:val="20"/>
                <w:lang w:eastAsia="ru-RU"/>
              </w:rPr>
              <w:t>Принятие бюджетных обязательств в размерах, превышающих доведенные бюджетные ассигнования и (или) лимиты бюджетных обязательств (за исключением нарушений по пункту 4.6)</w:t>
            </w:r>
          </w:p>
        </w:tc>
        <w:tc>
          <w:tcPr>
            <w:tcW w:w="1241" w:type="dxa"/>
            <w:vAlign w:val="center"/>
          </w:tcPr>
          <w:p w:rsidR="007E5707" w:rsidRDefault="001E7F36" w:rsidP="0046782E">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7E5707" w:rsidRDefault="001E7F36" w:rsidP="0007484C">
            <w:pPr>
              <w:ind w:firstLine="0"/>
              <w:jc w:val="center"/>
              <w:rPr>
                <w:rFonts w:eastAsia="Times New Roman"/>
                <w:sz w:val="20"/>
                <w:szCs w:val="20"/>
                <w:lang w:eastAsia="ru-RU"/>
              </w:rPr>
            </w:pPr>
            <w:r>
              <w:rPr>
                <w:rFonts w:eastAsia="Times New Roman"/>
                <w:sz w:val="20"/>
                <w:szCs w:val="20"/>
                <w:lang w:eastAsia="ru-RU"/>
              </w:rPr>
              <w:t>33,1</w:t>
            </w:r>
          </w:p>
        </w:tc>
        <w:tc>
          <w:tcPr>
            <w:tcW w:w="1241" w:type="dxa"/>
            <w:vAlign w:val="center"/>
          </w:tcPr>
          <w:p w:rsidR="007E5707" w:rsidRPr="0046782E" w:rsidRDefault="001E7F36"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7E5707" w:rsidRPr="0046782E" w:rsidRDefault="001E7F36" w:rsidP="0007484C">
            <w:pPr>
              <w:ind w:firstLine="0"/>
              <w:jc w:val="center"/>
              <w:rPr>
                <w:rFonts w:eastAsia="Times New Roman"/>
                <w:sz w:val="20"/>
                <w:szCs w:val="20"/>
                <w:lang w:eastAsia="ru-RU"/>
              </w:rPr>
            </w:pPr>
            <w:r>
              <w:rPr>
                <w:rFonts w:eastAsia="Times New Roman"/>
                <w:sz w:val="20"/>
                <w:szCs w:val="20"/>
                <w:lang w:eastAsia="ru-RU"/>
              </w:rPr>
              <w:t>33,1</w:t>
            </w:r>
          </w:p>
        </w:tc>
        <w:tc>
          <w:tcPr>
            <w:tcW w:w="1242" w:type="dxa"/>
            <w:vAlign w:val="center"/>
          </w:tcPr>
          <w:p w:rsidR="007E5707" w:rsidRPr="0046782E" w:rsidRDefault="001E7F36" w:rsidP="0007484C">
            <w:pPr>
              <w:ind w:firstLine="0"/>
              <w:jc w:val="center"/>
              <w:rPr>
                <w:rFonts w:eastAsia="Times New Roman"/>
                <w:sz w:val="20"/>
                <w:szCs w:val="20"/>
                <w:lang w:eastAsia="ru-RU"/>
              </w:rPr>
            </w:pPr>
            <w:r>
              <w:rPr>
                <w:rFonts w:eastAsia="Times New Roman"/>
                <w:sz w:val="20"/>
                <w:szCs w:val="20"/>
                <w:lang w:eastAsia="ru-RU"/>
              </w:rPr>
              <w:t>0,0</w:t>
            </w:r>
          </w:p>
        </w:tc>
      </w:tr>
      <w:tr w:rsidR="007E5707" w:rsidTr="004725B1">
        <w:tc>
          <w:tcPr>
            <w:tcW w:w="959" w:type="dxa"/>
            <w:vAlign w:val="center"/>
          </w:tcPr>
          <w:p w:rsidR="007E5707" w:rsidRPr="0046782E" w:rsidRDefault="007E5707" w:rsidP="00617792">
            <w:pPr>
              <w:spacing w:line="360" w:lineRule="auto"/>
              <w:ind w:firstLine="0"/>
              <w:jc w:val="center"/>
              <w:rPr>
                <w:rFonts w:eastAsia="Times New Roman"/>
                <w:sz w:val="20"/>
                <w:szCs w:val="20"/>
                <w:lang w:eastAsia="ru-RU"/>
              </w:rPr>
            </w:pPr>
            <w:r>
              <w:rPr>
                <w:rFonts w:eastAsia="Times New Roman"/>
                <w:sz w:val="20"/>
                <w:szCs w:val="20"/>
                <w:lang w:eastAsia="ru-RU"/>
              </w:rPr>
              <w:t>1.2.96</w:t>
            </w:r>
          </w:p>
        </w:tc>
        <w:tc>
          <w:tcPr>
            <w:tcW w:w="2405" w:type="dxa"/>
            <w:vAlign w:val="center"/>
          </w:tcPr>
          <w:p w:rsidR="007E5707" w:rsidRPr="0046782E" w:rsidRDefault="008D133B" w:rsidP="00D23292">
            <w:pPr>
              <w:ind w:firstLine="0"/>
              <w:rPr>
                <w:rFonts w:eastAsia="Times New Roman"/>
                <w:sz w:val="20"/>
                <w:szCs w:val="20"/>
                <w:lang w:eastAsia="ru-RU"/>
              </w:rPr>
            </w:pPr>
            <w:r w:rsidRPr="008D133B">
              <w:rPr>
                <w:rFonts w:eastAsia="Times New Roman"/>
                <w:sz w:val="20"/>
                <w:szCs w:val="20"/>
                <w:lang w:eastAsia="ru-RU"/>
              </w:rPr>
              <w:t xml:space="preserve">Нарушение порядка обеспечения открытости и доступности сведений, содержащихся в документах, </w:t>
            </w:r>
            <w:proofErr w:type="gramStart"/>
            <w:r w:rsidRPr="008D133B">
              <w:rPr>
                <w:rFonts w:eastAsia="Times New Roman"/>
                <w:sz w:val="20"/>
                <w:szCs w:val="20"/>
                <w:lang w:eastAsia="ru-RU"/>
              </w:rPr>
              <w:t>а</w:t>
            </w:r>
            <w:proofErr w:type="gramEnd"/>
            <w:r w:rsidRPr="008D133B">
              <w:rPr>
                <w:rFonts w:eastAsia="Times New Roman"/>
                <w:sz w:val="20"/>
                <w:szCs w:val="20"/>
                <w:lang w:eastAsia="ru-RU"/>
              </w:rPr>
              <w:t xml:space="preserve"> равно как и самих документов государственных (муниципальных) учреждений путем размещения на официальном сайте в информационно-телекоммуникационной сети "Интернет".</w:t>
            </w:r>
          </w:p>
        </w:tc>
        <w:tc>
          <w:tcPr>
            <w:tcW w:w="1241" w:type="dxa"/>
            <w:vAlign w:val="center"/>
          </w:tcPr>
          <w:p w:rsidR="007E5707" w:rsidRDefault="00B96A32" w:rsidP="0046782E">
            <w:pPr>
              <w:ind w:firstLine="0"/>
              <w:jc w:val="center"/>
              <w:rPr>
                <w:rFonts w:eastAsia="Times New Roman"/>
                <w:sz w:val="20"/>
                <w:szCs w:val="20"/>
                <w:lang w:eastAsia="ru-RU"/>
              </w:rPr>
            </w:pPr>
            <w:r>
              <w:rPr>
                <w:rFonts w:eastAsia="Times New Roman"/>
                <w:sz w:val="20"/>
                <w:szCs w:val="20"/>
                <w:lang w:eastAsia="ru-RU"/>
              </w:rPr>
              <w:t>3</w:t>
            </w:r>
          </w:p>
        </w:tc>
        <w:tc>
          <w:tcPr>
            <w:tcW w:w="1241" w:type="dxa"/>
            <w:vAlign w:val="center"/>
          </w:tcPr>
          <w:p w:rsidR="007E5707" w:rsidRDefault="007E5707"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7E5707" w:rsidRPr="0046782E" w:rsidRDefault="00B96A32"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7E5707" w:rsidRPr="0046782E" w:rsidRDefault="00B96A32"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7E5707" w:rsidRPr="0046782E" w:rsidRDefault="00B96A32" w:rsidP="0007484C">
            <w:pPr>
              <w:ind w:firstLine="0"/>
              <w:jc w:val="center"/>
              <w:rPr>
                <w:rFonts w:eastAsia="Times New Roman"/>
                <w:sz w:val="20"/>
                <w:szCs w:val="20"/>
                <w:lang w:eastAsia="ru-RU"/>
              </w:rPr>
            </w:pPr>
            <w:r>
              <w:rPr>
                <w:rFonts w:eastAsia="Times New Roman"/>
                <w:sz w:val="20"/>
                <w:szCs w:val="20"/>
                <w:lang w:eastAsia="ru-RU"/>
              </w:rPr>
              <w:t>-</w:t>
            </w:r>
          </w:p>
        </w:tc>
      </w:tr>
      <w:tr w:rsidR="007E5707" w:rsidTr="004725B1">
        <w:tc>
          <w:tcPr>
            <w:tcW w:w="959" w:type="dxa"/>
            <w:vAlign w:val="center"/>
          </w:tcPr>
          <w:p w:rsidR="007E5707" w:rsidRPr="0046782E" w:rsidRDefault="007E5707" w:rsidP="00617792">
            <w:pPr>
              <w:spacing w:line="360" w:lineRule="auto"/>
              <w:ind w:firstLine="0"/>
              <w:jc w:val="center"/>
              <w:rPr>
                <w:rFonts w:eastAsia="Times New Roman"/>
                <w:sz w:val="20"/>
                <w:szCs w:val="20"/>
                <w:lang w:eastAsia="ru-RU"/>
              </w:rPr>
            </w:pPr>
            <w:r>
              <w:rPr>
                <w:rFonts w:eastAsia="Times New Roman"/>
                <w:sz w:val="20"/>
                <w:szCs w:val="20"/>
                <w:lang w:eastAsia="ru-RU"/>
              </w:rPr>
              <w:t>1.2.101</w:t>
            </w:r>
          </w:p>
        </w:tc>
        <w:tc>
          <w:tcPr>
            <w:tcW w:w="2405" w:type="dxa"/>
            <w:vAlign w:val="center"/>
          </w:tcPr>
          <w:p w:rsidR="007E5707" w:rsidRPr="0046782E" w:rsidRDefault="004F6432" w:rsidP="00D23292">
            <w:pPr>
              <w:ind w:firstLine="0"/>
              <w:rPr>
                <w:rFonts w:eastAsia="Times New Roman"/>
                <w:sz w:val="20"/>
                <w:szCs w:val="20"/>
                <w:lang w:eastAsia="ru-RU"/>
              </w:rPr>
            </w:pPr>
            <w:r w:rsidRPr="004F6432">
              <w:rPr>
                <w:rFonts w:eastAsia="Times New Roman"/>
                <w:sz w:val="20"/>
                <w:szCs w:val="20"/>
                <w:lang w:eastAsia="ru-RU"/>
              </w:rPr>
              <w:t xml:space="preserve">Нарушения при выполнении или невыполнение государственных (муниципальных) задач и функций государственными органами и органами местного самоуправления, органами государственных внебюджетных фондов (за исключением нарушений, указанных в иных </w:t>
            </w:r>
            <w:proofErr w:type="spellStart"/>
            <w:r w:rsidRPr="004F6432">
              <w:rPr>
                <w:rFonts w:eastAsia="Times New Roman"/>
                <w:sz w:val="20"/>
                <w:szCs w:val="20"/>
                <w:lang w:eastAsia="ru-RU"/>
              </w:rPr>
              <w:t>п</w:t>
            </w:r>
            <w:proofErr w:type="gramStart"/>
            <w:r w:rsidRPr="004F6432">
              <w:rPr>
                <w:rFonts w:eastAsia="Times New Roman"/>
                <w:sz w:val="20"/>
                <w:szCs w:val="20"/>
                <w:lang w:eastAsia="ru-RU"/>
              </w:rPr>
              <w:t>.х</w:t>
            </w:r>
            <w:proofErr w:type="spellEnd"/>
            <w:proofErr w:type="gramEnd"/>
            <w:r w:rsidRPr="004F6432">
              <w:rPr>
                <w:rFonts w:eastAsia="Times New Roman"/>
                <w:sz w:val="20"/>
                <w:szCs w:val="20"/>
                <w:lang w:eastAsia="ru-RU"/>
              </w:rPr>
              <w:t xml:space="preserve"> классификатора)</w:t>
            </w:r>
          </w:p>
        </w:tc>
        <w:tc>
          <w:tcPr>
            <w:tcW w:w="1241" w:type="dxa"/>
            <w:vAlign w:val="center"/>
          </w:tcPr>
          <w:p w:rsidR="007E5707" w:rsidRDefault="003617A1" w:rsidP="0046782E">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7E5707" w:rsidRDefault="007E5707"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7E5707" w:rsidRPr="0046782E" w:rsidRDefault="003617A1"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7E5707" w:rsidRPr="0046782E" w:rsidRDefault="003617A1"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7E5707" w:rsidRPr="0046782E" w:rsidRDefault="003617A1" w:rsidP="0007484C">
            <w:pPr>
              <w:ind w:firstLine="0"/>
              <w:jc w:val="center"/>
              <w:rPr>
                <w:rFonts w:eastAsia="Times New Roman"/>
                <w:sz w:val="20"/>
                <w:szCs w:val="20"/>
                <w:lang w:eastAsia="ru-RU"/>
              </w:rPr>
            </w:pPr>
            <w:r>
              <w:rPr>
                <w:rFonts w:eastAsia="Times New Roman"/>
                <w:sz w:val="20"/>
                <w:szCs w:val="20"/>
                <w:lang w:eastAsia="ru-RU"/>
              </w:rPr>
              <w:t>-</w:t>
            </w:r>
          </w:p>
        </w:tc>
      </w:tr>
      <w:tr w:rsidR="00EB7BB2" w:rsidTr="004725B1">
        <w:tc>
          <w:tcPr>
            <w:tcW w:w="959" w:type="dxa"/>
            <w:vAlign w:val="center"/>
          </w:tcPr>
          <w:p w:rsidR="00EB7BB2" w:rsidRPr="00EB7BB2" w:rsidRDefault="00EB7BB2" w:rsidP="00617792">
            <w:pPr>
              <w:spacing w:line="360" w:lineRule="auto"/>
              <w:ind w:firstLine="0"/>
              <w:jc w:val="center"/>
              <w:rPr>
                <w:rFonts w:eastAsia="Times New Roman"/>
                <w:b/>
                <w:i/>
                <w:sz w:val="20"/>
                <w:szCs w:val="20"/>
                <w:lang w:eastAsia="ru-RU"/>
              </w:rPr>
            </w:pPr>
            <w:r w:rsidRPr="00EB7BB2">
              <w:rPr>
                <w:rFonts w:eastAsia="Times New Roman"/>
                <w:b/>
                <w:i/>
                <w:sz w:val="20"/>
                <w:szCs w:val="20"/>
                <w:lang w:eastAsia="ru-RU"/>
              </w:rPr>
              <w:t>1.3</w:t>
            </w:r>
          </w:p>
        </w:tc>
        <w:tc>
          <w:tcPr>
            <w:tcW w:w="2405" w:type="dxa"/>
            <w:vAlign w:val="center"/>
          </w:tcPr>
          <w:p w:rsidR="00EB7BB2" w:rsidRPr="00D66965" w:rsidRDefault="00D66965" w:rsidP="00D23292">
            <w:pPr>
              <w:ind w:firstLine="0"/>
              <w:rPr>
                <w:rFonts w:eastAsia="Times New Roman"/>
                <w:b/>
                <w:i/>
                <w:sz w:val="20"/>
                <w:szCs w:val="20"/>
                <w:lang w:eastAsia="ru-RU"/>
              </w:rPr>
            </w:pPr>
            <w:r w:rsidRPr="00D66965">
              <w:rPr>
                <w:rFonts w:eastAsia="Times New Roman"/>
                <w:b/>
                <w:i/>
                <w:sz w:val="20"/>
                <w:szCs w:val="20"/>
                <w:lang w:eastAsia="ru-RU"/>
              </w:rPr>
              <w:t>Нарушения при реализации ФАИП и АИП</w:t>
            </w:r>
          </w:p>
        </w:tc>
        <w:tc>
          <w:tcPr>
            <w:tcW w:w="1241" w:type="dxa"/>
            <w:vAlign w:val="center"/>
          </w:tcPr>
          <w:p w:rsidR="00EB7BB2" w:rsidRDefault="00D66965" w:rsidP="0046782E">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EB7BB2" w:rsidRDefault="00D66965"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EB7BB2" w:rsidRDefault="00D66965"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EB7BB2" w:rsidRDefault="00D66965"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EB7BB2" w:rsidRDefault="00D66965" w:rsidP="0007484C">
            <w:pPr>
              <w:ind w:firstLine="0"/>
              <w:jc w:val="center"/>
              <w:rPr>
                <w:rFonts w:eastAsia="Times New Roman"/>
                <w:sz w:val="20"/>
                <w:szCs w:val="20"/>
                <w:lang w:eastAsia="ru-RU"/>
              </w:rPr>
            </w:pPr>
            <w:r>
              <w:rPr>
                <w:rFonts w:eastAsia="Times New Roman"/>
                <w:sz w:val="20"/>
                <w:szCs w:val="20"/>
                <w:lang w:eastAsia="ru-RU"/>
              </w:rPr>
              <w:t>-</w:t>
            </w:r>
          </w:p>
        </w:tc>
      </w:tr>
      <w:tr w:rsidR="00D66965" w:rsidTr="004725B1">
        <w:tc>
          <w:tcPr>
            <w:tcW w:w="959" w:type="dxa"/>
            <w:vAlign w:val="center"/>
          </w:tcPr>
          <w:p w:rsidR="00D66965" w:rsidRPr="00E1758D" w:rsidRDefault="00E1758D" w:rsidP="00617792">
            <w:pPr>
              <w:spacing w:line="360" w:lineRule="auto"/>
              <w:ind w:firstLine="0"/>
              <w:jc w:val="center"/>
              <w:rPr>
                <w:rFonts w:eastAsia="Times New Roman"/>
                <w:sz w:val="20"/>
                <w:szCs w:val="20"/>
                <w:lang w:eastAsia="ru-RU"/>
              </w:rPr>
            </w:pPr>
            <w:r w:rsidRPr="00E1758D">
              <w:rPr>
                <w:rFonts w:eastAsia="Times New Roman"/>
                <w:sz w:val="20"/>
                <w:szCs w:val="20"/>
                <w:lang w:eastAsia="ru-RU"/>
              </w:rPr>
              <w:t>1.3.2</w:t>
            </w:r>
          </w:p>
        </w:tc>
        <w:tc>
          <w:tcPr>
            <w:tcW w:w="2405" w:type="dxa"/>
            <w:vAlign w:val="center"/>
          </w:tcPr>
          <w:p w:rsidR="00D66965" w:rsidRPr="00E1758D" w:rsidRDefault="00E1758D" w:rsidP="00D23292">
            <w:pPr>
              <w:ind w:firstLine="0"/>
              <w:rPr>
                <w:rFonts w:eastAsia="Times New Roman"/>
                <w:sz w:val="20"/>
                <w:szCs w:val="20"/>
                <w:lang w:eastAsia="ru-RU"/>
              </w:rPr>
            </w:pPr>
            <w:r w:rsidRPr="00E1758D">
              <w:rPr>
                <w:rFonts w:eastAsia="Times New Roman"/>
                <w:sz w:val="20"/>
                <w:szCs w:val="20"/>
                <w:lang w:eastAsia="ru-RU"/>
              </w:rPr>
              <w:t xml:space="preserve">Нарушение порядка реализации адресной инвестиционной программы субъекта </w:t>
            </w:r>
            <w:r w:rsidRPr="00E1758D">
              <w:rPr>
                <w:rFonts w:eastAsia="Times New Roman"/>
                <w:sz w:val="20"/>
                <w:szCs w:val="20"/>
                <w:lang w:eastAsia="ru-RU"/>
              </w:rPr>
              <w:lastRenderedPageBreak/>
              <w:t>Российской Федерации (муниципального образования)</w:t>
            </w:r>
          </w:p>
        </w:tc>
        <w:tc>
          <w:tcPr>
            <w:tcW w:w="1241" w:type="dxa"/>
            <w:vAlign w:val="center"/>
          </w:tcPr>
          <w:p w:rsidR="00D66965" w:rsidRDefault="00E1758D" w:rsidP="0046782E">
            <w:pPr>
              <w:ind w:firstLine="0"/>
              <w:jc w:val="center"/>
              <w:rPr>
                <w:rFonts w:eastAsia="Times New Roman"/>
                <w:sz w:val="20"/>
                <w:szCs w:val="20"/>
                <w:lang w:eastAsia="ru-RU"/>
              </w:rPr>
            </w:pPr>
            <w:r>
              <w:rPr>
                <w:rFonts w:eastAsia="Times New Roman"/>
                <w:sz w:val="20"/>
                <w:szCs w:val="20"/>
                <w:lang w:eastAsia="ru-RU"/>
              </w:rPr>
              <w:lastRenderedPageBreak/>
              <w:t>2</w:t>
            </w:r>
          </w:p>
        </w:tc>
        <w:tc>
          <w:tcPr>
            <w:tcW w:w="1241" w:type="dxa"/>
            <w:vAlign w:val="center"/>
          </w:tcPr>
          <w:p w:rsidR="00D66965" w:rsidRDefault="00E1758D"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D66965" w:rsidRDefault="00E1758D"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D66965" w:rsidRDefault="00E1758D"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D66965" w:rsidRDefault="00D66965" w:rsidP="0007484C">
            <w:pPr>
              <w:ind w:firstLine="0"/>
              <w:jc w:val="center"/>
              <w:rPr>
                <w:rFonts w:eastAsia="Times New Roman"/>
                <w:sz w:val="20"/>
                <w:szCs w:val="20"/>
                <w:lang w:eastAsia="ru-RU"/>
              </w:rPr>
            </w:pPr>
          </w:p>
        </w:tc>
      </w:tr>
      <w:tr w:rsidR="00695379" w:rsidTr="008940A1">
        <w:tc>
          <w:tcPr>
            <w:tcW w:w="959" w:type="dxa"/>
            <w:vAlign w:val="center"/>
          </w:tcPr>
          <w:p w:rsidR="00695379" w:rsidRPr="00965B6A" w:rsidRDefault="00965B6A" w:rsidP="001B59DE">
            <w:pPr>
              <w:spacing w:line="360" w:lineRule="auto"/>
              <w:ind w:firstLine="0"/>
              <w:jc w:val="center"/>
              <w:rPr>
                <w:rFonts w:eastAsia="Times New Roman"/>
                <w:b/>
                <w:sz w:val="20"/>
                <w:szCs w:val="20"/>
                <w:lang w:eastAsia="ru-RU"/>
              </w:rPr>
            </w:pPr>
            <w:r w:rsidRPr="00965B6A">
              <w:rPr>
                <w:rFonts w:eastAsia="Times New Roman"/>
                <w:b/>
                <w:sz w:val="20"/>
                <w:szCs w:val="20"/>
                <w:lang w:eastAsia="ru-RU"/>
              </w:rPr>
              <w:lastRenderedPageBreak/>
              <w:t>2</w:t>
            </w:r>
          </w:p>
        </w:tc>
        <w:tc>
          <w:tcPr>
            <w:tcW w:w="2405" w:type="dxa"/>
            <w:vAlign w:val="center"/>
          </w:tcPr>
          <w:p w:rsidR="00695379" w:rsidRPr="00965B6A" w:rsidRDefault="00965B6A" w:rsidP="009C3CE0">
            <w:pPr>
              <w:ind w:firstLine="0"/>
              <w:rPr>
                <w:rFonts w:eastAsia="Times New Roman"/>
                <w:b/>
                <w:sz w:val="20"/>
                <w:szCs w:val="20"/>
                <w:lang w:eastAsia="ru-RU"/>
              </w:rPr>
            </w:pPr>
            <w:r w:rsidRPr="00965B6A">
              <w:rPr>
                <w:rFonts w:eastAsia="Times New Roman"/>
                <w:b/>
                <w:sz w:val="20"/>
                <w:szCs w:val="20"/>
                <w:lang w:eastAsia="ru-RU"/>
              </w:rPr>
              <w:t>Нарушения ведения бухгалтерского учета, составления и представления бухгалтерской (финансовой) отчетности</w:t>
            </w:r>
          </w:p>
        </w:tc>
        <w:tc>
          <w:tcPr>
            <w:tcW w:w="1241" w:type="dxa"/>
            <w:vAlign w:val="center"/>
          </w:tcPr>
          <w:p w:rsidR="00695379" w:rsidRPr="00965B6A" w:rsidRDefault="00FB31E6" w:rsidP="0007484C">
            <w:pPr>
              <w:ind w:firstLine="0"/>
              <w:jc w:val="center"/>
              <w:rPr>
                <w:rFonts w:eastAsia="Times New Roman"/>
                <w:b/>
                <w:sz w:val="20"/>
                <w:szCs w:val="20"/>
                <w:lang w:eastAsia="ru-RU"/>
              </w:rPr>
            </w:pPr>
            <w:r>
              <w:rPr>
                <w:rFonts w:eastAsia="Times New Roman"/>
                <w:b/>
                <w:sz w:val="20"/>
                <w:szCs w:val="20"/>
                <w:lang w:eastAsia="ru-RU"/>
              </w:rPr>
              <w:t>3</w:t>
            </w:r>
          </w:p>
        </w:tc>
        <w:tc>
          <w:tcPr>
            <w:tcW w:w="1241" w:type="dxa"/>
            <w:vAlign w:val="center"/>
          </w:tcPr>
          <w:p w:rsidR="00695379" w:rsidRPr="00965B6A" w:rsidRDefault="00FB31E6" w:rsidP="0007484C">
            <w:pPr>
              <w:ind w:firstLine="0"/>
              <w:jc w:val="center"/>
              <w:rPr>
                <w:rFonts w:eastAsia="Times New Roman"/>
                <w:b/>
                <w:sz w:val="20"/>
                <w:szCs w:val="20"/>
                <w:lang w:eastAsia="ru-RU"/>
              </w:rPr>
            </w:pPr>
            <w:r>
              <w:rPr>
                <w:rFonts w:eastAsia="Times New Roman"/>
                <w:b/>
                <w:sz w:val="20"/>
                <w:szCs w:val="20"/>
                <w:lang w:eastAsia="ru-RU"/>
              </w:rPr>
              <w:t>54,0</w:t>
            </w:r>
          </w:p>
        </w:tc>
        <w:tc>
          <w:tcPr>
            <w:tcW w:w="1241" w:type="dxa"/>
            <w:vAlign w:val="center"/>
          </w:tcPr>
          <w:p w:rsidR="00695379" w:rsidRPr="00695379" w:rsidRDefault="00FB31E6" w:rsidP="0007484C">
            <w:pPr>
              <w:ind w:firstLine="0"/>
              <w:jc w:val="center"/>
              <w:rPr>
                <w:rFonts w:eastAsia="Times New Roman"/>
                <w:sz w:val="20"/>
                <w:szCs w:val="20"/>
                <w:lang w:eastAsia="ru-RU"/>
              </w:rPr>
            </w:pPr>
            <w:r>
              <w:rPr>
                <w:rFonts w:eastAsia="Times New Roman"/>
                <w:sz w:val="20"/>
                <w:szCs w:val="20"/>
                <w:lang w:eastAsia="ru-RU"/>
              </w:rPr>
              <w:t>54,0</w:t>
            </w:r>
          </w:p>
        </w:tc>
        <w:tc>
          <w:tcPr>
            <w:tcW w:w="1241" w:type="dxa"/>
            <w:vAlign w:val="center"/>
          </w:tcPr>
          <w:p w:rsidR="00695379" w:rsidRPr="00965B6A" w:rsidRDefault="00FB31E6" w:rsidP="0007484C">
            <w:pPr>
              <w:ind w:firstLine="0"/>
              <w:jc w:val="center"/>
              <w:rPr>
                <w:rFonts w:eastAsia="Times New Roman"/>
                <w:b/>
                <w:sz w:val="20"/>
                <w:szCs w:val="20"/>
                <w:lang w:eastAsia="ru-RU"/>
              </w:rPr>
            </w:pPr>
            <w:r>
              <w:rPr>
                <w:rFonts w:eastAsia="Times New Roman"/>
                <w:b/>
                <w:sz w:val="20"/>
                <w:szCs w:val="20"/>
                <w:lang w:eastAsia="ru-RU"/>
              </w:rPr>
              <w:t>0,0</w:t>
            </w:r>
          </w:p>
        </w:tc>
        <w:tc>
          <w:tcPr>
            <w:tcW w:w="1242" w:type="dxa"/>
            <w:vAlign w:val="center"/>
          </w:tcPr>
          <w:p w:rsidR="00695379" w:rsidRPr="00695379" w:rsidRDefault="00FB31E6" w:rsidP="0007484C">
            <w:pPr>
              <w:ind w:firstLine="0"/>
              <w:jc w:val="center"/>
              <w:rPr>
                <w:rFonts w:eastAsia="Times New Roman"/>
                <w:sz w:val="20"/>
                <w:szCs w:val="20"/>
                <w:lang w:eastAsia="ru-RU"/>
              </w:rPr>
            </w:pPr>
            <w:r>
              <w:rPr>
                <w:rFonts w:eastAsia="Times New Roman"/>
                <w:sz w:val="20"/>
                <w:szCs w:val="20"/>
                <w:lang w:eastAsia="ru-RU"/>
              </w:rPr>
              <w:t>0,0</w:t>
            </w:r>
          </w:p>
        </w:tc>
      </w:tr>
      <w:tr w:rsidR="00917297" w:rsidTr="008940A1">
        <w:tc>
          <w:tcPr>
            <w:tcW w:w="959" w:type="dxa"/>
            <w:vAlign w:val="center"/>
          </w:tcPr>
          <w:p w:rsidR="00917297" w:rsidRPr="00917297" w:rsidRDefault="00917297" w:rsidP="005440CD">
            <w:pPr>
              <w:spacing w:line="360" w:lineRule="auto"/>
              <w:ind w:firstLine="0"/>
              <w:jc w:val="center"/>
              <w:rPr>
                <w:rFonts w:eastAsia="Times New Roman"/>
                <w:sz w:val="20"/>
                <w:szCs w:val="20"/>
                <w:lang w:eastAsia="ru-RU"/>
              </w:rPr>
            </w:pPr>
            <w:r w:rsidRPr="00917297">
              <w:rPr>
                <w:rFonts w:eastAsia="Times New Roman"/>
                <w:sz w:val="20"/>
                <w:szCs w:val="20"/>
                <w:lang w:eastAsia="ru-RU"/>
              </w:rPr>
              <w:t>2.</w:t>
            </w:r>
            <w:r w:rsidR="005440CD">
              <w:rPr>
                <w:rFonts w:eastAsia="Times New Roman"/>
                <w:sz w:val="20"/>
                <w:szCs w:val="20"/>
                <w:lang w:eastAsia="ru-RU"/>
              </w:rPr>
              <w:t>11</w:t>
            </w:r>
          </w:p>
        </w:tc>
        <w:tc>
          <w:tcPr>
            <w:tcW w:w="2405" w:type="dxa"/>
            <w:vAlign w:val="center"/>
          </w:tcPr>
          <w:p w:rsidR="00917297" w:rsidRPr="00687A85" w:rsidRDefault="000B6D26" w:rsidP="009C3CE0">
            <w:pPr>
              <w:ind w:firstLine="0"/>
              <w:rPr>
                <w:rFonts w:eastAsia="Times New Roman"/>
                <w:sz w:val="20"/>
                <w:szCs w:val="20"/>
                <w:lang w:eastAsia="ru-RU"/>
              </w:rPr>
            </w:pPr>
            <w:r w:rsidRPr="000B6D26">
              <w:rPr>
                <w:rFonts w:eastAsia="Times New Roman"/>
                <w:sz w:val="20"/>
                <w:szCs w:val="20"/>
                <w:lang w:eastAsia="ru-RU"/>
              </w:rPr>
              <w:t>Нарушение требований, предъявляемых к правилам ведения бюджетного (бухгалтерского) учета</w:t>
            </w:r>
          </w:p>
        </w:tc>
        <w:tc>
          <w:tcPr>
            <w:tcW w:w="1241" w:type="dxa"/>
            <w:vAlign w:val="center"/>
          </w:tcPr>
          <w:p w:rsidR="00917297" w:rsidRPr="00917297" w:rsidRDefault="005440CD" w:rsidP="0007484C">
            <w:pPr>
              <w:ind w:firstLine="0"/>
              <w:jc w:val="center"/>
              <w:rPr>
                <w:rFonts w:eastAsia="Times New Roman"/>
                <w:sz w:val="20"/>
                <w:szCs w:val="20"/>
                <w:lang w:eastAsia="ru-RU"/>
              </w:rPr>
            </w:pPr>
            <w:r>
              <w:rPr>
                <w:rFonts w:eastAsia="Times New Roman"/>
                <w:sz w:val="20"/>
                <w:szCs w:val="20"/>
                <w:lang w:eastAsia="ru-RU"/>
              </w:rPr>
              <w:t>3</w:t>
            </w:r>
          </w:p>
        </w:tc>
        <w:tc>
          <w:tcPr>
            <w:tcW w:w="1241" w:type="dxa"/>
            <w:vAlign w:val="center"/>
          </w:tcPr>
          <w:p w:rsidR="00917297" w:rsidRPr="005440CD" w:rsidRDefault="005440CD" w:rsidP="0007484C">
            <w:pPr>
              <w:ind w:firstLine="0"/>
              <w:jc w:val="center"/>
              <w:rPr>
                <w:rFonts w:eastAsia="Times New Roman"/>
                <w:sz w:val="20"/>
                <w:szCs w:val="20"/>
                <w:lang w:eastAsia="ru-RU"/>
              </w:rPr>
            </w:pPr>
            <w:r w:rsidRPr="005440CD">
              <w:rPr>
                <w:rFonts w:eastAsia="Times New Roman"/>
                <w:sz w:val="20"/>
                <w:szCs w:val="20"/>
                <w:lang w:eastAsia="ru-RU"/>
              </w:rPr>
              <w:t>54,0</w:t>
            </w:r>
          </w:p>
        </w:tc>
        <w:tc>
          <w:tcPr>
            <w:tcW w:w="1241" w:type="dxa"/>
            <w:vAlign w:val="center"/>
          </w:tcPr>
          <w:p w:rsidR="00917297" w:rsidRPr="005440CD" w:rsidRDefault="005440CD" w:rsidP="0007484C">
            <w:pPr>
              <w:ind w:firstLine="0"/>
              <w:jc w:val="center"/>
              <w:rPr>
                <w:rFonts w:eastAsia="Times New Roman"/>
                <w:sz w:val="20"/>
                <w:szCs w:val="20"/>
                <w:lang w:eastAsia="ru-RU"/>
              </w:rPr>
            </w:pPr>
            <w:r w:rsidRPr="005440CD">
              <w:rPr>
                <w:rFonts w:eastAsia="Times New Roman"/>
                <w:sz w:val="20"/>
                <w:szCs w:val="20"/>
                <w:lang w:eastAsia="ru-RU"/>
              </w:rPr>
              <w:t>54,0</w:t>
            </w:r>
          </w:p>
        </w:tc>
        <w:tc>
          <w:tcPr>
            <w:tcW w:w="1241" w:type="dxa"/>
            <w:vAlign w:val="center"/>
          </w:tcPr>
          <w:p w:rsidR="00917297" w:rsidRPr="005440CD" w:rsidRDefault="005440CD" w:rsidP="0007484C">
            <w:pPr>
              <w:ind w:firstLine="0"/>
              <w:jc w:val="center"/>
              <w:rPr>
                <w:rFonts w:eastAsia="Times New Roman"/>
                <w:sz w:val="20"/>
                <w:szCs w:val="20"/>
                <w:lang w:eastAsia="ru-RU"/>
              </w:rPr>
            </w:pPr>
            <w:r w:rsidRPr="005440CD">
              <w:rPr>
                <w:rFonts w:eastAsia="Times New Roman"/>
                <w:sz w:val="20"/>
                <w:szCs w:val="20"/>
                <w:lang w:eastAsia="ru-RU"/>
              </w:rPr>
              <w:t>0,0</w:t>
            </w:r>
          </w:p>
        </w:tc>
        <w:tc>
          <w:tcPr>
            <w:tcW w:w="1242" w:type="dxa"/>
            <w:vAlign w:val="center"/>
          </w:tcPr>
          <w:p w:rsidR="00917297" w:rsidRPr="00695379" w:rsidRDefault="005440CD" w:rsidP="0007484C">
            <w:pPr>
              <w:ind w:firstLine="0"/>
              <w:jc w:val="center"/>
              <w:rPr>
                <w:rFonts w:eastAsia="Times New Roman"/>
                <w:sz w:val="20"/>
                <w:szCs w:val="20"/>
                <w:lang w:eastAsia="ru-RU"/>
              </w:rPr>
            </w:pPr>
            <w:r>
              <w:rPr>
                <w:rFonts w:eastAsia="Times New Roman"/>
                <w:sz w:val="20"/>
                <w:szCs w:val="20"/>
                <w:lang w:eastAsia="ru-RU"/>
              </w:rPr>
              <w:t>0,0</w:t>
            </w:r>
          </w:p>
        </w:tc>
      </w:tr>
      <w:tr w:rsidR="001242FB" w:rsidTr="008940A1">
        <w:tc>
          <w:tcPr>
            <w:tcW w:w="959" w:type="dxa"/>
            <w:vAlign w:val="center"/>
          </w:tcPr>
          <w:p w:rsidR="001242FB" w:rsidRPr="0046782E" w:rsidRDefault="0046782E" w:rsidP="008940A1">
            <w:pPr>
              <w:spacing w:line="360" w:lineRule="auto"/>
              <w:ind w:firstLine="0"/>
              <w:jc w:val="center"/>
              <w:rPr>
                <w:rFonts w:eastAsia="Times New Roman"/>
                <w:b/>
                <w:sz w:val="20"/>
                <w:szCs w:val="20"/>
                <w:lang w:eastAsia="ru-RU"/>
              </w:rPr>
            </w:pPr>
            <w:r w:rsidRPr="0046782E">
              <w:rPr>
                <w:rFonts w:eastAsia="Times New Roman"/>
                <w:b/>
                <w:sz w:val="20"/>
                <w:szCs w:val="20"/>
                <w:lang w:eastAsia="ru-RU"/>
              </w:rPr>
              <w:t>4</w:t>
            </w:r>
          </w:p>
        </w:tc>
        <w:tc>
          <w:tcPr>
            <w:tcW w:w="2405" w:type="dxa"/>
            <w:vAlign w:val="center"/>
          </w:tcPr>
          <w:p w:rsidR="001242FB" w:rsidRPr="0046782E" w:rsidRDefault="0046782E" w:rsidP="00420CFA">
            <w:pPr>
              <w:ind w:firstLine="0"/>
              <w:rPr>
                <w:rFonts w:eastAsia="Times New Roman"/>
                <w:b/>
                <w:sz w:val="20"/>
                <w:szCs w:val="20"/>
                <w:lang w:eastAsia="ru-RU"/>
              </w:rPr>
            </w:pPr>
            <w:r>
              <w:rPr>
                <w:rFonts w:eastAsia="Times New Roman"/>
                <w:b/>
                <w:sz w:val="20"/>
                <w:szCs w:val="20"/>
                <w:lang w:eastAsia="ru-RU"/>
              </w:rPr>
              <w:t xml:space="preserve">Нарушения при осуществлении </w:t>
            </w:r>
            <w:r w:rsidR="00420CFA">
              <w:rPr>
                <w:rFonts w:eastAsia="Times New Roman"/>
                <w:b/>
                <w:sz w:val="20"/>
                <w:szCs w:val="20"/>
                <w:lang w:eastAsia="ru-RU"/>
              </w:rPr>
              <w:t>государственных (</w:t>
            </w:r>
            <w:r>
              <w:rPr>
                <w:rFonts w:eastAsia="Times New Roman"/>
                <w:b/>
                <w:sz w:val="20"/>
                <w:szCs w:val="20"/>
                <w:lang w:eastAsia="ru-RU"/>
              </w:rPr>
              <w:t>муниципальных</w:t>
            </w:r>
            <w:r w:rsidR="00420CFA">
              <w:rPr>
                <w:rFonts w:eastAsia="Times New Roman"/>
                <w:b/>
                <w:sz w:val="20"/>
                <w:szCs w:val="20"/>
                <w:lang w:eastAsia="ru-RU"/>
              </w:rPr>
              <w:t>)</w:t>
            </w:r>
            <w:r>
              <w:rPr>
                <w:rFonts w:eastAsia="Times New Roman"/>
                <w:b/>
                <w:sz w:val="20"/>
                <w:szCs w:val="20"/>
                <w:lang w:eastAsia="ru-RU"/>
              </w:rPr>
              <w:t xml:space="preserve"> закупок </w:t>
            </w:r>
            <w:r w:rsidR="00420CFA">
              <w:rPr>
                <w:rFonts w:eastAsia="Times New Roman"/>
                <w:b/>
                <w:sz w:val="20"/>
                <w:szCs w:val="20"/>
                <w:lang w:eastAsia="ru-RU"/>
              </w:rPr>
              <w:t>и закупок отдельными видами юридических лиц</w:t>
            </w:r>
          </w:p>
        </w:tc>
        <w:tc>
          <w:tcPr>
            <w:tcW w:w="1241" w:type="dxa"/>
            <w:vAlign w:val="center"/>
          </w:tcPr>
          <w:p w:rsidR="001242FB" w:rsidRPr="0046782E" w:rsidRDefault="00E15CDC" w:rsidP="0007484C">
            <w:pPr>
              <w:ind w:firstLine="0"/>
              <w:jc w:val="center"/>
              <w:rPr>
                <w:rFonts w:eastAsia="Times New Roman"/>
                <w:b/>
                <w:sz w:val="20"/>
                <w:szCs w:val="20"/>
                <w:lang w:eastAsia="ru-RU"/>
              </w:rPr>
            </w:pPr>
            <w:r>
              <w:rPr>
                <w:rFonts w:eastAsia="Times New Roman"/>
                <w:b/>
                <w:sz w:val="20"/>
                <w:szCs w:val="20"/>
                <w:lang w:eastAsia="ru-RU"/>
              </w:rPr>
              <w:t>13</w:t>
            </w:r>
          </w:p>
        </w:tc>
        <w:tc>
          <w:tcPr>
            <w:tcW w:w="1241" w:type="dxa"/>
            <w:vAlign w:val="center"/>
          </w:tcPr>
          <w:p w:rsidR="001242FB" w:rsidRPr="0046782E" w:rsidRDefault="00E15CDC" w:rsidP="0007484C">
            <w:pPr>
              <w:ind w:firstLine="0"/>
              <w:jc w:val="center"/>
              <w:rPr>
                <w:rFonts w:eastAsia="Times New Roman"/>
                <w:b/>
                <w:sz w:val="20"/>
                <w:szCs w:val="20"/>
                <w:lang w:eastAsia="ru-RU"/>
              </w:rPr>
            </w:pPr>
            <w:r>
              <w:rPr>
                <w:rFonts w:eastAsia="Times New Roman"/>
                <w:b/>
                <w:sz w:val="20"/>
                <w:szCs w:val="20"/>
                <w:lang w:eastAsia="ru-RU"/>
              </w:rPr>
              <w:t>647,3</w:t>
            </w:r>
          </w:p>
        </w:tc>
        <w:tc>
          <w:tcPr>
            <w:tcW w:w="1241" w:type="dxa"/>
            <w:vAlign w:val="center"/>
          </w:tcPr>
          <w:p w:rsidR="001242FB" w:rsidRPr="0046782E" w:rsidRDefault="00E15CDC" w:rsidP="0007484C">
            <w:pPr>
              <w:ind w:firstLine="0"/>
              <w:jc w:val="center"/>
              <w:rPr>
                <w:rFonts w:eastAsia="Times New Roman"/>
                <w:b/>
                <w:sz w:val="20"/>
                <w:szCs w:val="20"/>
                <w:lang w:eastAsia="ru-RU"/>
              </w:rPr>
            </w:pPr>
            <w:r>
              <w:rPr>
                <w:rFonts w:eastAsia="Times New Roman"/>
                <w:b/>
                <w:sz w:val="20"/>
                <w:szCs w:val="20"/>
                <w:lang w:eastAsia="ru-RU"/>
              </w:rPr>
              <w:t>57,5</w:t>
            </w:r>
          </w:p>
        </w:tc>
        <w:tc>
          <w:tcPr>
            <w:tcW w:w="1241" w:type="dxa"/>
            <w:vAlign w:val="center"/>
          </w:tcPr>
          <w:p w:rsidR="001242FB" w:rsidRPr="0046782E" w:rsidRDefault="00E15CDC" w:rsidP="0007484C">
            <w:pPr>
              <w:ind w:firstLine="0"/>
              <w:jc w:val="center"/>
              <w:rPr>
                <w:rFonts w:eastAsia="Times New Roman"/>
                <w:b/>
                <w:sz w:val="20"/>
                <w:szCs w:val="20"/>
                <w:lang w:eastAsia="ru-RU"/>
              </w:rPr>
            </w:pPr>
            <w:r>
              <w:rPr>
                <w:rFonts w:eastAsia="Times New Roman"/>
                <w:b/>
                <w:sz w:val="20"/>
                <w:szCs w:val="20"/>
                <w:lang w:eastAsia="ru-RU"/>
              </w:rPr>
              <w:t>589,8</w:t>
            </w:r>
          </w:p>
        </w:tc>
        <w:tc>
          <w:tcPr>
            <w:tcW w:w="1242" w:type="dxa"/>
            <w:vAlign w:val="center"/>
          </w:tcPr>
          <w:p w:rsidR="001242FB" w:rsidRPr="0046782E" w:rsidRDefault="00E15CDC" w:rsidP="0007484C">
            <w:pPr>
              <w:ind w:firstLine="0"/>
              <w:jc w:val="center"/>
              <w:rPr>
                <w:rFonts w:eastAsia="Times New Roman"/>
                <w:b/>
                <w:sz w:val="20"/>
                <w:szCs w:val="20"/>
                <w:lang w:eastAsia="ru-RU"/>
              </w:rPr>
            </w:pPr>
            <w:r>
              <w:rPr>
                <w:rFonts w:eastAsia="Times New Roman"/>
                <w:b/>
                <w:sz w:val="20"/>
                <w:szCs w:val="20"/>
                <w:lang w:eastAsia="ru-RU"/>
              </w:rPr>
              <w:t>0,0</w:t>
            </w:r>
          </w:p>
        </w:tc>
      </w:tr>
      <w:tr w:rsidR="000C06C2" w:rsidRPr="000C06C2" w:rsidTr="008940A1">
        <w:tc>
          <w:tcPr>
            <w:tcW w:w="959" w:type="dxa"/>
            <w:vAlign w:val="center"/>
          </w:tcPr>
          <w:p w:rsidR="000C06C2" w:rsidRPr="000C06C2" w:rsidRDefault="000C06C2" w:rsidP="008940A1">
            <w:pPr>
              <w:spacing w:line="360" w:lineRule="auto"/>
              <w:ind w:firstLine="0"/>
              <w:jc w:val="center"/>
              <w:rPr>
                <w:rFonts w:eastAsia="Times New Roman"/>
                <w:sz w:val="20"/>
                <w:szCs w:val="20"/>
                <w:lang w:eastAsia="ru-RU"/>
              </w:rPr>
            </w:pPr>
            <w:r>
              <w:rPr>
                <w:rFonts w:eastAsia="Times New Roman"/>
                <w:sz w:val="20"/>
                <w:szCs w:val="20"/>
                <w:lang w:eastAsia="ru-RU"/>
              </w:rPr>
              <w:t>4.11</w:t>
            </w:r>
          </w:p>
        </w:tc>
        <w:tc>
          <w:tcPr>
            <w:tcW w:w="2405" w:type="dxa"/>
            <w:vAlign w:val="center"/>
          </w:tcPr>
          <w:p w:rsidR="000C06C2" w:rsidRPr="000C06C2" w:rsidRDefault="008529A6" w:rsidP="00420CFA">
            <w:pPr>
              <w:ind w:firstLine="0"/>
              <w:rPr>
                <w:rFonts w:eastAsia="Times New Roman"/>
                <w:sz w:val="20"/>
                <w:szCs w:val="20"/>
                <w:lang w:eastAsia="ru-RU"/>
              </w:rPr>
            </w:pPr>
            <w:r>
              <w:rPr>
                <w:rFonts w:eastAsia="Times New Roman"/>
                <w:sz w:val="20"/>
                <w:szCs w:val="20"/>
                <w:lang w:eastAsia="ru-RU"/>
              </w:rPr>
              <w:t>Нарушения порядка формирования комиссии (комиссий) по осуществлению закупок</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1</w:t>
            </w:r>
          </w:p>
        </w:tc>
        <w:tc>
          <w:tcPr>
            <w:tcW w:w="1241" w:type="dxa"/>
            <w:vAlign w:val="center"/>
          </w:tcPr>
          <w:p w:rsidR="000C06C2" w:rsidRPr="000C06C2" w:rsidRDefault="006D698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0C06C2" w:rsidRPr="000C06C2" w:rsidRDefault="00E15CDC"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0C06C2" w:rsidRPr="000C06C2" w:rsidRDefault="00E15CDC"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0C06C2" w:rsidRPr="000C06C2" w:rsidRDefault="00E15CDC" w:rsidP="0007484C">
            <w:pPr>
              <w:ind w:firstLine="0"/>
              <w:jc w:val="center"/>
              <w:rPr>
                <w:rFonts w:eastAsia="Times New Roman"/>
                <w:sz w:val="20"/>
                <w:szCs w:val="20"/>
                <w:lang w:eastAsia="ru-RU"/>
              </w:rPr>
            </w:pPr>
            <w:r>
              <w:rPr>
                <w:rFonts w:eastAsia="Times New Roman"/>
                <w:sz w:val="20"/>
                <w:szCs w:val="20"/>
                <w:lang w:eastAsia="ru-RU"/>
              </w:rPr>
              <w:t>-</w:t>
            </w:r>
          </w:p>
        </w:tc>
      </w:tr>
      <w:tr w:rsidR="000C06C2" w:rsidRPr="000C06C2" w:rsidTr="008940A1">
        <w:tc>
          <w:tcPr>
            <w:tcW w:w="959" w:type="dxa"/>
            <w:vAlign w:val="center"/>
          </w:tcPr>
          <w:p w:rsidR="000C06C2" w:rsidRPr="000C06C2" w:rsidRDefault="006D6986" w:rsidP="00F43BCD">
            <w:pPr>
              <w:spacing w:line="360" w:lineRule="auto"/>
              <w:ind w:firstLine="0"/>
              <w:jc w:val="center"/>
              <w:rPr>
                <w:rFonts w:eastAsia="Times New Roman"/>
                <w:sz w:val="20"/>
                <w:szCs w:val="20"/>
                <w:lang w:eastAsia="ru-RU"/>
              </w:rPr>
            </w:pPr>
            <w:r>
              <w:rPr>
                <w:rFonts w:eastAsia="Times New Roman"/>
                <w:sz w:val="20"/>
                <w:szCs w:val="20"/>
                <w:lang w:eastAsia="ru-RU"/>
              </w:rPr>
              <w:t>4.</w:t>
            </w:r>
            <w:r w:rsidR="00F43BCD">
              <w:rPr>
                <w:rFonts w:eastAsia="Times New Roman"/>
                <w:sz w:val="20"/>
                <w:szCs w:val="20"/>
                <w:lang w:eastAsia="ru-RU"/>
              </w:rPr>
              <w:t>28</w:t>
            </w:r>
          </w:p>
        </w:tc>
        <w:tc>
          <w:tcPr>
            <w:tcW w:w="2405" w:type="dxa"/>
            <w:vAlign w:val="center"/>
          </w:tcPr>
          <w:p w:rsidR="000C06C2" w:rsidRPr="000C06C2" w:rsidRDefault="00BE3869" w:rsidP="00420CFA">
            <w:pPr>
              <w:ind w:firstLine="0"/>
              <w:rPr>
                <w:rFonts w:eastAsia="Times New Roman"/>
                <w:sz w:val="20"/>
                <w:szCs w:val="20"/>
                <w:lang w:eastAsia="ru-RU"/>
              </w:rPr>
            </w:pPr>
            <w:r w:rsidRPr="00BE3869">
              <w:rPr>
                <w:rFonts w:eastAsia="Times New Roman"/>
                <w:sz w:val="20"/>
                <w:szCs w:val="20"/>
                <w:lang w:eastAsia="ru-RU"/>
              </w:rPr>
              <w:t>Не включение в контракт (договор) обязательных условий</w:t>
            </w:r>
          </w:p>
        </w:tc>
        <w:tc>
          <w:tcPr>
            <w:tcW w:w="1241" w:type="dxa"/>
            <w:vAlign w:val="center"/>
          </w:tcPr>
          <w:p w:rsidR="000C06C2" w:rsidRPr="000C06C2" w:rsidRDefault="002A7F46" w:rsidP="0007484C">
            <w:pPr>
              <w:ind w:firstLine="0"/>
              <w:jc w:val="center"/>
              <w:rPr>
                <w:rFonts w:eastAsia="Times New Roman"/>
                <w:sz w:val="20"/>
                <w:szCs w:val="20"/>
                <w:lang w:eastAsia="ru-RU"/>
              </w:rPr>
            </w:pPr>
            <w:r>
              <w:rPr>
                <w:rFonts w:eastAsia="Times New Roman"/>
                <w:sz w:val="20"/>
                <w:szCs w:val="20"/>
                <w:lang w:eastAsia="ru-RU"/>
              </w:rPr>
              <w:t>6</w:t>
            </w:r>
          </w:p>
        </w:tc>
        <w:tc>
          <w:tcPr>
            <w:tcW w:w="1241" w:type="dxa"/>
            <w:vAlign w:val="center"/>
          </w:tcPr>
          <w:p w:rsidR="000C06C2" w:rsidRPr="000C06C2" w:rsidRDefault="00382FAC" w:rsidP="00382FAC">
            <w:pPr>
              <w:ind w:firstLine="0"/>
              <w:rPr>
                <w:rFonts w:eastAsia="Times New Roman"/>
                <w:sz w:val="20"/>
                <w:szCs w:val="20"/>
                <w:lang w:eastAsia="ru-RU"/>
              </w:rPr>
            </w:pPr>
            <w:r>
              <w:rPr>
                <w:rFonts w:eastAsia="Times New Roman"/>
                <w:sz w:val="20"/>
                <w:szCs w:val="20"/>
                <w:lang w:eastAsia="ru-RU"/>
              </w:rPr>
              <w:t xml:space="preserve">          -</w:t>
            </w:r>
          </w:p>
        </w:tc>
        <w:tc>
          <w:tcPr>
            <w:tcW w:w="1241" w:type="dxa"/>
            <w:vAlign w:val="center"/>
          </w:tcPr>
          <w:p w:rsidR="000C06C2" w:rsidRPr="000C06C2" w:rsidRDefault="002A7F46" w:rsidP="0007484C">
            <w:pPr>
              <w:ind w:firstLine="0"/>
              <w:jc w:val="center"/>
              <w:rPr>
                <w:rFonts w:eastAsia="Times New Roman"/>
                <w:sz w:val="20"/>
                <w:szCs w:val="20"/>
                <w:lang w:eastAsia="ru-RU"/>
              </w:rPr>
            </w:pPr>
            <w:r>
              <w:rPr>
                <w:rFonts w:eastAsia="Times New Roman"/>
                <w:sz w:val="20"/>
                <w:szCs w:val="20"/>
                <w:lang w:eastAsia="ru-RU"/>
              </w:rPr>
              <w:t>-</w:t>
            </w:r>
          </w:p>
        </w:tc>
        <w:tc>
          <w:tcPr>
            <w:tcW w:w="1241" w:type="dxa"/>
            <w:vAlign w:val="center"/>
          </w:tcPr>
          <w:p w:rsidR="000C06C2" w:rsidRPr="000C06C2" w:rsidRDefault="002A7F46"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0C06C2" w:rsidRPr="000C06C2" w:rsidRDefault="002A7F46" w:rsidP="0007484C">
            <w:pPr>
              <w:ind w:firstLine="0"/>
              <w:jc w:val="center"/>
              <w:rPr>
                <w:rFonts w:eastAsia="Times New Roman"/>
                <w:sz w:val="20"/>
                <w:szCs w:val="20"/>
                <w:lang w:eastAsia="ru-RU"/>
              </w:rPr>
            </w:pPr>
            <w:r>
              <w:rPr>
                <w:rFonts w:eastAsia="Times New Roman"/>
                <w:sz w:val="20"/>
                <w:szCs w:val="20"/>
                <w:lang w:eastAsia="ru-RU"/>
              </w:rPr>
              <w:t>-</w:t>
            </w:r>
          </w:p>
        </w:tc>
      </w:tr>
      <w:tr w:rsidR="00911E43" w:rsidRPr="000C06C2" w:rsidTr="008940A1">
        <w:tc>
          <w:tcPr>
            <w:tcW w:w="959" w:type="dxa"/>
            <w:vAlign w:val="center"/>
          </w:tcPr>
          <w:p w:rsidR="00911E43" w:rsidRDefault="00911E43" w:rsidP="00F43BCD">
            <w:pPr>
              <w:spacing w:line="360" w:lineRule="auto"/>
              <w:ind w:firstLine="0"/>
              <w:jc w:val="center"/>
              <w:rPr>
                <w:rFonts w:eastAsia="Times New Roman"/>
                <w:sz w:val="20"/>
                <w:szCs w:val="20"/>
                <w:lang w:eastAsia="ru-RU"/>
              </w:rPr>
            </w:pPr>
            <w:r>
              <w:rPr>
                <w:rFonts w:eastAsia="Times New Roman"/>
                <w:sz w:val="20"/>
                <w:szCs w:val="20"/>
                <w:lang w:eastAsia="ru-RU"/>
              </w:rPr>
              <w:t>4.44</w:t>
            </w:r>
          </w:p>
        </w:tc>
        <w:tc>
          <w:tcPr>
            <w:tcW w:w="2405" w:type="dxa"/>
            <w:vAlign w:val="center"/>
          </w:tcPr>
          <w:p w:rsidR="00911E43" w:rsidRPr="00BE3869" w:rsidRDefault="00B47335" w:rsidP="00420CFA">
            <w:pPr>
              <w:ind w:firstLine="0"/>
              <w:rPr>
                <w:rFonts w:eastAsia="Times New Roman"/>
                <w:sz w:val="20"/>
                <w:szCs w:val="20"/>
                <w:lang w:eastAsia="ru-RU"/>
              </w:rPr>
            </w:pPr>
            <w:r w:rsidRPr="00B47335">
              <w:rPr>
                <w:rFonts w:eastAsia="Times New Roman"/>
                <w:sz w:val="20"/>
                <w:szCs w:val="20"/>
                <w:lang w:eastAsia="ru-RU"/>
              </w:rPr>
              <w:t>Нарушения условий исполнения контрактов (договоров), в том числе сроков исполнения, включая своевременность расчетов по контракту (договору)</w:t>
            </w:r>
          </w:p>
        </w:tc>
        <w:tc>
          <w:tcPr>
            <w:tcW w:w="1241"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2</w:t>
            </w:r>
          </w:p>
        </w:tc>
        <w:tc>
          <w:tcPr>
            <w:tcW w:w="1241" w:type="dxa"/>
            <w:vAlign w:val="center"/>
          </w:tcPr>
          <w:p w:rsidR="00911E43" w:rsidRDefault="00911E43" w:rsidP="00382FAC">
            <w:pPr>
              <w:ind w:firstLine="0"/>
              <w:rPr>
                <w:rFonts w:eastAsia="Times New Roman"/>
                <w:sz w:val="20"/>
                <w:szCs w:val="20"/>
                <w:lang w:eastAsia="ru-RU"/>
              </w:rPr>
            </w:pPr>
            <w:r>
              <w:rPr>
                <w:rFonts w:eastAsia="Times New Roman"/>
                <w:sz w:val="20"/>
                <w:szCs w:val="20"/>
                <w:lang w:eastAsia="ru-RU"/>
              </w:rPr>
              <w:t xml:space="preserve">     57,5</w:t>
            </w:r>
          </w:p>
        </w:tc>
        <w:tc>
          <w:tcPr>
            <w:tcW w:w="1241"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57,5</w:t>
            </w:r>
          </w:p>
        </w:tc>
        <w:tc>
          <w:tcPr>
            <w:tcW w:w="1241"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w:t>
            </w:r>
          </w:p>
        </w:tc>
        <w:tc>
          <w:tcPr>
            <w:tcW w:w="1242"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w:t>
            </w:r>
          </w:p>
        </w:tc>
      </w:tr>
      <w:tr w:rsidR="00911E43" w:rsidRPr="000C06C2" w:rsidTr="008940A1">
        <w:tc>
          <w:tcPr>
            <w:tcW w:w="959" w:type="dxa"/>
            <w:vAlign w:val="center"/>
          </w:tcPr>
          <w:p w:rsidR="00911E43" w:rsidRDefault="00911E43" w:rsidP="00F43BCD">
            <w:pPr>
              <w:spacing w:line="360" w:lineRule="auto"/>
              <w:ind w:firstLine="0"/>
              <w:jc w:val="center"/>
              <w:rPr>
                <w:rFonts w:eastAsia="Times New Roman"/>
                <w:sz w:val="20"/>
                <w:szCs w:val="20"/>
                <w:lang w:eastAsia="ru-RU"/>
              </w:rPr>
            </w:pPr>
            <w:r>
              <w:rPr>
                <w:rFonts w:eastAsia="Times New Roman"/>
                <w:sz w:val="20"/>
                <w:szCs w:val="20"/>
                <w:lang w:eastAsia="ru-RU"/>
              </w:rPr>
              <w:t>4.45</w:t>
            </w:r>
          </w:p>
        </w:tc>
        <w:tc>
          <w:tcPr>
            <w:tcW w:w="2405" w:type="dxa"/>
            <w:vAlign w:val="center"/>
          </w:tcPr>
          <w:p w:rsidR="00911E43" w:rsidRPr="00BE3869" w:rsidRDefault="00665E4C" w:rsidP="00420CFA">
            <w:pPr>
              <w:ind w:firstLine="0"/>
              <w:rPr>
                <w:rFonts w:eastAsia="Times New Roman"/>
                <w:sz w:val="20"/>
                <w:szCs w:val="20"/>
                <w:lang w:eastAsia="ru-RU"/>
              </w:rPr>
            </w:pPr>
            <w:proofErr w:type="gramStart"/>
            <w:r w:rsidRPr="00665E4C">
              <w:rPr>
                <w:rFonts w:eastAsia="Times New Roman"/>
                <w:sz w:val="20"/>
                <w:szCs w:val="20"/>
                <w:lang w:eastAsia="ru-RU"/>
              </w:rPr>
              <w:t xml:space="preserve">Приемка и (или) оплата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w:t>
            </w:r>
            <w:r w:rsidRPr="00665E4C">
              <w:rPr>
                <w:rFonts w:eastAsia="Times New Roman"/>
                <w:sz w:val="20"/>
                <w:szCs w:val="20"/>
                <w:lang w:eastAsia="ru-RU"/>
              </w:rPr>
              <w:lastRenderedPageBreak/>
              <w:t>объема выполняемых работ, оказываемых услуг</w:t>
            </w:r>
            <w:proofErr w:type="gramEnd"/>
            <w:r w:rsidRPr="00665E4C">
              <w:rPr>
                <w:rFonts w:eastAsia="Times New Roman"/>
                <w:sz w:val="20"/>
                <w:szCs w:val="20"/>
                <w:lang w:eastAsia="ru-RU"/>
              </w:rPr>
              <w:t xml:space="preserve"> для обеспечения государственных и муниципальных нужд</w:t>
            </w:r>
          </w:p>
        </w:tc>
        <w:tc>
          <w:tcPr>
            <w:tcW w:w="1241"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lastRenderedPageBreak/>
              <w:t>4</w:t>
            </w:r>
          </w:p>
        </w:tc>
        <w:tc>
          <w:tcPr>
            <w:tcW w:w="1241" w:type="dxa"/>
            <w:vAlign w:val="center"/>
          </w:tcPr>
          <w:p w:rsidR="00911E43" w:rsidRDefault="00911E43" w:rsidP="00382FAC">
            <w:pPr>
              <w:ind w:firstLine="0"/>
              <w:rPr>
                <w:rFonts w:eastAsia="Times New Roman"/>
                <w:sz w:val="20"/>
                <w:szCs w:val="20"/>
                <w:lang w:eastAsia="ru-RU"/>
              </w:rPr>
            </w:pPr>
            <w:r>
              <w:rPr>
                <w:rFonts w:eastAsia="Times New Roman"/>
                <w:sz w:val="20"/>
                <w:szCs w:val="20"/>
                <w:lang w:eastAsia="ru-RU"/>
              </w:rPr>
              <w:t xml:space="preserve">     589,8</w:t>
            </w:r>
          </w:p>
        </w:tc>
        <w:tc>
          <w:tcPr>
            <w:tcW w:w="1241"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0,0</w:t>
            </w:r>
          </w:p>
        </w:tc>
        <w:tc>
          <w:tcPr>
            <w:tcW w:w="1241"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589,0</w:t>
            </w:r>
          </w:p>
        </w:tc>
        <w:tc>
          <w:tcPr>
            <w:tcW w:w="1242" w:type="dxa"/>
            <w:vAlign w:val="center"/>
          </w:tcPr>
          <w:p w:rsidR="00911E43" w:rsidRDefault="00911E43" w:rsidP="0007484C">
            <w:pPr>
              <w:ind w:firstLine="0"/>
              <w:jc w:val="center"/>
              <w:rPr>
                <w:rFonts w:eastAsia="Times New Roman"/>
                <w:sz w:val="20"/>
                <w:szCs w:val="20"/>
                <w:lang w:eastAsia="ru-RU"/>
              </w:rPr>
            </w:pPr>
            <w:r>
              <w:rPr>
                <w:rFonts w:eastAsia="Times New Roman"/>
                <w:sz w:val="20"/>
                <w:szCs w:val="20"/>
                <w:lang w:eastAsia="ru-RU"/>
              </w:rPr>
              <w:t>0,0</w:t>
            </w:r>
          </w:p>
        </w:tc>
      </w:tr>
    </w:tbl>
    <w:p w:rsidR="00660EDF" w:rsidRDefault="00660EDF" w:rsidP="007D1A6A">
      <w:pPr>
        <w:spacing w:line="360" w:lineRule="auto"/>
        <w:jc w:val="both"/>
        <w:rPr>
          <w:rFonts w:eastAsia="Times New Roman"/>
          <w:szCs w:val="28"/>
          <w:lang w:eastAsia="ru-RU"/>
        </w:rPr>
      </w:pPr>
    </w:p>
    <w:p w:rsidR="007D1A6A" w:rsidRDefault="00A72808" w:rsidP="007D1A6A">
      <w:pPr>
        <w:spacing w:line="360" w:lineRule="auto"/>
        <w:jc w:val="both"/>
        <w:rPr>
          <w:rFonts w:eastAsia="Times New Roman"/>
          <w:szCs w:val="28"/>
          <w:lang w:eastAsia="ru-RU"/>
        </w:rPr>
      </w:pPr>
      <w:r>
        <w:rPr>
          <w:rFonts w:eastAsia="Times New Roman"/>
          <w:szCs w:val="28"/>
          <w:lang w:eastAsia="ru-RU"/>
        </w:rPr>
        <w:t>Кроме</w:t>
      </w:r>
      <w:r w:rsidR="007D1A6A">
        <w:rPr>
          <w:rFonts w:eastAsia="Times New Roman"/>
          <w:szCs w:val="28"/>
          <w:lang w:eastAsia="ru-RU"/>
        </w:rPr>
        <w:t xml:space="preserve"> т</w:t>
      </w:r>
      <w:r>
        <w:rPr>
          <w:rFonts w:eastAsia="Times New Roman"/>
          <w:szCs w:val="28"/>
          <w:lang w:eastAsia="ru-RU"/>
        </w:rPr>
        <w:t>ого</w:t>
      </w:r>
      <w:r w:rsidR="007D1A6A">
        <w:rPr>
          <w:rFonts w:eastAsia="Times New Roman"/>
          <w:szCs w:val="28"/>
          <w:lang w:eastAsia="ru-RU"/>
        </w:rPr>
        <w:t xml:space="preserve">, установлено </w:t>
      </w:r>
      <w:r w:rsidR="003B7EDC">
        <w:rPr>
          <w:rFonts w:eastAsia="Times New Roman"/>
          <w:szCs w:val="28"/>
          <w:lang w:eastAsia="ru-RU"/>
        </w:rPr>
        <w:t>10</w:t>
      </w:r>
      <w:r w:rsidR="007D1A6A">
        <w:rPr>
          <w:rFonts w:eastAsia="Times New Roman"/>
          <w:szCs w:val="28"/>
          <w:lang w:eastAsia="ru-RU"/>
        </w:rPr>
        <w:t xml:space="preserve"> прочих нарушени</w:t>
      </w:r>
      <w:r w:rsidR="00CD187D">
        <w:rPr>
          <w:rFonts w:eastAsia="Times New Roman"/>
          <w:szCs w:val="28"/>
          <w:lang w:eastAsia="ru-RU"/>
        </w:rPr>
        <w:t>й</w:t>
      </w:r>
      <w:r w:rsidR="007D1A6A">
        <w:rPr>
          <w:rFonts w:eastAsia="Times New Roman"/>
          <w:szCs w:val="28"/>
          <w:lang w:eastAsia="ru-RU"/>
        </w:rPr>
        <w:t xml:space="preserve">, не включенных </w:t>
      </w:r>
      <w:proofErr w:type="gramStart"/>
      <w:r w:rsidR="007D1A6A">
        <w:rPr>
          <w:rFonts w:eastAsia="Times New Roman"/>
          <w:szCs w:val="28"/>
          <w:lang w:eastAsia="ru-RU"/>
        </w:rPr>
        <w:t>в</w:t>
      </w:r>
      <w:proofErr w:type="gramEnd"/>
      <w:r w:rsidR="007D1A6A">
        <w:rPr>
          <w:rFonts w:eastAsia="Times New Roman"/>
          <w:szCs w:val="28"/>
          <w:lang w:eastAsia="ru-RU"/>
        </w:rPr>
        <w:t xml:space="preserve"> </w:t>
      </w:r>
      <w:proofErr w:type="gramStart"/>
      <w:r w:rsidR="007D1A6A">
        <w:rPr>
          <w:rFonts w:eastAsia="Times New Roman"/>
          <w:szCs w:val="28"/>
          <w:lang w:eastAsia="ru-RU"/>
        </w:rPr>
        <w:t>Классификатор</w:t>
      </w:r>
      <w:proofErr w:type="gramEnd"/>
      <w:r w:rsidR="007D1A6A">
        <w:rPr>
          <w:rFonts w:eastAsia="Times New Roman"/>
          <w:szCs w:val="28"/>
          <w:lang w:eastAsia="ru-RU"/>
        </w:rPr>
        <w:t xml:space="preserve">  нарушений, на общую сумму </w:t>
      </w:r>
      <w:r w:rsidR="003B7EDC">
        <w:rPr>
          <w:rFonts w:eastAsia="Times New Roman"/>
          <w:szCs w:val="28"/>
          <w:lang w:eastAsia="ru-RU"/>
        </w:rPr>
        <w:t>110,5</w:t>
      </w:r>
      <w:r w:rsidR="007D1A6A">
        <w:rPr>
          <w:rFonts w:eastAsia="Times New Roman"/>
          <w:szCs w:val="28"/>
          <w:lang w:eastAsia="ru-RU"/>
        </w:rPr>
        <w:t xml:space="preserve"> тыс. рублей, в том числе допущенных в  20</w:t>
      </w:r>
      <w:r w:rsidR="00E11AFF">
        <w:rPr>
          <w:rFonts w:eastAsia="Times New Roman"/>
          <w:szCs w:val="28"/>
          <w:lang w:eastAsia="ru-RU"/>
        </w:rPr>
        <w:t>2</w:t>
      </w:r>
      <w:r w:rsidR="003B7EDC">
        <w:rPr>
          <w:rFonts w:eastAsia="Times New Roman"/>
          <w:szCs w:val="28"/>
          <w:lang w:eastAsia="ru-RU"/>
        </w:rPr>
        <w:t>1</w:t>
      </w:r>
      <w:r w:rsidR="007D1A6A">
        <w:rPr>
          <w:rFonts w:eastAsia="Times New Roman"/>
          <w:szCs w:val="28"/>
          <w:lang w:eastAsia="ru-RU"/>
        </w:rPr>
        <w:t xml:space="preserve"> году – </w:t>
      </w:r>
      <w:r w:rsidR="003B7EDC">
        <w:rPr>
          <w:rFonts w:eastAsia="Times New Roman"/>
          <w:szCs w:val="28"/>
          <w:lang w:eastAsia="ru-RU"/>
        </w:rPr>
        <w:t>110,5</w:t>
      </w:r>
      <w:r w:rsidR="007D1A6A">
        <w:rPr>
          <w:rFonts w:eastAsia="Times New Roman"/>
          <w:szCs w:val="28"/>
          <w:lang w:eastAsia="ru-RU"/>
        </w:rPr>
        <w:t xml:space="preserve"> тыс. рублей.  При этом в результате отдельных таких нарушений отмечено неэффективное использование средств,  выразившееся в уплате пени и судебных расходов в сумме  </w:t>
      </w:r>
      <w:r w:rsidR="003B7EDC">
        <w:rPr>
          <w:rFonts w:eastAsia="Times New Roman"/>
          <w:szCs w:val="28"/>
          <w:lang w:eastAsia="ru-RU"/>
        </w:rPr>
        <w:t>110,5</w:t>
      </w:r>
      <w:r w:rsidR="007D1A6A">
        <w:rPr>
          <w:rFonts w:eastAsia="Times New Roman"/>
          <w:szCs w:val="28"/>
          <w:lang w:eastAsia="ru-RU"/>
        </w:rPr>
        <w:t xml:space="preserve"> тыс. рублей. </w:t>
      </w:r>
    </w:p>
    <w:p w:rsidR="007D1A6A" w:rsidRDefault="007D1A6A" w:rsidP="007D1A6A">
      <w:pPr>
        <w:spacing w:line="360" w:lineRule="auto"/>
        <w:jc w:val="both"/>
        <w:rPr>
          <w:rFonts w:eastAsia="Times New Roman"/>
          <w:szCs w:val="28"/>
          <w:lang w:eastAsia="ru-RU"/>
        </w:rPr>
      </w:pPr>
      <w:r w:rsidRPr="006364D3">
        <w:rPr>
          <w:rFonts w:eastAsia="Times New Roman"/>
          <w:szCs w:val="28"/>
          <w:lang w:eastAsia="ru-RU"/>
        </w:rPr>
        <w:t>По</w:t>
      </w:r>
      <w:r>
        <w:rPr>
          <w:rFonts w:eastAsia="Times New Roman"/>
          <w:szCs w:val="28"/>
          <w:lang w:eastAsia="ru-RU"/>
        </w:rPr>
        <w:t xml:space="preserve"> </w:t>
      </w:r>
      <w:r w:rsidR="001B210F">
        <w:rPr>
          <w:rFonts w:eastAsia="Times New Roman"/>
          <w:szCs w:val="28"/>
          <w:lang w:eastAsia="ru-RU"/>
        </w:rPr>
        <w:t>материалам</w:t>
      </w:r>
      <w:r>
        <w:rPr>
          <w:rFonts w:eastAsia="Times New Roman"/>
          <w:szCs w:val="28"/>
          <w:lang w:eastAsia="ru-RU"/>
        </w:rPr>
        <w:t xml:space="preserve"> проведенных </w:t>
      </w:r>
      <w:r w:rsidR="001B210F">
        <w:rPr>
          <w:rFonts w:eastAsia="Times New Roman"/>
          <w:szCs w:val="28"/>
          <w:lang w:eastAsia="ru-RU"/>
        </w:rPr>
        <w:t xml:space="preserve">КСП </w:t>
      </w:r>
      <w:proofErr w:type="spellStart"/>
      <w:r w:rsidR="001B210F">
        <w:rPr>
          <w:rFonts w:eastAsia="Times New Roman"/>
          <w:szCs w:val="28"/>
          <w:lang w:eastAsia="ru-RU"/>
        </w:rPr>
        <w:t>Рогнединского</w:t>
      </w:r>
      <w:proofErr w:type="spellEnd"/>
      <w:r w:rsidR="001B210F">
        <w:rPr>
          <w:rFonts w:eastAsia="Times New Roman"/>
          <w:szCs w:val="28"/>
          <w:lang w:eastAsia="ru-RU"/>
        </w:rPr>
        <w:t xml:space="preserve"> района </w:t>
      </w:r>
      <w:r>
        <w:rPr>
          <w:rFonts w:eastAsia="Times New Roman"/>
          <w:szCs w:val="28"/>
          <w:lang w:eastAsia="ru-RU"/>
        </w:rPr>
        <w:t>контрольных и экспертно-аналитических мероприятий</w:t>
      </w:r>
      <w:r w:rsidR="0025326A">
        <w:rPr>
          <w:rFonts w:eastAsia="Times New Roman"/>
          <w:szCs w:val="28"/>
          <w:lang w:eastAsia="ru-RU"/>
        </w:rPr>
        <w:t>,</w:t>
      </w:r>
      <w:r>
        <w:rPr>
          <w:rFonts w:eastAsia="Times New Roman"/>
          <w:szCs w:val="28"/>
          <w:lang w:eastAsia="ru-RU"/>
        </w:rPr>
        <w:t xml:space="preserve"> </w:t>
      </w:r>
      <w:r w:rsidR="003B7EDC">
        <w:rPr>
          <w:rFonts w:eastAsia="Times New Roman"/>
          <w:szCs w:val="28"/>
          <w:lang w:eastAsia="ru-RU"/>
        </w:rPr>
        <w:t>7</w:t>
      </w:r>
      <w:r>
        <w:rPr>
          <w:rFonts w:eastAsia="Times New Roman"/>
          <w:szCs w:val="28"/>
          <w:lang w:eastAsia="ru-RU"/>
        </w:rPr>
        <w:t xml:space="preserve"> должностных лиц привлечены к  ответственности, </w:t>
      </w:r>
      <w:r w:rsidR="003B7EDC">
        <w:rPr>
          <w:rFonts w:eastAsia="Times New Roman"/>
          <w:szCs w:val="28"/>
          <w:lang w:eastAsia="ru-RU"/>
        </w:rPr>
        <w:t xml:space="preserve">которым </w:t>
      </w:r>
      <w:r w:rsidR="00974896">
        <w:rPr>
          <w:rFonts w:eastAsia="Times New Roman"/>
          <w:szCs w:val="28"/>
          <w:lang w:eastAsia="ru-RU"/>
        </w:rPr>
        <w:t xml:space="preserve"> объявлено</w:t>
      </w:r>
      <w:r>
        <w:rPr>
          <w:rFonts w:eastAsia="Times New Roman"/>
          <w:szCs w:val="28"/>
          <w:lang w:eastAsia="ru-RU"/>
        </w:rPr>
        <w:t xml:space="preserve"> </w:t>
      </w:r>
      <w:r w:rsidR="00A84C94">
        <w:rPr>
          <w:rFonts w:eastAsia="Times New Roman"/>
          <w:szCs w:val="28"/>
          <w:lang w:eastAsia="ru-RU"/>
        </w:rPr>
        <w:t xml:space="preserve">7 </w:t>
      </w:r>
      <w:r w:rsidR="00E11AFF">
        <w:rPr>
          <w:rFonts w:eastAsia="Times New Roman"/>
          <w:szCs w:val="28"/>
          <w:lang w:eastAsia="ru-RU"/>
        </w:rPr>
        <w:t>замечани</w:t>
      </w:r>
      <w:r w:rsidR="00A84C94">
        <w:rPr>
          <w:rFonts w:eastAsia="Times New Roman"/>
          <w:szCs w:val="28"/>
          <w:lang w:eastAsia="ru-RU"/>
        </w:rPr>
        <w:t>й</w:t>
      </w:r>
      <w:r w:rsidR="00660EDF">
        <w:rPr>
          <w:rFonts w:eastAsia="Times New Roman"/>
          <w:szCs w:val="28"/>
          <w:lang w:eastAsia="ru-RU"/>
        </w:rPr>
        <w:t>.</w:t>
      </w:r>
      <w:r>
        <w:rPr>
          <w:rFonts w:eastAsia="Times New Roman"/>
          <w:szCs w:val="28"/>
          <w:lang w:eastAsia="ru-RU"/>
        </w:rPr>
        <w:t xml:space="preserve"> </w:t>
      </w:r>
    </w:p>
    <w:p w:rsidR="00003390" w:rsidRPr="00003390" w:rsidRDefault="00600079" w:rsidP="00003390">
      <w:pPr>
        <w:spacing w:line="360" w:lineRule="auto"/>
        <w:jc w:val="both"/>
        <w:rPr>
          <w:rFonts w:eastAsia="Times New Roman"/>
          <w:szCs w:val="28"/>
          <w:lang w:eastAsia="ru-RU"/>
        </w:rPr>
      </w:pPr>
      <w:proofErr w:type="gramStart"/>
      <w:r>
        <w:rPr>
          <w:rFonts w:eastAsia="Times New Roman"/>
          <w:szCs w:val="28"/>
          <w:lang w:eastAsia="ru-RU"/>
        </w:rPr>
        <w:t xml:space="preserve">По результатам контрольных мероприятий </w:t>
      </w:r>
      <w:r w:rsidR="00003390" w:rsidRPr="00003390">
        <w:rPr>
          <w:rFonts w:eastAsia="Times New Roman"/>
          <w:szCs w:val="28"/>
          <w:lang w:eastAsia="ru-RU"/>
        </w:rPr>
        <w:t xml:space="preserve">Контрольно-счетной палатой составлено </w:t>
      </w:r>
      <w:r w:rsidR="00467E37">
        <w:rPr>
          <w:rFonts w:eastAsia="Times New Roman"/>
          <w:szCs w:val="28"/>
          <w:lang w:eastAsia="ru-RU"/>
        </w:rPr>
        <w:t>4</w:t>
      </w:r>
      <w:r w:rsidR="00003390" w:rsidRPr="00003390">
        <w:rPr>
          <w:rFonts w:eastAsia="Times New Roman"/>
          <w:szCs w:val="28"/>
          <w:lang w:eastAsia="ru-RU"/>
        </w:rPr>
        <w:t xml:space="preserve"> акта</w:t>
      </w:r>
      <w:r w:rsidR="00F72445">
        <w:rPr>
          <w:rFonts w:eastAsia="Times New Roman"/>
          <w:szCs w:val="28"/>
          <w:lang w:eastAsia="ru-RU"/>
        </w:rPr>
        <w:t xml:space="preserve">, </w:t>
      </w:r>
      <w:r w:rsidR="00467E37">
        <w:rPr>
          <w:rFonts w:eastAsia="Times New Roman"/>
          <w:szCs w:val="28"/>
          <w:lang w:eastAsia="ru-RU"/>
        </w:rPr>
        <w:t>4</w:t>
      </w:r>
      <w:r w:rsidR="00F72445">
        <w:rPr>
          <w:rFonts w:eastAsia="Times New Roman"/>
          <w:szCs w:val="28"/>
          <w:lang w:eastAsia="ru-RU"/>
        </w:rPr>
        <w:t xml:space="preserve"> отчета</w:t>
      </w:r>
      <w:r>
        <w:rPr>
          <w:rFonts w:eastAsia="Times New Roman"/>
          <w:szCs w:val="28"/>
          <w:lang w:eastAsia="ru-RU"/>
        </w:rPr>
        <w:t>,</w:t>
      </w:r>
      <w:r w:rsidR="00003390" w:rsidRPr="00003390">
        <w:rPr>
          <w:rFonts w:eastAsia="Times New Roman"/>
          <w:szCs w:val="28"/>
          <w:lang w:eastAsia="ru-RU"/>
        </w:rPr>
        <w:t xml:space="preserve"> </w:t>
      </w:r>
      <w:r w:rsidR="00F72445">
        <w:rPr>
          <w:rFonts w:eastAsia="Times New Roman"/>
          <w:szCs w:val="28"/>
          <w:lang w:eastAsia="ru-RU"/>
        </w:rPr>
        <w:t>в</w:t>
      </w:r>
      <w:r>
        <w:rPr>
          <w:rFonts w:eastAsia="Times New Roman"/>
          <w:szCs w:val="28"/>
          <w:lang w:eastAsia="ru-RU"/>
        </w:rPr>
        <w:t>ыполнены мероприятия по решению</w:t>
      </w:r>
      <w:r w:rsidR="00F72445">
        <w:rPr>
          <w:rFonts w:eastAsia="Times New Roman"/>
          <w:szCs w:val="28"/>
          <w:lang w:eastAsia="ru-RU"/>
        </w:rPr>
        <w:t xml:space="preserve">  Коллеги</w:t>
      </w:r>
      <w:r>
        <w:rPr>
          <w:rFonts w:eastAsia="Times New Roman"/>
          <w:szCs w:val="28"/>
          <w:lang w:eastAsia="ru-RU"/>
        </w:rPr>
        <w:t xml:space="preserve">и </w:t>
      </w:r>
      <w:r w:rsidR="00F72445">
        <w:rPr>
          <w:rFonts w:eastAsia="Times New Roman"/>
          <w:szCs w:val="28"/>
          <w:lang w:eastAsia="ru-RU"/>
        </w:rPr>
        <w:t xml:space="preserve"> КСП по Брянской области по совместн</w:t>
      </w:r>
      <w:r w:rsidR="009C5B94">
        <w:rPr>
          <w:rFonts w:eastAsia="Times New Roman"/>
          <w:szCs w:val="28"/>
          <w:lang w:eastAsia="ru-RU"/>
        </w:rPr>
        <w:t>ы</w:t>
      </w:r>
      <w:r>
        <w:rPr>
          <w:rFonts w:eastAsia="Times New Roman"/>
          <w:szCs w:val="28"/>
          <w:lang w:eastAsia="ru-RU"/>
        </w:rPr>
        <w:t xml:space="preserve">м </w:t>
      </w:r>
      <w:r w:rsidR="00F72445">
        <w:rPr>
          <w:rFonts w:eastAsia="Times New Roman"/>
          <w:szCs w:val="28"/>
          <w:lang w:eastAsia="ru-RU"/>
        </w:rPr>
        <w:t xml:space="preserve"> с КСП Брянской области мероприяти</w:t>
      </w:r>
      <w:r w:rsidR="009C5B94">
        <w:rPr>
          <w:rFonts w:eastAsia="Times New Roman"/>
          <w:szCs w:val="28"/>
          <w:lang w:eastAsia="ru-RU"/>
        </w:rPr>
        <w:t>ям</w:t>
      </w:r>
      <w:r w:rsidR="00F72445">
        <w:rPr>
          <w:rFonts w:eastAsia="Times New Roman"/>
          <w:szCs w:val="28"/>
          <w:lang w:eastAsia="ru-RU"/>
        </w:rPr>
        <w:t>;  7</w:t>
      </w:r>
      <w:r w:rsidR="00003390" w:rsidRPr="00003390">
        <w:rPr>
          <w:rFonts w:eastAsia="Times New Roman"/>
          <w:szCs w:val="28"/>
          <w:lang w:eastAsia="ru-RU"/>
        </w:rPr>
        <w:t xml:space="preserve"> сводных заключений по результатам внешних проверок годовых отчетов об исполнении бюджетов  20</w:t>
      </w:r>
      <w:r w:rsidR="00467E37">
        <w:rPr>
          <w:rFonts w:eastAsia="Times New Roman"/>
          <w:szCs w:val="28"/>
          <w:lang w:eastAsia="ru-RU"/>
        </w:rPr>
        <w:t>2</w:t>
      </w:r>
      <w:r w:rsidR="00572581">
        <w:rPr>
          <w:rFonts w:eastAsia="Times New Roman"/>
          <w:szCs w:val="28"/>
          <w:lang w:eastAsia="ru-RU"/>
        </w:rPr>
        <w:t>1</w:t>
      </w:r>
      <w:r w:rsidR="00003390" w:rsidRPr="00003390">
        <w:rPr>
          <w:rFonts w:eastAsia="Times New Roman"/>
          <w:szCs w:val="28"/>
          <w:lang w:eastAsia="ru-RU"/>
        </w:rPr>
        <w:t xml:space="preserve"> </w:t>
      </w:r>
      <w:r w:rsidR="00003390" w:rsidRPr="001C29B3">
        <w:rPr>
          <w:rFonts w:eastAsia="Times New Roman"/>
          <w:szCs w:val="28"/>
          <w:lang w:eastAsia="ru-RU"/>
        </w:rPr>
        <w:t>год</w:t>
      </w:r>
      <w:r w:rsidR="00F72445" w:rsidRPr="001C29B3">
        <w:rPr>
          <w:rFonts w:eastAsia="Times New Roman"/>
          <w:szCs w:val="28"/>
          <w:lang w:eastAsia="ru-RU"/>
        </w:rPr>
        <w:t>а</w:t>
      </w:r>
      <w:r w:rsidR="001C29B3" w:rsidRPr="001C29B3">
        <w:rPr>
          <w:rFonts w:eastAsia="Times New Roman"/>
          <w:szCs w:val="28"/>
          <w:lang w:eastAsia="ru-RU"/>
        </w:rPr>
        <w:t>.</w:t>
      </w:r>
      <w:proofErr w:type="gramEnd"/>
      <w:r w:rsidR="00F72445">
        <w:rPr>
          <w:rFonts w:eastAsia="Times New Roman"/>
          <w:szCs w:val="28"/>
          <w:lang w:eastAsia="ru-RU"/>
        </w:rPr>
        <w:t xml:space="preserve"> </w:t>
      </w:r>
      <w:r w:rsidR="00003390" w:rsidRPr="00003390">
        <w:rPr>
          <w:rFonts w:eastAsia="Times New Roman"/>
          <w:szCs w:val="28"/>
          <w:lang w:eastAsia="ru-RU"/>
        </w:rPr>
        <w:t xml:space="preserve">Для принятия мер по итогам данных мероприятий </w:t>
      </w:r>
      <w:r w:rsidR="001C29B3">
        <w:rPr>
          <w:rFonts w:eastAsia="Times New Roman"/>
          <w:szCs w:val="28"/>
          <w:lang w:eastAsia="ru-RU"/>
        </w:rPr>
        <w:t xml:space="preserve"> </w:t>
      </w:r>
      <w:r w:rsidR="00003390" w:rsidRPr="00003390">
        <w:rPr>
          <w:rFonts w:eastAsia="Times New Roman"/>
          <w:szCs w:val="28"/>
          <w:lang w:eastAsia="ru-RU"/>
        </w:rPr>
        <w:t xml:space="preserve">Контрольно-счетной палатой направлено </w:t>
      </w:r>
      <w:r w:rsidR="00906F3F">
        <w:rPr>
          <w:rFonts w:eastAsia="Times New Roman"/>
          <w:szCs w:val="28"/>
          <w:lang w:eastAsia="ru-RU"/>
        </w:rPr>
        <w:t>4</w:t>
      </w:r>
      <w:r w:rsidR="00F72445">
        <w:rPr>
          <w:rFonts w:eastAsia="Times New Roman"/>
          <w:szCs w:val="28"/>
          <w:lang w:eastAsia="ru-RU"/>
        </w:rPr>
        <w:t xml:space="preserve"> </w:t>
      </w:r>
      <w:r w:rsidR="002A1729">
        <w:rPr>
          <w:rFonts w:eastAsia="Times New Roman"/>
          <w:szCs w:val="28"/>
          <w:lang w:eastAsia="ru-RU"/>
        </w:rPr>
        <w:t>П</w:t>
      </w:r>
      <w:r w:rsidR="00003390" w:rsidRPr="00003390">
        <w:rPr>
          <w:rFonts w:eastAsia="Times New Roman"/>
          <w:szCs w:val="28"/>
          <w:lang w:eastAsia="ru-RU"/>
        </w:rPr>
        <w:t>редставлени</w:t>
      </w:r>
      <w:r w:rsidR="00F72445">
        <w:rPr>
          <w:rFonts w:eastAsia="Times New Roman"/>
          <w:szCs w:val="28"/>
          <w:lang w:eastAsia="ru-RU"/>
        </w:rPr>
        <w:t xml:space="preserve">я, </w:t>
      </w:r>
      <w:r w:rsidR="00F433DD">
        <w:rPr>
          <w:rFonts w:eastAsia="Times New Roman"/>
          <w:szCs w:val="28"/>
          <w:lang w:eastAsia="ru-RU"/>
        </w:rPr>
        <w:t xml:space="preserve"> </w:t>
      </w:r>
      <w:r w:rsidR="00467E37">
        <w:rPr>
          <w:rFonts w:eastAsia="Times New Roman"/>
          <w:szCs w:val="28"/>
          <w:lang w:eastAsia="ru-RU"/>
        </w:rPr>
        <w:t>5</w:t>
      </w:r>
      <w:r w:rsidR="00572581">
        <w:rPr>
          <w:rFonts w:eastAsia="Times New Roman"/>
          <w:szCs w:val="28"/>
          <w:lang w:eastAsia="ru-RU"/>
        </w:rPr>
        <w:t>3</w:t>
      </w:r>
      <w:r w:rsidR="00003390" w:rsidRPr="00003390">
        <w:rPr>
          <w:rFonts w:eastAsia="Times New Roman"/>
          <w:szCs w:val="28"/>
          <w:lang w:eastAsia="ru-RU"/>
        </w:rPr>
        <w:t xml:space="preserve"> информационных пис</w:t>
      </w:r>
      <w:r w:rsidR="00572581">
        <w:rPr>
          <w:rFonts w:eastAsia="Times New Roman"/>
          <w:szCs w:val="28"/>
          <w:lang w:eastAsia="ru-RU"/>
        </w:rPr>
        <w:t>ь</w:t>
      </w:r>
      <w:r w:rsidR="00003390" w:rsidRPr="00003390">
        <w:rPr>
          <w:rFonts w:eastAsia="Times New Roman"/>
          <w:szCs w:val="28"/>
          <w:lang w:eastAsia="ru-RU"/>
        </w:rPr>
        <w:t>м</w:t>
      </w:r>
      <w:r w:rsidR="00572581">
        <w:rPr>
          <w:rFonts w:eastAsia="Times New Roman"/>
          <w:szCs w:val="28"/>
          <w:lang w:eastAsia="ru-RU"/>
        </w:rPr>
        <w:t>а</w:t>
      </w:r>
      <w:r w:rsidR="00003390" w:rsidRPr="00003390">
        <w:rPr>
          <w:rFonts w:eastAsia="Times New Roman"/>
          <w:szCs w:val="28"/>
          <w:lang w:eastAsia="ru-RU"/>
        </w:rPr>
        <w:t xml:space="preserve">, в которых внесено </w:t>
      </w:r>
      <w:r w:rsidR="00467E37">
        <w:rPr>
          <w:rFonts w:eastAsia="Times New Roman"/>
          <w:szCs w:val="28"/>
          <w:lang w:eastAsia="ru-RU"/>
        </w:rPr>
        <w:t>121</w:t>
      </w:r>
      <w:r w:rsidR="00003390" w:rsidRPr="00003390">
        <w:rPr>
          <w:rFonts w:eastAsia="Times New Roman"/>
          <w:szCs w:val="28"/>
          <w:lang w:eastAsia="ru-RU"/>
        </w:rPr>
        <w:t xml:space="preserve"> предложени</w:t>
      </w:r>
      <w:r w:rsidR="00467E37">
        <w:rPr>
          <w:rFonts w:eastAsia="Times New Roman"/>
          <w:szCs w:val="28"/>
          <w:lang w:eastAsia="ru-RU"/>
        </w:rPr>
        <w:t>е</w:t>
      </w:r>
      <w:r w:rsidR="00003390" w:rsidRPr="00003390">
        <w:rPr>
          <w:rFonts w:eastAsia="Times New Roman"/>
          <w:szCs w:val="28"/>
          <w:lang w:eastAsia="ru-RU"/>
        </w:rPr>
        <w:t xml:space="preserve"> по устранению выявленных нарушений </w:t>
      </w:r>
      <w:r w:rsidR="001C29B3">
        <w:rPr>
          <w:rFonts w:eastAsia="Times New Roman"/>
          <w:szCs w:val="28"/>
          <w:lang w:eastAsia="ru-RU"/>
        </w:rPr>
        <w:t>по</w:t>
      </w:r>
      <w:r w:rsidR="00003390" w:rsidRPr="00003390">
        <w:rPr>
          <w:rFonts w:eastAsia="Times New Roman"/>
          <w:szCs w:val="28"/>
          <w:lang w:eastAsia="ru-RU"/>
        </w:rPr>
        <w:t xml:space="preserve"> совершенствованию бюджетного процесса, а также по привлечению к дисциплинарной ответственности виновных должностных лиц, которые реализованы в полном объеме.</w:t>
      </w:r>
    </w:p>
    <w:p w:rsidR="004E4350" w:rsidRDefault="00003390" w:rsidP="001C29B3">
      <w:pPr>
        <w:spacing w:line="360" w:lineRule="auto"/>
        <w:jc w:val="both"/>
        <w:rPr>
          <w:rFonts w:eastAsia="Times New Roman"/>
          <w:szCs w:val="28"/>
          <w:lang w:eastAsia="ru-RU"/>
        </w:rPr>
      </w:pPr>
      <w:r w:rsidRPr="00003390">
        <w:rPr>
          <w:rFonts w:eastAsia="Times New Roman"/>
          <w:szCs w:val="28"/>
          <w:lang w:eastAsia="ru-RU"/>
        </w:rPr>
        <w:t xml:space="preserve">По материалам контрольных и экспертно-аналитических мероприятий </w:t>
      </w:r>
      <w:r w:rsidR="001C29B3">
        <w:rPr>
          <w:rFonts w:eastAsia="Times New Roman"/>
          <w:szCs w:val="28"/>
          <w:lang w:eastAsia="ru-RU"/>
        </w:rPr>
        <w:t xml:space="preserve">Главе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w:t>
      </w:r>
      <w:r w:rsidR="001C29B3">
        <w:rPr>
          <w:rFonts w:eastAsia="Times New Roman"/>
          <w:szCs w:val="28"/>
          <w:lang w:eastAsia="ru-RU"/>
        </w:rPr>
        <w:t xml:space="preserve">  Главе администрации </w:t>
      </w:r>
      <w:proofErr w:type="spellStart"/>
      <w:r w:rsidR="001C29B3">
        <w:rPr>
          <w:rFonts w:eastAsia="Times New Roman"/>
          <w:szCs w:val="28"/>
          <w:lang w:eastAsia="ru-RU"/>
        </w:rPr>
        <w:t>Рогнединского</w:t>
      </w:r>
      <w:proofErr w:type="spellEnd"/>
      <w:r w:rsidR="001C29B3">
        <w:rPr>
          <w:rFonts w:eastAsia="Times New Roman"/>
          <w:szCs w:val="28"/>
          <w:lang w:eastAsia="ru-RU"/>
        </w:rPr>
        <w:t xml:space="preserve"> района</w:t>
      </w:r>
      <w:r w:rsidR="00942328">
        <w:rPr>
          <w:rFonts w:eastAsia="Times New Roman"/>
          <w:szCs w:val="28"/>
          <w:lang w:eastAsia="ru-RU"/>
        </w:rPr>
        <w:t xml:space="preserve">, главам сельских администраций </w:t>
      </w:r>
      <w:r w:rsidR="001C29B3">
        <w:rPr>
          <w:rFonts w:eastAsia="Times New Roman"/>
          <w:szCs w:val="28"/>
          <w:lang w:eastAsia="ru-RU"/>
        </w:rPr>
        <w:t xml:space="preserve"> направл</w:t>
      </w:r>
      <w:r w:rsidR="00942328">
        <w:rPr>
          <w:rFonts w:eastAsia="Times New Roman"/>
          <w:szCs w:val="28"/>
          <w:lang w:eastAsia="ru-RU"/>
        </w:rPr>
        <w:t xml:space="preserve">ено </w:t>
      </w:r>
      <w:r w:rsidR="00572581">
        <w:rPr>
          <w:rFonts w:eastAsia="Times New Roman"/>
          <w:szCs w:val="28"/>
          <w:lang w:eastAsia="ru-RU"/>
        </w:rPr>
        <w:t>49</w:t>
      </w:r>
      <w:r w:rsidR="00942328">
        <w:rPr>
          <w:rFonts w:eastAsia="Times New Roman"/>
          <w:szCs w:val="28"/>
          <w:lang w:eastAsia="ru-RU"/>
        </w:rPr>
        <w:t xml:space="preserve">  информационных</w:t>
      </w:r>
      <w:r w:rsidR="001C29B3">
        <w:rPr>
          <w:rFonts w:eastAsia="Times New Roman"/>
          <w:szCs w:val="28"/>
          <w:lang w:eastAsia="ru-RU"/>
        </w:rPr>
        <w:t xml:space="preserve"> пис</w:t>
      </w:r>
      <w:r w:rsidR="00572581">
        <w:rPr>
          <w:rFonts w:eastAsia="Times New Roman"/>
          <w:szCs w:val="28"/>
          <w:lang w:eastAsia="ru-RU"/>
        </w:rPr>
        <w:t>е</w:t>
      </w:r>
      <w:r w:rsidR="001C29B3">
        <w:rPr>
          <w:rFonts w:eastAsia="Times New Roman"/>
          <w:szCs w:val="28"/>
          <w:lang w:eastAsia="ru-RU"/>
        </w:rPr>
        <w:t>м.</w:t>
      </w:r>
      <w:r w:rsidR="001B6AB2">
        <w:rPr>
          <w:rFonts w:eastAsia="Times New Roman"/>
          <w:szCs w:val="28"/>
          <w:lang w:eastAsia="ru-RU"/>
        </w:rPr>
        <w:t xml:space="preserve"> </w:t>
      </w:r>
    </w:p>
    <w:p w:rsidR="006E5577" w:rsidRDefault="006E5577" w:rsidP="001766F7">
      <w:pPr>
        <w:keepNext/>
        <w:keepLines/>
        <w:spacing w:line="360" w:lineRule="auto"/>
        <w:jc w:val="both"/>
        <w:outlineLvl w:val="0"/>
        <w:rPr>
          <w:rFonts w:eastAsia="Times New Roman"/>
          <w:b/>
          <w:bCs/>
          <w:szCs w:val="28"/>
          <w:lang w:eastAsia="ru-RU"/>
        </w:rPr>
      </w:pP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 xml:space="preserve">3. </w:t>
      </w:r>
      <w:proofErr w:type="gramStart"/>
      <w:r w:rsidRPr="001766F7">
        <w:rPr>
          <w:rFonts w:eastAsia="Times New Roman"/>
          <w:b/>
          <w:bCs/>
          <w:szCs w:val="28"/>
          <w:lang w:eastAsia="ru-RU"/>
        </w:rPr>
        <w:t>Контроль за</w:t>
      </w:r>
      <w:proofErr w:type="gramEnd"/>
      <w:r w:rsidRPr="001766F7">
        <w:rPr>
          <w:rFonts w:eastAsia="Times New Roman"/>
          <w:b/>
          <w:bCs/>
          <w:szCs w:val="28"/>
          <w:lang w:eastAsia="ru-RU"/>
        </w:rPr>
        <w:t xml:space="preserve"> формированием и исполнением бюджета </w:t>
      </w:r>
      <w:proofErr w:type="spellStart"/>
      <w:r w:rsidR="009314AA">
        <w:rPr>
          <w:rFonts w:eastAsia="Times New Roman"/>
          <w:b/>
          <w:bCs/>
          <w:szCs w:val="28"/>
          <w:lang w:eastAsia="ru-RU"/>
        </w:rPr>
        <w:t>Рогнединского</w:t>
      </w:r>
      <w:proofErr w:type="spellEnd"/>
      <w:r w:rsidR="009314AA">
        <w:rPr>
          <w:rFonts w:eastAsia="Times New Roman"/>
          <w:b/>
          <w:bCs/>
          <w:szCs w:val="28"/>
          <w:lang w:eastAsia="ru-RU"/>
        </w:rPr>
        <w:t xml:space="preserve"> </w:t>
      </w:r>
      <w:r w:rsidRPr="001766F7">
        <w:rPr>
          <w:rFonts w:eastAsia="Times New Roman"/>
          <w:b/>
          <w:bCs/>
          <w:szCs w:val="28"/>
          <w:lang w:eastAsia="ru-RU"/>
        </w:rPr>
        <w:t>муниципального</w:t>
      </w:r>
      <w:r w:rsidR="00677CE9">
        <w:rPr>
          <w:rFonts w:eastAsia="Times New Roman"/>
          <w:b/>
          <w:bCs/>
          <w:szCs w:val="28"/>
          <w:lang w:eastAsia="ru-RU"/>
        </w:rPr>
        <w:t xml:space="preserve"> </w:t>
      </w:r>
      <w:r w:rsidRPr="001766F7">
        <w:rPr>
          <w:rFonts w:eastAsia="Times New Roman"/>
          <w:b/>
          <w:bCs/>
          <w:szCs w:val="28"/>
          <w:lang w:eastAsia="ru-RU"/>
        </w:rPr>
        <w:t xml:space="preserve"> район</w:t>
      </w:r>
      <w:r w:rsidR="009314AA">
        <w:rPr>
          <w:rFonts w:eastAsia="Times New Roman"/>
          <w:b/>
          <w:bCs/>
          <w:szCs w:val="28"/>
          <w:lang w:eastAsia="ru-RU"/>
        </w:rPr>
        <w:t>а</w:t>
      </w:r>
      <w:r w:rsidRPr="001766F7">
        <w:rPr>
          <w:rFonts w:eastAsia="Times New Roman"/>
          <w:b/>
          <w:bCs/>
          <w:szCs w:val="28"/>
          <w:lang w:eastAsia="ru-RU"/>
        </w:rPr>
        <w:t>,</w:t>
      </w:r>
      <w:r w:rsidR="009314AA">
        <w:rPr>
          <w:rFonts w:eastAsia="Times New Roman"/>
          <w:b/>
          <w:bCs/>
          <w:szCs w:val="28"/>
          <w:lang w:eastAsia="ru-RU"/>
        </w:rPr>
        <w:t xml:space="preserve"> </w:t>
      </w:r>
      <w:r w:rsidRPr="001766F7">
        <w:rPr>
          <w:rFonts w:eastAsia="Times New Roman"/>
          <w:b/>
          <w:bCs/>
          <w:szCs w:val="28"/>
          <w:lang w:eastAsia="ru-RU"/>
        </w:rPr>
        <w:t xml:space="preserve"> бюджета городского поселения и </w:t>
      </w:r>
      <w:r w:rsidR="009314AA">
        <w:rPr>
          <w:rFonts w:eastAsia="Times New Roman"/>
          <w:b/>
          <w:bCs/>
          <w:szCs w:val="28"/>
          <w:lang w:eastAsia="ru-RU"/>
        </w:rPr>
        <w:t>пяти</w:t>
      </w:r>
      <w:r w:rsidRPr="001766F7">
        <w:rPr>
          <w:rFonts w:eastAsia="Times New Roman"/>
          <w:b/>
          <w:bCs/>
          <w:szCs w:val="28"/>
          <w:lang w:eastAsia="ru-RU"/>
        </w:rPr>
        <w:t xml:space="preserve"> сельских поселений.</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3.1. Предварительный контроль</w:t>
      </w:r>
    </w:p>
    <w:p w:rsidR="001766F7" w:rsidRPr="001766F7" w:rsidRDefault="001766F7" w:rsidP="001766F7">
      <w:pPr>
        <w:spacing w:line="360" w:lineRule="auto"/>
        <w:jc w:val="both"/>
        <w:rPr>
          <w:rFonts w:eastAsia="Times New Roman"/>
          <w:spacing w:val="-6"/>
          <w:szCs w:val="28"/>
        </w:rPr>
      </w:pPr>
      <w:proofErr w:type="gramStart"/>
      <w:r w:rsidRPr="001766F7">
        <w:rPr>
          <w:rFonts w:eastAsia="Times New Roman"/>
          <w:szCs w:val="28"/>
          <w:lang w:eastAsia="ru-RU"/>
        </w:rPr>
        <w:t>В соответствии с Бюджетным кодексом Российской Федерации</w:t>
      </w:r>
      <w:r w:rsidRPr="001766F7">
        <w:rPr>
          <w:rFonts w:eastAsia="Times New Roman"/>
          <w:szCs w:val="28"/>
          <w:lang w:eastAsia="ru-RU"/>
        </w:rPr>
        <w:br/>
      </w:r>
      <w:r w:rsidRPr="001766F7">
        <w:rPr>
          <w:rFonts w:eastAsia="Times New Roman"/>
          <w:szCs w:val="28"/>
        </w:rPr>
        <w:t xml:space="preserve">во исполнение полномочий, закрепленных статьей 8 </w:t>
      </w:r>
      <w:r w:rsidRPr="001766F7">
        <w:rPr>
          <w:rFonts w:eastAsia="Times New Roman"/>
          <w:szCs w:val="28"/>
          <w:lang w:eastAsia="ru-RU"/>
        </w:rPr>
        <w:t xml:space="preserve">Положения «О Контрольно-счетной палате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Контрольно-счетная палата провела экспертно-аналитическое мероприятие «Экспертиза и подготовка заключения на проект решения </w:t>
      </w:r>
      <w:r w:rsidR="00A74649">
        <w:rPr>
          <w:rFonts w:eastAsia="Times New Roman"/>
          <w:szCs w:val="28"/>
          <w:lang w:eastAsia="ru-RU"/>
        </w:rPr>
        <w:t xml:space="preserve"> </w:t>
      </w:r>
      <w:proofErr w:type="spellStart"/>
      <w:r w:rsidR="00177733">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w:t>
      </w:r>
      <w:proofErr w:type="spellStart"/>
      <w:r w:rsidR="00CD1EF6">
        <w:rPr>
          <w:rFonts w:eastAsia="Times New Roman"/>
          <w:szCs w:val="28"/>
          <w:lang w:eastAsia="ru-RU"/>
        </w:rPr>
        <w:t>Рогнединского</w:t>
      </w:r>
      <w:proofErr w:type="spellEnd"/>
      <w:r w:rsidR="00CD1EF6">
        <w:rPr>
          <w:rFonts w:eastAsia="Times New Roman"/>
          <w:szCs w:val="28"/>
          <w:lang w:eastAsia="ru-RU"/>
        </w:rPr>
        <w:t xml:space="preserve"> </w:t>
      </w:r>
      <w:r w:rsidRPr="001766F7">
        <w:rPr>
          <w:rFonts w:eastAsia="Times New Roman"/>
          <w:szCs w:val="28"/>
          <w:lang w:eastAsia="ru-RU"/>
        </w:rPr>
        <w:t>муниципального район</w:t>
      </w:r>
      <w:r w:rsidR="00CD1EF6">
        <w:rPr>
          <w:rFonts w:eastAsia="Times New Roman"/>
          <w:szCs w:val="28"/>
          <w:lang w:eastAsia="ru-RU"/>
        </w:rPr>
        <w:t xml:space="preserve">а Брянской области </w:t>
      </w:r>
      <w:r w:rsidRPr="001766F7">
        <w:rPr>
          <w:rFonts w:eastAsia="Times New Roman"/>
          <w:szCs w:val="28"/>
          <w:lang w:eastAsia="ru-RU"/>
        </w:rPr>
        <w:t xml:space="preserve"> на 20</w:t>
      </w:r>
      <w:r w:rsidR="00CD1EF6">
        <w:rPr>
          <w:rFonts w:eastAsia="Times New Roman"/>
          <w:szCs w:val="28"/>
          <w:lang w:eastAsia="ru-RU"/>
        </w:rPr>
        <w:t>2</w:t>
      </w:r>
      <w:r w:rsidR="000F0BA1">
        <w:rPr>
          <w:rFonts w:eastAsia="Times New Roman"/>
          <w:szCs w:val="28"/>
          <w:lang w:eastAsia="ru-RU"/>
        </w:rPr>
        <w:t>3</w:t>
      </w:r>
      <w:r w:rsidRPr="001766F7">
        <w:rPr>
          <w:rFonts w:eastAsia="Times New Roman"/>
          <w:szCs w:val="28"/>
          <w:lang w:eastAsia="ru-RU"/>
        </w:rPr>
        <w:t xml:space="preserve"> год и на плановый период 202</w:t>
      </w:r>
      <w:r w:rsidR="00A83C12">
        <w:rPr>
          <w:rFonts w:eastAsia="Times New Roman"/>
          <w:szCs w:val="28"/>
          <w:lang w:eastAsia="ru-RU"/>
        </w:rPr>
        <w:t>4</w:t>
      </w:r>
      <w:r w:rsidRPr="001766F7">
        <w:rPr>
          <w:rFonts w:eastAsia="Times New Roman"/>
          <w:szCs w:val="28"/>
          <w:lang w:eastAsia="ru-RU"/>
        </w:rPr>
        <w:t xml:space="preserve"> и 202</w:t>
      </w:r>
      <w:r w:rsidR="00A83C12">
        <w:rPr>
          <w:rFonts w:eastAsia="Times New Roman"/>
          <w:szCs w:val="28"/>
          <w:lang w:eastAsia="ru-RU"/>
        </w:rPr>
        <w:t>5</w:t>
      </w:r>
      <w:r w:rsidRPr="001766F7">
        <w:rPr>
          <w:rFonts w:eastAsia="Times New Roman"/>
          <w:szCs w:val="28"/>
          <w:lang w:eastAsia="ru-RU"/>
        </w:rPr>
        <w:t xml:space="preserve"> годов»,  а также одного городского и </w:t>
      </w:r>
      <w:r w:rsidR="009314AA">
        <w:rPr>
          <w:rFonts w:eastAsia="Times New Roman"/>
          <w:szCs w:val="28"/>
          <w:lang w:eastAsia="ru-RU"/>
        </w:rPr>
        <w:t>пяти</w:t>
      </w:r>
      <w:proofErr w:type="gramEnd"/>
      <w:r w:rsidRPr="001766F7">
        <w:rPr>
          <w:rFonts w:eastAsia="Times New Roman"/>
          <w:szCs w:val="28"/>
          <w:lang w:eastAsia="ru-RU"/>
        </w:rPr>
        <w:t xml:space="preserve"> сельских поселений</w:t>
      </w:r>
      <w:r w:rsidR="00CD1EF6">
        <w:rPr>
          <w:rFonts w:eastAsia="Times New Roman"/>
          <w:szCs w:val="28"/>
          <w:lang w:eastAsia="ru-RU"/>
        </w:rPr>
        <w:t xml:space="preserve"> в соответствии с заключенными С</w:t>
      </w:r>
      <w:r w:rsidRPr="001766F7">
        <w:rPr>
          <w:rFonts w:eastAsia="Times New Roman"/>
          <w:szCs w:val="28"/>
          <w:lang w:eastAsia="ru-RU"/>
        </w:rPr>
        <w:t>оглашениями.</w:t>
      </w:r>
      <w:r w:rsidRPr="001766F7">
        <w:rPr>
          <w:rFonts w:eastAsia="Times New Roman"/>
          <w:spacing w:val="-6"/>
          <w:szCs w:val="28"/>
        </w:rPr>
        <w:t xml:space="preserve">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ходе экспертизы рассмотрены вопросы соответствия проекта решения требованиям бюджетного законодательства, проведен анализ расчетов и документов, представленных одновременно с проектом бюджета. </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 xml:space="preserve">В рамках экспертно-аналитического мероприятия проведена экспертиза </w:t>
      </w:r>
      <w:r w:rsidR="00EE0227">
        <w:rPr>
          <w:rFonts w:eastAsia="Times New Roman"/>
          <w:spacing w:val="-6"/>
          <w:szCs w:val="28"/>
        </w:rPr>
        <w:t xml:space="preserve">   </w:t>
      </w:r>
      <w:r w:rsidRPr="001766F7">
        <w:rPr>
          <w:rFonts w:eastAsia="Times New Roman"/>
          <w:spacing w:val="-6"/>
          <w:szCs w:val="28"/>
        </w:rPr>
        <w:t>1</w:t>
      </w:r>
      <w:r w:rsidR="000F0BA1">
        <w:rPr>
          <w:rFonts w:eastAsia="Times New Roman"/>
          <w:spacing w:val="-6"/>
          <w:szCs w:val="28"/>
        </w:rPr>
        <w:t>0</w:t>
      </w:r>
      <w:r w:rsidRPr="001766F7">
        <w:rPr>
          <w:rFonts w:eastAsia="Times New Roman"/>
          <w:spacing w:val="-6"/>
          <w:szCs w:val="28"/>
        </w:rPr>
        <w:t xml:space="preserve"> муниципальных программ </w:t>
      </w:r>
      <w:proofErr w:type="spellStart"/>
      <w:r w:rsidR="00637941">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spacing w:line="360" w:lineRule="auto"/>
        <w:jc w:val="both"/>
        <w:rPr>
          <w:rFonts w:eastAsia="Times New Roman"/>
          <w:spacing w:val="-6"/>
          <w:szCs w:val="28"/>
        </w:rPr>
      </w:pPr>
      <w:r w:rsidRPr="001766F7">
        <w:rPr>
          <w:rFonts w:eastAsia="Times New Roman"/>
          <w:spacing w:val="-6"/>
          <w:szCs w:val="28"/>
        </w:rPr>
        <w:t>Результаты экспертизы проектов бюджетов отражены в заключениях Контрольно-счётной палаты. Заключения с предложениями на проекты бюджетов на 20</w:t>
      </w:r>
      <w:r w:rsidR="00CD1EF6">
        <w:rPr>
          <w:rFonts w:eastAsia="Times New Roman"/>
          <w:spacing w:val="-6"/>
          <w:szCs w:val="28"/>
        </w:rPr>
        <w:t>2</w:t>
      </w:r>
      <w:r w:rsidR="00AC008C">
        <w:rPr>
          <w:rFonts w:eastAsia="Times New Roman"/>
          <w:spacing w:val="-6"/>
          <w:szCs w:val="28"/>
        </w:rPr>
        <w:t>3</w:t>
      </w:r>
      <w:r w:rsidRPr="001766F7">
        <w:rPr>
          <w:rFonts w:eastAsia="Times New Roman"/>
          <w:spacing w:val="-6"/>
          <w:szCs w:val="28"/>
        </w:rPr>
        <w:t xml:space="preserve"> год и на плановый период 202</w:t>
      </w:r>
      <w:r w:rsidR="00AC008C">
        <w:rPr>
          <w:rFonts w:eastAsia="Times New Roman"/>
          <w:spacing w:val="-6"/>
          <w:szCs w:val="28"/>
        </w:rPr>
        <w:t>4</w:t>
      </w:r>
      <w:r w:rsidRPr="001766F7">
        <w:rPr>
          <w:rFonts w:eastAsia="Times New Roman"/>
          <w:spacing w:val="-6"/>
          <w:szCs w:val="28"/>
        </w:rPr>
        <w:t xml:space="preserve"> и 202</w:t>
      </w:r>
      <w:r w:rsidR="00AC008C">
        <w:rPr>
          <w:rFonts w:eastAsia="Times New Roman"/>
          <w:spacing w:val="-6"/>
          <w:szCs w:val="28"/>
        </w:rPr>
        <w:t>5</w:t>
      </w:r>
      <w:r w:rsidRPr="001766F7">
        <w:rPr>
          <w:rFonts w:eastAsia="Times New Roman"/>
          <w:spacing w:val="-6"/>
          <w:szCs w:val="28"/>
        </w:rPr>
        <w:t xml:space="preserve"> годов направлены в Советы народных депутатов и главам муниципальных образований </w:t>
      </w:r>
      <w:proofErr w:type="spellStart"/>
      <w:r w:rsidR="00177733">
        <w:rPr>
          <w:rFonts w:eastAsia="Times New Roman"/>
          <w:spacing w:val="-6"/>
          <w:szCs w:val="28"/>
        </w:rPr>
        <w:t>Рогнедин</w:t>
      </w:r>
      <w:r w:rsidRPr="001766F7">
        <w:rPr>
          <w:rFonts w:eastAsia="Times New Roman"/>
          <w:spacing w:val="-6"/>
          <w:szCs w:val="28"/>
        </w:rPr>
        <w:t>ского</w:t>
      </w:r>
      <w:proofErr w:type="spellEnd"/>
      <w:r w:rsidRPr="001766F7">
        <w:rPr>
          <w:rFonts w:eastAsia="Times New Roman"/>
          <w:spacing w:val="-6"/>
          <w:szCs w:val="28"/>
        </w:rPr>
        <w:t xml:space="preserve"> района.</w:t>
      </w:r>
    </w:p>
    <w:p w:rsidR="001766F7" w:rsidRPr="001766F7" w:rsidRDefault="001766F7" w:rsidP="001766F7">
      <w:pPr>
        <w:keepNext/>
        <w:keepLines/>
        <w:spacing w:line="360" w:lineRule="auto"/>
        <w:jc w:val="both"/>
        <w:outlineLvl w:val="0"/>
        <w:rPr>
          <w:rFonts w:eastAsia="Times New Roman"/>
          <w:b/>
          <w:szCs w:val="28"/>
          <w:lang w:eastAsia="ru-RU"/>
        </w:rPr>
      </w:pPr>
      <w:r w:rsidRPr="001766F7">
        <w:rPr>
          <w:rFonts w:eastAsia="Times New Roman"/>
          <w:b/>
          <w:bCs/>
          <w:szCs w:val="28"/>
          <w:lang w:eastAsia="ru-RU"/>
        </w:rPr>
        <w:t>3.2. Оперативный контроль</w:t>
      </w:r>
    </w:p>
    <w:p w:rsidR="001766F7" w:rsidRPr="001766F7" w:rsidRDefault="001766F7" w:rsidP="001766F7">
      <w:pPr>
        <w:spacing w:line="360" w:lineRule="auto"/>
        <w:jc w:val="both"/>
        <w:rPr>
          <w:rFonts w:eastAsia="Times New Roman"/>
          <w:szCs w:val="28"/>
          <w:lang w:eastAsia="ru-RU"/>
        </w:rPr>
      </w:pPr>
      <w:proofErr w:type="gramStart"/>
      <w:r w:rsidRPr="001766F7">
        <w:rPr>
          <w:rFonts w:eastAsia="Times New Roman"/>
          <w:szCs w:val="28"/>
          <w:lang w:eastAsia="ru-RU"/>
        </w:rPr>
        <w:t>В 20</w:t>
      </w:r>
      <w:r w:rsidR="00D4512E">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году оперативный контроль и анализ исполнения бюджета </w:t>
      </w:r>
      <w:proofErr w:type="spellStart"/>
      <w:r w:rsidR="004C120C">
        <w:rPr>
          <w:rFonts w:eastAsia="Times New Roman"/>
          <w:szCs w:val="28"/>
          <w:lang w:eastAsia="ru-RU"/>
        </w:rPr>
        <w:t>Рогнединского</w:t>
      </w:r>
      <w:proofErr w:type="spellEnd"/>
      <w:r w:rsidR="004C120C">
        <w:rPr>
          <w:rFonts w:eastAsia="Times New Roman"/>
          <w:szCs w:val="28"/>
          <w:lang w:eastAsia="ru-RU"/>
        </w:rPr>
        <w:t xml:space="preserve"> </w:t>
      </w:r>
      <w:r w:rsidRPr="001766F7">
        <w:rPr>
          <w:rFonts w:eastAsia="Times New Roman"/>
          <w:szCs w:val="28"/>
          <w:lang w:eastAsia="ru-RU"/>
        </w:rPr>
        <w:t>муниципального район</w:t>
      </w:r>
      <w:r w:rsidR="004C120C">
        <w:rPr>
          <w:rFonts w:eastAsia="Times New Roman"/>
          <w:szCs w:val="28"/>
          <w:lang w:eastAsia="ru-RU"/>
        </w:rPr>
        <w:t>а</w:t>
      </w:r>
      <w:r w:rsidRPr="001766F7">
        <w:rPr>
          <w:rFonts w:eastAsia="Times New Roman"/>
          <w:szCs w:val="28"/>
          <w:lang w:eastAsia="ru-RU"/>
        </w:rPr>
        <w:t xml:space="preserve">, городского поселения и </w:t>
      </w:r>
      <w:r w:rsidR="004C120C">
        <w:rPr>
          <w:rFonts w:eastAsia="Times New Roman"/>
          <w:szCs w:val="28"/>
          <w:lang w:eastAsia="ru-RU"/>
        </w:rPr>
        <w:t>пяти</w:t>
      </w:r>
      <w:r w:rsidRPr="001766F7">
        <w:rPr>
          <w:rFonts w:eastAsia="Times New Roman"/>
          <w:szCs w:val="28"/>
          <w:lang w:eastAsia="ru-RU"/>
        </w:rPr>
        <w:t xml:space="preserve"> сельских поселений  осуществлялся в соответствии с Положением «О Контрольно-счетной палате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и планом работы на 20</w:t>
      </w:r>
      <w:r w:rsidR="004C120C">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w:t>
      </w:r>
      <w:r w:rsidR="00750565">
        <w:rPr>
          <w:rFonts w:eastAsia="Times New Roman"/>
          <w:szCs w:val="28"/>
          <w:lang w:eastAsia="ru-RU"/>
        </w:rPr>
        <w:t xml:space="preserve">, </w:t>
      </w:r>
      <w:r w:rsidRPr="001766F7">
        <w:rPr>
          <w:rFonts w:eastAsia="Times New Roman"/>
          <w:szCs w:val="28"/>
          <w:lang w:eastAsia="ru-RU"/>
        </w:rPr>
        <w:t xml:space="preserve"> в рамках экспертно-аналитической деятельности по экспертизе проектов </w:t>
      </w:r>
      <w:r w:rsidRPr="001766F7">
        <w:rPr>
          <w:rFonts w:eastAsia="Times New Roman"/>
          <w:szCs w:val="28"/>
          <w:lang w:eastAsia="ru-RU"/>
        </w:rPr>
        <w:lastRenderedPageBreak/>
        <w:t xml:space="preserve">решений «О внесении изменений в решение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бюджете на 20</w:t>
      </w:r>
      <w:r w:rsidR="00D4512E">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 и на плановый</w:t>
      </w:r>
      <w:proofErr w:type="gramEnd"/>
      <w:r w:rsidRPr="001766F7">
        <w:rPr>
          <w:rFonts w:eastAsia="Times New Roman"/>
          <w:szCs w:val="28"/>
          <w:lang w:eastAsia="ru-RU"/>
        </w:rPr>
        <w:t xml:space="preserve"> период 20</w:t>
      </w:r>
      <w:r w:rsidR="00B01DF2">
        <w:rPr>
          <w:rFonts w:eastAsia="Times New Roman"/>
          <w:szCs w:val="28"/>
          <w:lang w:eastAsia="ru-RU"/>
        </w:rPr>
        <w:t>2</w:t>
      </w:r>
      <w:r w:rsidR="00DE3AF5">
        <w:rPr>
          <w:rFonts w:eastAsia="Times New Roman"/>
          <w:szCs w:val="28"/>
          <w:lang w:eastAsia="ru-RU"/>
        </w:rPr>
        <w:t>3</w:t>
      </w:r>
      <w:r w:rsidRPr="001766F7">
        <w:rPr>
          <w:rFonts w:eastAsia="Times New Roman"/>
          <w:szCs w:val="28"/>
          <w:lang w:eastAsia="ru-RU"/>
        </w:rPr>
        <w:t xml:space="preserve"> и 20</w:t>
      </w:r>
      <w:r w:rsidR="00B01DF2">
        <w:rPr>
          <w:rFonts w:eastAsia="Times New Roman"/>
          <w:szCs w:val="28"/>
          <w:lang w:eastAsia="ru-RU"/>
        </w:rPr>
        <w:t>2</w:t>
      </w:r>
      <w:r w:rsidR="00DE3AF5">
        <w:rPr>
          <w:rFonts w:eastAsia="Times New Roman"/>
          <w:szCs w:val="28"/>
          <w:lang w:eastAsia="ru-RU"/>
        </w:rPr>
        <w:t>4</w:t>
      </w:r>
      <w:r w:rsidRPr="001766F7">
        <w:rPr>
          <w:rFonts w:eastAsia="Times New Roman"/>
          <w:szCs w:val="28"/>
          <w:lang w:eastAsia="ru-RU"/>
        </w:rPr>
        <w:t xml:space="preserve"> годов», а также экспертизе отчетов об исполнении бюджетов за 1 квартал, 1 полугодие и 9 месяцев 20</w:t>
      </w:r>
      <w:r w:rsidR="00D4512E">
        <w:rPr>
          <w:rFonts w:eastAsia="Times New Roman"/>
          <w:szCs w:val="28"/>
          <w:lang w:eastAsia="ru-RU"/>
        </w:rPr>
        <w:t>2</w:t>
      </w:r>
      <w:r w:rsidR="00DE3AF5">
        <w:rPr>
          <w:rFonts w:eastAsia="Times New Roman"/>
          <w:szCs w:val="28"/>
          <w:lang w:eastAsia="ru-RU"/>
        </w:rPr>
        <w:t>2</w:t>
      </w:r>
      <w:r w:rsidRPr="001766F7">
        <w:rPr>
          <w:rFonts w:eastAsia="Times New Roman"/>
          <w:szCs w:val="28"/>
          <w:lang w:eastAsia="ru-RU"/>
        </w:rPr>
        <w:t xml:space="preserve"> года.</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В ходе оперативного контроля осуществлялся анализ плановых и фактических показателей бюджетов, проверка их соответствия требованиям бюджетного законодательства. По итогам экспертно-аналитических мероприятий</w:t>
      </w:r>
      <w:r w:rsidR="002A1729">
        <w:rPr>
          <w:rFonts w:eastAsia="Times New Roman"/>
          <w:szCs w:val="28"/>
          <w:lang w:eastAsia="ru-RU"/>
        </w:rPr>
        <w:t>,</w:t>
      </w:r>
      <w:r w:rsidRPr="001766F7">
        <w:rPr>
          <w:rFonts w:eastAsia="Times New Roman"/>
          <w:szCs w:val="28"/>
          <w:lang w:eastAsia="ru-RU"/>
        </w:rPr>
        <w:t xml:space="preserve"> выработаны рекомендации главным администраторам бюджетных средств, направленные на повышение эффективности администрирования доходных источников и использования средств местных бюджетов.</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отчетном периоде проведены экспертизы </w:t>
      </w:r>
      <w:r w:rsidR="00D37A00">
        <w:rPr>
          <w:rFonts w:eastAsia="Times New Roman"/>
          <w:szCs w:val="28"/>
          <w:lang w:eastAsia="ru-RU"/>
        </w:rPr>
        <w:t>7</w:t>
      </w:r>
      <w:r w:rsidRPr="001766F7">
        <w:rPr>
          <w:rFonts w:eastAsia="Times New Roman"/>
          <w:szCs w:val="28"/>
          <w:lang w:eastAsia="ru-RU"/>
        </w:rPr>
        <w:t xml:space="preserve"> проектов решений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районного Совета народных депутатов «О внесении изменений в решение «О бюджете </w:t>
      </w:r>
      <w:proofErr w:type="spellStart"/>
      <w:r w:rsidR="00BB67A6">
        <w:rPr>
          <w:rFonts w:eastAsia="Times New Roman"/>
          <w:szCs w:val="28"/>
          <w:lang w:eastAsia="ru-RU"/>
        </w:rPr>
        <w:t>Рогнединского</w:t>
      </w:r>
      <w:proofErr w:type="spellEnd"/>
      <w:r w:rsidR="00BB67A6">
        <w:rPr>
          <w:rFonts w:eastAsia="Times New Roman"/>
          <w:szCs w:val="28"/>
          <w:lang w:eastAsia="ru-RU"/>
        </w:rPr>
        <w:t xml:space="preserve"> </w:t>
      </w:r>
      <w:r w:rsidRPr="001766F7">
        <w:rPr>
          <w:rFonts w:eastAsia="Times New Roman"/>
          <w:szCs w:val="28"/>
          <w:lang w:eastAsia="ru-RU"/>
        </w:rPr>
        <w:t xml:space="preserve">муниципального </w:t>
      </w:r>
      <w:r w:rsidR="00B43449">
        <w:rPr>
          <w:rFonts w:eastAsia="Times New Roman"/>
          <w:szCs w:val="28"/>
          <w:lang w:eastAsia="ru-RU"/>
        </w:rPr>
        <w:t>район</w:t>
      </w:r>
      <w:r w:rsidR="00BB67A6">
        <w:rPr>
          <w:rFonts w:eastAsia="Times New Roman"/>
          <w:szCs w:val="28"/>
          <w:lang w:eastAsia="ru-RU"/>
        </w:rPr>
        <w:t>а</w:t>
      </w:r>
      <w:r w:rsidR="00B43449">
        <w:rPr>
          <w:rFonts w:eastAsia="Times New Roman"/>
          <w:szCs w:val="28"/>
          <w:lang w:eastAsia="ru-RU"/>
        </w:rPr>
        <w:t xml:space="preserve"> на 20</w:t>
      </w:r>
      <w:r w:rsidR="00D4512E">
        <w:rPr>
          <w:rFonts w:eastAsia="Times New Roman"/>
          <w:szCs w:val="28"/>
          <w:lang w:eastAsia="ru-RU"/>
        </w:rPr>
        <w:t>2</w:t>
      </w:r>
      <w:r w:rsidR="00D37A00">
        <w:rPr>
          <w:rFonts w:eastAsia="Times New Roman"/>
          <w:szCs w:val="28"/>
          <w:lang w:eastAsia="ru-RU"/>
        </w:rPr>
        <w:t>2</w:t>
      </w:r>
      <w:r w:rsidRPr="001766F7">
        <w:rPr>
          <w:rFonts w:eastAsia="Times New Roman"/>
          <w:szCs w:val="28"/>
          <w:lang w:eastAsia="ru-RU"/>
        </w:rPr>
        <w:t xml:space="preserve"> год и на плановый период 20</w:t>
      </w:r>
      <w:r w:rsidR="00B01DF2">
        <w:rPr>
          <w:rFonts w:eastAsia="Times New Roman"/>
          <w:szCs w:val="28"/>
          <w:lang w:eastAsia="ru-RU"/>
        </w:rPr>
        <w:t>2</w:t>
      </w:r>
      <w:r w:rsidR="00D37A00">
        <w:rPr>
          <w:rFonts w:eastAsia="Times New Roman"/>
          <w:szCs w:val="28"/>
          <w:lang w:eastAsia="ru-RU"/>
        </w:rPr>
        <w:t>3</w:t>
      </w:r>
      <w:r w:rsidRPr="001766F7">
        <w:rPr>
          <w:rFonts w:eastAsia="Times New Roman"/>
          <w:szCs w:val="28"/>
          <w:lang w:eastAsia="ru-RU"/>
        </w:rPr>
        <w:t xml:space="preserve"> и 202</w:t>
      </w:r>
      <w:r w:rsidR="00D37A00">
        <w:rPr>
          <w:rFonts w:eastAsia="Times New Roman"/>
          <w:szCs w:val="28"/>
          <w:lang w:eastAsia="ru-RU"/>
        </w:rPr>
        <w:t>4</w:t>
      </w:r>
      <w:r w:rsidRPr="001766F7">
        <w:rPr>
          <w:rFonts w:eastAsia="Times New Roman"/>
          <w:szCs w:val="28"/>
          <w:lang w:eastAsia="ru-RU"/>
        </w:rPr>
        <w:t xml:space="preserve"> годов». При проведении экспертиз осуществлялась проверка проектов решений на соответствие требованиям бюджетного законодательства, по их результатам Контрольно-счётной палатой подготовлены заключения, которые направлены главе  </w:t>
      </w:r>
      <w:proofErr w:type="spellStart"/>
      <w:r w:rsidR="00B43449">
        <w:rPr>
          <w:rFonts w:eastAsia="Times New Roman"/>
          <w:szCs w:val="28"/>
          <w:lang w:eastAsia="ru-RU"/>
        </w:rPr>
        <w:t>Рогнедин</w:t>
      </w:r>
      <w:r w:rsidRPr="001766F7">
        <w:rPr>
          <w:rFonts w:eastAsia="Times New Roman"/>
          <w:szCs w:val="28"/>
          <w:lang w:eastAsia="ru-RU"/>
        </w:rPr>
        <w:t>ск</w:t>
      </w:r>
      <w:r w:rsidR="00BB67A6">
        <w:rPr>
          <w:rFonts w:eastAsia="Times New Roman"/>
          <w:szCs w:val="28"/>
          <w:lang w:eastAsia="ru-RU"/>
        </w:rPr>
        <w:t>ого</w:t>
      </w:r>
      <w:proofErr w:type="spellEnd"/>
      <w:r w:rsidRPr="001766F7">
        <w:rPr>
          <w:rFonts w:eastAsia="Times New Roman"/>
          <w:szCs w:val="28"/>
          <w:lang w:eastAsia="ru-RU"/>
        </w:rPr>
        <w:t xml:space="preserve"> район</w:t>
      </w:r>
      <w:r w:rsidR="00BB67A6">
        <w:rPr>
          <w:rFonts w:eastAsia="Times New Roman"/>
          <w:szCs w:val="28"/>
          <w:lang w:eastAsia="ru-RU"/>
        </w:rPr>
        <w:t>а</w:t>
      </w:r>
      <w:r w:rsidRPr="001766F7">
        <w:rPr>
          <w:rFonts w:eastAsia="Times New Roman"/>
          <w:szCs w:val="28"/>
          <w:lang w:eastAsia="ru-RU"/>
        </w:rPr>
        <w:t>.</w:t>
      </w:r>
    </w:p>
    <w:p w:rsidR="001766F7" w:rsidRP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По результатам оперативного анализа исполнения бюджета </w:t>
      </w:r>
      <w:proofErr w:type="spellStart"/>
      <w:r w:rsidR="002E41E1">
        <w:rPr>
          <w:rFonts w:eastAsia="Times New Roman"/>
          <w:szCs w:val="28"/>
          <w:lang w:eastAsia="ru-RU"/>
        </w:rPr>
        <w:t>Рогнединского</w:t>
      </w:r>
      <w:proofErr w:type="spellEnd"/>
      <w:r w:rsidR="002E41E1">
        <w:rPr>
          <w:rFonts w:eastAsia="Times New Roman"/>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357532">
        <w:rPr>
          <w:rFonts w:eastAsia="Times New Roman"/>
          <w:szCs w:val="28"/>
          <w:lang w:eastAsia="ru-RU"/>
        </w:rPr>
        <w:t>пяти</w:t>
      </w:r>
      <w:r w:rsidRPr="001766F7">
        <w:rPr>
          <w:rFonts w:eastAsia="Times New Roman"/>
          <w:szCs w:val="28"/>
          <w:lang w:eastAsia="ru-RU"/>
        </w:rPr>
        <w:t xml:space="preserve"> сельских поселений </w:t>
      </w:r>
      <w:r w:rsidR="0020750E">
        <w:rPr>
          <w:rFonts w:eastAsia="Times New Roman"/>
          <w:szCs w:val="28"/>
          <w:lang w:eastAsia="ru-RU"/>
        </w:rPr>
        <w:t>за</w:t>
      </w:r>
      <w:r w:rsidRPr="001766F7">
        <w:rPr>
          <w:rFonts w:eastAsia="Times New Roman"/>
          <w:szCs w:val="28"/>
          <w:lang w:eastAsia="ru-RU"/>
        </w:rPr>
        <w:t xml:space="preserve"> 20</w:t>
      </w:r>
      <w:r w:rsidR="00357532">
        <w:rPr>
          <w:rFonts w:eastAsia="Times New Roman"/>
          <w:szCs w:val="28"/>
          <w:lang w:eastAsia="ru-RU"/>
        </w:rPr>
        <w:t>2</w:t>
      </w:r>
      <w:r w:rsidR="00071006">
        <w:rPr>
          <w:rFonts w:eastAsia="Times New Roman"/>
          <w:szCs w:val="28"/>
          <w:lang w:eastAsia="ru-RU"/>
        </w:rPr>
        <w:t>1</w:t>
      </w:r>
      <w:r w:rsidRPr="001766F7">
        <w:rPr>
          <w:rFonts w:eastAsia="Times New Roman"/>
          <w:szCs w:val="28"/>
          <w:lang w:eastAsia="ru-RU"/>
        </w:rPr>
        <w:t xml:space="preserve"> год</w:t>
      </w:r>
      <w:r w:rsidR="0020750E">
        <w:rPr>
          <w:rFonts w:eastAsia="Times New Roman"/>
          <w:szCs w:val="28"/>
          <w:lang w:eastAsia="ru-RU"/>
        </w:rPr>
        <w:t xml:space="preserve">, </w:t>
      </w:r>
      <w:r w:rsidR="0020750E" w:rsidRPr="001766F7">
        <w:rPr>
          <w:rFonts w:eastAsia="Times New Roman"/>
          <w:szCs w:val="28"/>
          <w:lang w:eastAsia="ru-RU"/>
        </w:rPr>
        <w:t>за 1 квартал, 1 полугодие и 9 месяцев 20</w:t>
      </w:r>
      <w:r w:rsidR="0020750E">
        <w:rPr>
          <w:rFonts w:eastAsia="Times New Roman"/>
          <w:szCs w:val="28"/>
          <w:lang w:eastAsia="ru-RU"/>
        </w:rPr>
        <w:t>2</w:t>
      </w:r>
      <w:r w:rsidR="00071006">
        <w:rPr>
          <w:rFonts w:eastAsia="Times New Roman"/>
          <w:szCs w:val="28"/>
          <w:lang w:eastAsia="ru-RU"/>
        </w:rPr>
        <w:t>2</w:t>
      </w:r>
      <w:r w:rsidR="0020750E" w:rsidRPr="001766F7">
        <w:rPr>
          <w:rFonts w:eastAsia="Times New Roman"/>
          <w:szCs w:val="28"/>
          <w:lang w:eastAsia="ru-RU"/>
        </w:rPr>
        <w:t xml:space="preserve"> года, </w:t>
      </w:r>
      <w:r w:rsidRPr="001766F7">
        <w:rPr>
          <w:rFonts w:eastAsia="Times New Roman"/>
          <w:szCs w:val="28"/>
          <w:lang w:eastAsia="ru-RU"/>
        </w:rPr>
        <w:t xml:space="preserve"> </w:t>
      </w:r>
      <w:r w:rsidR="0020750E">
        <w:rPr>
          <w:rFonts w:eastAsia="Times New Roman"/>
          <w:szCs w:val="28"/>
          <w:lang w:eastAsia="ru-RU"/>
        </w:rPr>
        <w:t xml:space="preserve">подготовлены </w:t>
      </w:r>
      <w:r w:rsidRPr="001766F7">
        <w:rPr>
          <w:rFonts w:eastAsia="Times New Roman"/>
          <w:szCs w:val="28"/>
          <w:lang w:eastAsia="ru-RU"/>
        </w:rPr>
        <w:t>заключения на отчеты об исполнении бюджетов</w:t>
      </w:r>
      <w:r w:rsidR="0020750E">
        <w:rPr>
          <w:rFonts w:eastAsia="Times New Roman"/>
          <w:szCs w:val="28"/>
          <w:lang w:eastAsia="ru-RU"/>
        </w:rPr>
        <w:t xml:space="preserve">, которые </w:t>
      </w:r>
      <w:r w:rsidRPr="001766F7">
        <w:rPr>
          <w:rFonts w:eastAsia="Times New Roman"/>
          <w:szCs w:val="28"/>
          <w:lang w:eastAsia="ru-RU"/>
        </w:rPr>
        <w:t xml:space="preserve">  направлены </w:t>
      </w:r>
      <w:r w:rsidR="00B43449">
        <w:rPr>
          <w:rFonts w:eastAsia="Times New Roman"/>
          <w:szCs w:val="28"/>
          <w:lang w:eastAsia="ru-RU"/>
        </w:rPr>
        <w:t>главе</w:t>
      </w:r>
      <w:r w:rsidRPr="001766F7">
        <w:rPr>
          <w:rFonts w:eastAsia="Times New Roman"/>
          <w:szCs w:val="28"/>
          <w:lang w:eastAsia="ru-RU"/>
        </w:rPr>
        <w:t xml:space="preserve">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w:t>
      </w:r>
      <w:r w:rsidR="00B43449">
        <w:rPr>
          <w:rFonts w:eastAsia="Times New Roman"/>
          <w:szCs w:val="28"/>
          <w:lang w:eastAsia="ru-RU"/>
        </w:rPr>
        <w:t>а</w:t>
      </w:r>
      <w:r w:rsidRPr="001766F7">
        <w:rPr>
          <w:rFonts w:eastAsia="Times New Roman"/>
          <w:szCs w:val="28"/>
          <w:lang w:eastAsia="ru-RU"/>
        </w:rPr>
        <w:t xml:space="preserve"> и главе администрации </w:t>
      </w:r>
      <w:proofErr w:type="spellStart"/>
      <w:r w:rsidR="00B4344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Особое внимание при подготовке заключений уделялось эффективности администрирования доходных источников местных бюджетов и использованию их главными распорядителями средств.</w:t>
      </w:r>
    </w:p>
    <w:p w:rsidR="001766F7" w:rsidRPr="001766F7" w:rsidRDefault="001766F7" w:rsidP="001766F7">
      <w:pPr>
        <w:spacing w:line="360" w:lineRule="auto"/>
        <w:jc w:val="both"/>
        <w:rPr>
          <w:rFonts w:eastAsia="Times New Roman"/>
          <w:b/>
          <w:bCs/>
          <w:szCs w:val="28"/>
          <w:lang w:eastAsia="ru-RU"/>
        </w:rPr>
      </w:pPr>
      <w:r w:rsidRPr="001766F7">
        <w:rPr>
          <w:rFonts w:eastAsia="Times New Roman"/>
          <w:szCs w:val="28"/>
          <w:lang w:eastAsia="ru-RU"/>
        </w:rPr>
        <w:t xml:space="preserve">  </w:t>
      </w:r>
      <w:r w:rsidRPr="001766F7">
        <w:rPr>
          <w:rFonts w:eastAsia="Times New Roman"/>
          <w:b/>
          <w:bCs/>
          <w:szCs w:val="28"/>
          <w:lang w:eastAsia="ru-RU"/>
        </w:rPr>
        <w:t>3.3. Последующий контроль</w:t>
      </w:r>
    </w:p>
    <w:p w:rsidR="001766F7" w:rsidRPr="001766F7" w:rsidRDefault="001766F7" w:rsidP="001766F7">
      <w:pPr>
        <w:tabs>
          <w:tab w:val="left" w:pos="9747"/>
        </w:tabs>
        <w:spacing w:line="360" w:lineRule="auto"/>
        <w:jc w:val="both"/>
        <w:rPr>
          <w:rFonts w:eastAsia="Times New Roman"/>
          <w:color w:val="000000"/>
          <w:szCs w:val="28"/>
          <w:lang w:eastAsia="ru-RU"/>
        </w:rPr>
      </w:pPr>
      <w:proofErr w:type="gramStart"/>
      <w:r w:rsidRPr="001766F7">
        <w:rPr>
          <w:rFonts w:eastAsia="Times New Roman"/>
          <w:szCs w:val="28"/>
          <w:lang w:eastAsia="ru-RU"/>
        </w:rPr>
        <w:t xml:space="preserve">В соответствии с требованиями бюджетного законодательства Контрольно-счетной палатой проведены экспертно-аналитические </w:t>
      </w:r>
      <w:r w:rsidRPr="001766F7">
        <w:rPr>
          <w:rFonts w:eastAsia="Times New Roman"/>
          <w:szCs w:val="28"/>
          <w:lang w:eastAsia="ru-RU"/>
        </w:rPr>
        <w:lastRenderedPageBreak/>
        <w:t xml:space="preserve">мероприятия </w:t>
      </w:r>
      <w:r w:rsidRPr="001766F7">
        <w:rPr>
          <w:rFonts w:eastAsia="Times New Roman"/>
          <w:color w:val="000000"/>
          <w:szCs w:val="28"/>
          <w:lang w:eastAsia="ru-RU"/>
        </w:rPr>
        <w:t>«Экспертиза и подготовка заключений на проекты решений  «Об исполнении бюджетов за 20</w:t>
      </w:r>
      <w:r w:rsidR="002E41E1">
        <w:rPr>
          <w:rFonts w:eastAsia="Times New Roman"/>
          <w:color w:val="000000"/>
          <w:szCs w:val="28"/>
          <w:lang w:eastAsia="ru-RU"/>
        </w:rPr>
        <w:t>2</w:t>
      </w:r>
      <w:r w:rsidR="00493595">
        <w:rPr>
          <w:rFonts w:eastAsia="Times New Roman"/>
          <w:color w:val="000000"/>
          <w:szCs w:val="28"/>
          <w:lang w:eastAsia="ru-RU"/>
        </w:rPr>
        <w:t>1</w:t>
      </w:r>
      <w:r w:rsidRPr="001766F7">
        <w:rPr>
          <w:rFonts w:eastAsia="Times New Roman"/>
          <w:color w:val="000000"/>
          <w:szCs w:val="28"/>
          <w:lang w:eastAsia="ru-RU"/>
        </w:rPr>
        <w:t xml:space="preserve"> год», проведены внешние проверки годовых отчетов об исполнении бюджетов за 20</w:t>
      </w:r>
      <w:r w:rsidR="002E41E1">
        <w:rPr>
          <w:rFonts w:eastAsia="Times New Roman"/>
          <w:color w:val="000000"/>
          <w:szCs w:val="28"/>
          <w:lang w:eastAsia="ru-RU"/>
        </w:rPr>
        <w:t>2</w:t>
      </w:r>
      <w:r w:rsidR="00667865">
        <w:rPr>
          <w:rFonts w:eastAsia="Times New Roman"/>
          <w:color w:val="000000"/>
          <w:szCs w:val="28"/>
          <w:lang w:eastAsia="ru-RU"/>
        </w:rPr>
        <w:t>1</w:t>
      </w:r>
      <w:r w:rsidRPr="001766F7">
        <w:rPr>
          <w:rFonts w:eastAsia="Times New Roman"/>
          <w:color w:val="000000"/>
          <w:szCs w:val="28"/>
          <w:lang w:eastAsia="ru-RU"/>
        </w:rPr>
        <w:t xml:space="preserve"> год, а также рассмотрены и подготовлены заключения по результатам внешней проверки годовой бюджетной отчетности </w:t>
      </w:r>
      <w:r w:rsidR="002E41E1">
        <w:rPr>
          <w:rFonts w:eastAsia="Times New Roman"/>
          <w:color w:val="000000"/>
          <w:szCs w:val="28"/>
          <w:lang w:eastAsia="ru-RU"/>
        </w:rPr>
        <w:t>5</w:t>
      </w:r>
      <w:r w:rsidRPr="001766F7">
        <w:rPr>
          <w:rFonts w:eastAsia="Times New Roman"/>
          <w:color w:val="000000"/>
          <w:szCs w:val="28"/>
          <w:lang w:eastAsia="ru-RU"/>
        </w:rPr>
        <w:t xml:space="preserve"> главных администраторов бюджетных средств.</w:t>
      </w:r>
      <w:proofErr w:type="gramEnd"/>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Результаты внешней проверки годовых отчетов об исполнении бюджетов и внешней проверки годовой бюджетной отчетности главных администраторов бюджетных средств отражены в сводном заключении Контрольно-счётной палаты.</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Сделан ряд замечаний в части неэффективного использования бюджетных средств, выразившихся </w:t>
      </w:r>
      <w:r w:rsidR="00376D11">
        <w:rPr>
          <w:rFonts w:eastAsia="Times New Roman"/>
          <w:color w:val="000000"/>
          <w:szCs w:val="28"/>
          <w:lang w:eastAsia="ru-RU"/>
        </w:rPr>
        <w:t xml:space="preserve">в </w:t>
      </w:r>
      <w:r w:rsidRPr="001766F7">
        <w:rPr>
          <w:rFonts w:eastAsia="Times New Roman"/>
          <w:color w:val="000000"/>
          <w:szCs w:val="28"/>
          <w:lang w:eastAsia="ru-RU"/>
        </w:rPr>
        <w:t xml:space="preserve"> уплате пени и судебных исков.</w:t>
      </w:r>
    </w:p>
    <w:p w:rsidR="001766F7" w:rsidRPr="001766F7" w:rsidRDefault="001766F7" w:rsidP="001766F7">
      <w:pPr>
        <w:tabs>
          <w:tab w:val="left" w:pos="9747"/>
        </w:tabs>
        <w:spacing w:line="360" w:lineRule="auto"/>
        <w:jc w:val="both"/>
        <w:rPr>
          <w:rFonts w:eastAsia="Times New Roman"/>
          <w:color w:val="000000"/>
          <w:szCs w:val="28"/>
          <w:lang w:eastAsia="ru-RU"/>
        </w:rPr>
      </w:pPr>
      <w:r w:rsidRPr="001766F7">
        <w:rPr>
          <w:rFonts w:eastAsia="Times New Roman"/>
          <w:color w:val="000000"/>
          <w:szCs w:val="28"/>
          <w:lang w:eastAsia="ru-RU"/>
        </w:rPr>
        <w:t xml:space="preserve">По итогам внешней проверки рекомендовано администраторам доходов обеспечить более точное прогнозирование закрепленных доходных источников, ответственным исполнителям муниципальных программ принять меры по достижению запланированных целевых значений показателей, характеризующих конечные результаты реализации муниципальной программы, а также обеспечить должный </w:t>
      </w:r>
      <w:proofErr w:type="gramStart"/>
      <w:r w:rsidRPr="001766F7">
        <w:rPr>
          <w:rFonts w:eastAsia="Times New Roman"/>
          <w:color w:val="000000"/>
          <w:szCs w:val="28"/>
          <w:lang w:eastAsia="ru-RU"/>
        </w:rPr>
        <w:t>контроль за</w:t>
      </w:r>
      <w:proofErr w:type="gramEnd"/>
      <w:r w:rsidRPr="001766F7">
        <w:rPr>
          <w:rFonts w:eastAsia="Times New Roman"/>
          <w:color w:val="000000"/>
          <w:szCs w:val="28"/>
          <w:lang w:eastAsia="ru-RU"/>
        </w:rPr>
        <w:t xml:space="preserve"> деятельностью подведомственных учреждений.</w:t>
      </w:r>
    </w:p>
    <w:p w:rsidR="001766F7" w:rsidRDefault="001766F7" w:rsidP="001766F7">
      <w:pPr>
        <w:tabs>
          <w:tab w:val="left" w:pos="9747"/>
        </w:tabs>
        <w:spacing w:line="360" w:lineRule="auto"/>
        <w:jc w:val="both"/>
        <w:rPr>
          <w:rFonts w:eastAsia="Times New Roman"/>
          <w:szCs w:val="28"/>
          <w:lang w:eastAsia="ru-RU"/>
        </w:rPr>
      </w:pPr>
      <w:r w:rsidRPr="001766F7">
        <w:rPr>
          <w:rFonts w:eastAsia="Times New Roman"/>
          <w:color w:val="000000"/>
          <w:szCs w:val="28"/>
          <w:lang w:eastAsia="ru-RU"/>
        </w:rPr>
        <w:t xml:space="preserve">Заключения на отчет об исполнении бюджета </w:t>
      </w:r>
      <w:proofErr w:type="spellStart"/>
      <w:r w:rsidR="002E41E1">
        <w:rPr>
          <w:rFonts w:eastAsia="Times New Roman"/>
          <w:color w:val="000000"/>
          <w:szCs w:val="28"/>
          <w:lang w:eastAsia="ru-RU"/>
        </w:rPr>
        <w:t>Рогнединского</w:t>
      </w:r>
      <w:proofErr w:type="spellEnd"/>
      <w:r w:rsidR="002E41E1">
        <w:rPr>
          <w:rFonts w:eastAsia="Times New Roman"/>
          <w:color w:val="000000"/>
          <w:szCs w:val="28"/>
          <w:lang w:eastAsia="ru-RU"/>
        </w:rPr>
        <w:t xml:space="preserve"> </w:t>
      </w:r>
      <w:r w:rsidRPr="001766F7">
        <w:rPr>
          <w:rFonts w:eastAsia="Times New Roman"/>
          <w:szCs w:val="28"/>
          <w:lang w:eastAsia="ru-RU"/>
        </w:rPr>
        <w:t>муниципального район</w:t>
      </w:r>
      <w:r w:rsidR="002E41E1">
        <w:rPr>
          <w:rFonts w:eastAsia="Times New Roman"/>
          <w:szCs w:val="28"/>
          <w:lang w:eastAsia="ru-RU"/>
        </w:rPr>
        <w:t>а</w:t>
      </w:r>
      <w:r w:rsidRPr="001766F7">
        <w:rPr>
          <w:rFonts w:eastAsia="Times New Roman"/>
          <w:szCs w:val="28"/>
          <w:lang w:eastAsia="ru-RU"/>
        </w:rPr>
        <w:t xml:space="preserve">, бюджета городского поселения и </w:t>
      </w:r>
      <w:r w:rsidR="00DF0A44">
        <w:rPr>
          <w:rFonts w:eastAsia="Times New Roman"/>
          <w:szCs w:val="28"/>
          <w:lang w:eastAsia="ru-RU"/>
        </w:rPr>
        <w:t>5</w:t>
      </w:r>
      <w:r w:rsidRPr="001766F7">
        <w:rPr>
          <w:rFonts w:eastAsia="Times New Roman"/>
          <w:szCs w:val="28"/>
          <w:lang w:eastAsia="ru-RU"/>
        </w:rPr>
        <w:t xml:space="preserve"> сельских поселений за 20</w:t>
      </w:r>
      <w:r w:rsidR="002E41E1">
        <w:rPr>
          <w:rFonts w:eastAsia="Times New Roman"/>
          <w:szCs w:val="28"/>
          <w:lang w:eastAsia="ru-RU"/>
        </w:rPr>
        <w:t>2</w:t>
      </w:r>
      <w:r w:rsidR="00667865">
        <w:rPr>
          <w:rFonts w:eastAsia="Times New Roman"/>
          <w:szCs w:val="28"/>
          <w:lang w:eastAsia="ru-RU"/>
        </w:rPr>
        <w:t>1</w:t>
      </w:r>
      <w:r w:rsidRPr="001766F7">
        <w:rPr>
          <w:rFonts w:eastAsia="Times New Roman"/>
          <w:szCs w:val="28"/>
          <w:lang w:eastAsia="ru-RU"/>
        </w:rPr>
        <w:t xml:space="preserve"> год направлены главам муниципальных образований. Органам исполнительной власти – главным администраторам бюджетных средств направлены предложения  о недопущении нарушений в дальней их деятельности.</w:t>
      </w:r>
    </w:p>
    <w:p w:rsidR="00221DFA" w:rsidRDefault="001766F7" w:rsidP="00221DFA">
      <w:pPr>
        <w:jc w:val="center"/>
        <w:rPr>
          <w:rFonts w:eastAsia="Times New Roman"/>
          <w:b/>
          <w:bCs/>
          <w:szCs w:val="28"/>
          <w:lang w:eastAsia="ru-RU"/>
        </w:rPr>
      </w:pPr>
      <w:r w:rsidRPr="001766F7">
        <w:rPr>
          <w:rFonts w:eastAsia="Times New Roman"/>
          <w:b/>
          <w:bCs/>
          <w:szCs w:val="28"/>
          <w:lang w:eastAsia="ru-RU"/>
        </w:rPr>
        <w:t>4. Краткая характеристика контрольных мероприятий</w:t>
      </w:r>
    </w:p>
    <w:p w:rsidR="00221DFA" w:rsidRDefault="00221DFA" w:rsidP="00221DFA">
      <w:pPr>
        <w:jc w:val="center"/>
        <w:rPr>
          <w:rFonts w:eastAsia="Times New Roman"/>
          <w:b/>
          <w:bCs/>
          <w:szCs w:val="28"/>
          <w:lang w:eastAsia="ru-RU"/>
        </w:rPr>
      </w:pPr>
    </w:p>
    <w:p w:rsidR="00221DFA" w:rsidRDefault="00221DFA" w:rsidP="00221DFA">
      <w:pPr>
        <w:spacing w:line="360" w:lineRule="auto"/>
        <w:jc w:val="both"/>
        <w:rPr>
          <w:rFonts w:eastAsia="Times New Roman"/>
          <w:szCs w:val="28"/>
        </w:rPr>
      </w:pPr>
      <w:r w:rsidRPr="001766F7">
        <w:rPr>
          <w:rFonts w:eastAsia="Times New Roman"/>
          <w:szCs w:val="28"/>
        </w:rPr>
        <w:t xml:space="preserve">По предложению Контрольно-счетной палаты </w:t>
      </w:r>
      <w:r>
        <w:rPr>
          <w:rFonts w:eastAsia="Times New Roman"/>
          <w:szCs w:val="28"/>
        </w:rPr>
        <w:t>Брянской об</w:t>
      </w:r>
      <w:r w:rsidRPr="001766F7">
        <w:rPr>
          <w:rFonts w:eastAsia="Times New Roman"/>
          <w:szCs w:val="28"/>
        </w:rPr>
        <w:t xml:space="preserve">ласти проведено </w:t>
      </w:r>
      <w:r w:rsidRPr="001766F7">
        <w:rPr>
          <w:rFonts w:eastAsia="Times New Roman"/>
          <w:b/>
          <w:szCs w:val="28"/>
        </w:rPr>
        <w:t xml:space="preserve">совместное контрольное </w:t>
      </w:r>
      <w:r w:rsidRPr="009C41B7">
        <w:rPr>
          <w:rFonts w:eastAsia="Times New Roman"/>
          <w:b/>
          <w:szCs w:val="28"/>
        </w:rPr>
        <w:t>мероприятие</w:t>
      </w:r>
      <w:r>
        <w:rPr>
          <w:rFonts w:eastAsia="Times New Roman"/>
          <w:b/>
          <w:szCs w:val="28"/>
        </w:rPr>
        <w:t xml:space="preserve">: </w:t>
      </w:r>
      <w:r w:rsidRPr="00221DFA">
        <w:rPr>
          <w:rFonts w:cs="Tahoma"/>
          <w:szCs w:val="28"/>
        </w:rPr>
        <w:t xml:space="preserve">«Проверка целевого и эффективного использования бюджетных средств, выделенных на реализацию подпрограммы «Обеспечение жильем молодых семей в Брянской </w:t>
      </w:r>
      <w:r w:rsidRPr="00221DFA">
        <w:rPr>
          <w:rFonts w:cs="Tahoma"/>
          <w:szCs w:val="28"/>
        </w:rPr>
        <w:lastRenderedPageBreak/>
        <w:t>области» государственной программы «Социальная и демографическая политика Брянской области», за 2020-2021 годы» (совместное с контрольно-счетной палатой Брянской области</w:t>
      </w:r>
      <w:r w:rsidRPr="00221DFA">
        <w:rPr>
          <w:rFonts w:cs="Tahoma"/>
          <w:bCs/>
          <w:szCs w:val="28"/>
        </w:rPr>
        <w:t>)</w:t>
      </w:r>
      <w:r>
        <w:rPr>
          <w:bCs/>
          <w:szCs w:val="28"/>
        </w:rPr>
        <w:t xml:space="preserve">, </w:t>
      </w:r>
      <w:r w:rsidRPr="001766F7">
        <w:rPr>
          <w:rFonts w:eastAsia="Times New Roman"/>
          <w:szCs w:val="28"/>
        </w:rPr>
        <w:t>по итогам</w:t>
      </w:r>
      <w:r>
        <w:rPr>
          <w:rFonts w:eastAsia="Times New Roman"/>
          <w:szCs w:val="28"/>
        </w:rPr>
        <w:t xml:space="preserve"> которого, установлено следующее:</w:t>
      </w:r>
    </w:p>
    <w:p w:rsidR="004E0235" w:rsidRPr="004E0235" w:rsidRDefault="004C735D" w:rsidP="009A4ECD">
      <w:pPr>
        <w:spacing w:line="360" w:lineRule="auto"/>
        <w:jc w:val="both"/>
        <w:rPr>
          <w:szCs w:val="28"/>
        </w:rPr>
      </w:pPr>
      <w:r>
        <w:rPr>
          <w:rFonts w:eastAsia="Times New Roman"/>
          <w:szCs w:val="28"/>
        </w:rPr>
        <w:t>о</w:t>
      </w:r>
      <w:r w:rsidR="004E0235" w:rsidRPr="004E0235">
        <w:rPr>
          <w:rFonts w:eastAsia="Times New Roman"/>
          <w:szCs w:val="28"/>
        </w:rPr>
        <w:t xml:space="preserve">бщий объем средств, предусмотренных на реализацию подпрограммы «Обеспечение жильем молодых семей </w:t>
      </w:r>
      <w:proofErr w:type="spellStart"/>
      <w:r w:rsidR="004E0235" w:rsidRPr="004E0235">
        <w:rPr>
          <w:rFonts w:eastAsia="Times New Roman"/>
          <w:szCs w:val="28"/>
        </w:rPr>
        <w:t>Рогнединского</w:t>
      </w:r>
      <w:proofErr w:type="spellEnd"/>
      <w:r w:rsidR="004E0235" w:rsidRPr="004E0235">
        <w:rPr>
          <w:rFonts w:eastAsia="Times New Roman"/>
          <w:szCs w:val="28"/>
        </w:rPr>
        <w:t xml:space="preserve"> района (2020-2022 годы)»  Решением </w:t>
      </w:r>
      <w:proofErr w:type="spellStart"/>
      <w:r w:rsidR="004E0235" w:rsidRPr="004E0235">
        <w:rPr>
          <w:rFonts w:eastAsia="Times New Roman"/>
          <w:szCs w:val="28"/>
        </w:rPr>
        <w:t>Рогнединского</w:t>
      </w:r>
      <w:proofErr w:type="spellEnd"/>
      <w:r w:rsidR="004E0235" w:rsidRPr="004E0235">
        <w:rPr>
          <w:rFonts w:eastAsia="Times New Roman"/>
          <w:szCs w:val="28"/>
        </w:rPr>
        <w:t xml:space="preserve"> районного Совета народных депутатов от 27.12.2019 года № 6-49 утвержден на 2020 год в сумме 1916,0 тыс. рублей</w:t>
      </w:r>
      <w:r w:rsidR="004E0235" w:rsidRPr="004E0235">
        <w:rPr>
          <w:rFonts w:eastAsia="Times New Roman"/>
          <w:szCs w:val="28"/>
          <w:lang w:eastAsia="ru-RU"/>
        </w:rPr>
        <w:t xml:space="preserve"> (средства областного бюджета – 1368,5 тыс. рублей, средства местного бюджета – 547,5 тыс. рублей).</w:t>
      </w:r>
      <w:r w:rsidR="004E0235" w:rsidRPr="004E0235">
        <w:rPr>
          <w:rFonts w:eastAsia="Times New Roman"/>
          <w:szCs w:val="28"/>
        </w:rPr>
        <w:t xml:space="preserve">       </w:t>
      </w:r>
    </w:p>
    <w:p w:rsidR="004E0235" w:rsidRPr="004E0235" w:rsidRDefault="004E0235" w:rsidP="009A4ECD">
      <w:pPr>
        <w:spacing w:line="360" w:lineRule="auto"/>
        <w:ind w:firstLine="0"/>
        <w:jc w:val="both"/>
        <w:rPr>
          <w:rFonts w:eastAsia="Times New Roman"/>
          <w:szCs w:val="28"/>
          <w:lang w:eastAsia="ru-RU"/>
        </w:rPr>
      </w:pPr>
      <w:r w:rsidRPr="004E0235">
        <w:rPr>
          <w:rFonts w:eastAsia="Times New Roman"/>
          <w:szCs w:val="28"/>
          <w:lang w:eastAsia="ru-RU"/>
        </w:rPr>
        <w:t xml:space="preserve">         Участниками мероприятия программы в 2020 и 2021 году стали </w:t>
      </w:r>
      <w:r w:rsidRPr="004E0235">
        <w:rPr>
          <w:rFonts w:eastAsia="Times New Roman"/>
          <w:b/>
          <w:szCs w:val="28"/>
          <w:lang w:eastAsia="ru-RU"/>
        </w:rPr>
        <w:t>4 семьи</w:t>
      </w:r>
      <w:r w:rsidRPr="004E0235">
        <w:rPr>
          <w:rFonts w:eastAsia="Times New Roman"/>
          <w:szCs w:val="28"/>
          <w:lang w:eastAsia="ru-RU"/>
        </w:rPr>
        <w:t xml:space="preserve">, возраст каждого из супругов на день принятия решения о включении молодой семьи - участницы мероприятия программы в список претендентов на получение социальной выплаты в планируемом году не превышает 35 лет. </w:t>
      </w:r>
    </w:p>
    <w:p w:rsidR="004E0235" w:rsidRPr="004E0235" w:rsidRDefault="004E0235" w:rsidP="009A4ECD">
      <w:pPr>
        <w:autoSpaceDE w:val="0"/>
        <w:autoSpaceDN w:val="0"/>
        <w:adjustRightInd w:val="0"/>
        <w:spacing w:line="360" w:lineRule="auto"/>
        <w:ind w:firstLine="0"/>
        <w:jc w:val="both"/>
        <w:rPr>
          <w:rFonts w:ascii="TimesNewRomanPSMT" w:hAnsi="TimesNewRomanPSMT" w:cs="TimesNewRomanPSMT"/>
          <w:szCs w:val="28"/>
          <w:lang w:eastAsia="ru-RU"/>
        </w:rPr>
      </w:pPr>
      <w:r w:rsidRPr="004E0235">
        <w:rPr>
          <w:rFonts w:ascii="TimesNewRomanPSMT" w:hAnsi="TimesNewRomanPSMT" w:cs="TimesNewRomanPSMT"/>
          <w:szCs w:val="28"/>
          <w:lang w:eastAsia="ru-RU"/>
        </w:rPr>
        <w:t xml:space="preserve">         В ходе проведения контрольного мероприятия выявлены следующие нарушения и недостатки:</w:t>
      </w:r>
    </w:p>
    <w:p w:rsidR="004E0235" w:rsidRPr="004E0235" w:rsidRDefault="004E0235" w:rsidP="009A4ECD">
      <w:pPr>
        <w:spacing w:line="360" w:lineRule="auto"/>
        <w:jc w:val="both"/>
        <w:rPr>
          <w:bCs/>
          <w:szCs w:val="28"/>
        </w:rPr>
      </w:pPr>
      <w:proofErr w:type="gramStart"/>
      <w:r w:rsidRPr="004E0235">
        <w:rPr>
          <w:szCs w:val="28"/>
        </w:rPr>
        <w:t xml:space="preserve">-  в </w:t>
      </w:r>
      <w:r w:rsidRPr="004E0235">
        <w:rPr>
          <w:bCs/>
          <w:szCs w:val="28"/>
        </w:rPr>
        <w:t xml:space="preserve">нарушение п. 2 постановлений администрации </w:t>
      </w:r>
      <w:proofErr w:type="spellStart"/>
      <w:r w:rsidRPr="004E0235">
        <w:rPr>
          <w:bCs/>
          <w:szCs w:val="28"/>
        </w:rPr>
        <w:t>Рогнединского</w:t>
      </w:r>
      <w:proofErr w:type="spellEnd"/>
      <w:r w:rsidRPr="004E0235">
        <w:rPr>
          <w:bCs/>
          <w:szCs w:val="28"/>
        </w:rPr>
        <w:t xml:space="preserve"> района  от 03.12.2019 года № 545  и от 12.01.2021 года № 8 «Об установлении норматива стоимости 1 кв. метра общей площади жилого помещения по муниципальному образованию «</w:t>
      </w:r>
      <w:proofErr w:type="spellStart"/>
      <w:r w:rsidRPr="004E0235">
        <w:rPr>
          <w:bCs/>
          <w:szCs w:val="28"/>
        </w:rPr>
        <w:t>Рогнединский</w:t>
      </w:r>
      <w:proofErr w:type="spellEnd"/>
      <w:r w:rsidRPr="004E0235">
        <w:rPr>
          <w:bCs/>
          <w:szCs w:val="28"/>
        </w:rPr>
        <w:t xml:space="preserve"> муниципальный район Брянской области», данные постановления не размещены на официальном сайте </w:t>
      </w:r>
      <w:proofErr w:type="spellStart"/>
      <w:r w:rsidRPr="004E0235">
        <w:rPr>
          <w:bCs/>
          <w:szCs w:val="28"/>
        </w:rPr>
        <w:t>Рогнединского</w:t>
      </w:r>
      <w:proofErr w:type="spellEnd"/>
      <w:r w:rsidRPr="004E0235">
        <w:rPr>
          <w:bCs/>
          <w:szCs w:val="28"/>
        </w:rPr>
        <w:t xml:space="preserve"> муниципального района Брянской области в сети «Интернет» </w:t>
      </w:r>
      <w:r w:rsidRPr="004E0235">
        <w:rPr>
          <w:bCs/>
          <w:szCs w:val="28"/>
          <w:lang w:val="en-US"/>
        </w:rPr>
        <w:t>www</w:t>
      </w:r>
      <w:r w:rsidRPr="004E0235">
        <w:rPr>
          <w:bCs/>
          <w:szCs w:val="28"/>
        </w:rPr>
        <w:t>.</w:t>
      </w:r>
      <w:proofErr w:type="spellStart"/>
      <w:r w:rsidRPr="004E0235">
        <w:rPr>
          <w:bCs/>
          <w:szCs w:val="28"/>
          <w:lang w:val="en-US"/>
        </w:rPr>
        <w:t>rognedino</w:t>
      </w:r>
      <w:proofErr w:type="spellEnd"/>
      <w:r w:rsidRPr="004E0235">
        <w:rPr>
          <w:bCs/>
          <w:szCs w:val="28"/>
        </w:rPr>
        <w:t>.</w:t>
      </w:r>
      <w:proofErr w:type="spellStart"/>
      <w:r w:rsidRPr="004E0235">
        <w:rPr>
          <w:bCs/>
          <w:szCs w:val="28"/>
          <w:lang w:val="en-US"/>
        </w:rPr>
        <w:t>ru</w:t>
      </w:r>
      <w:proofErr w:type="spellEnd"/>
      <w:r w:rsidRPr="004E0235">
        <w:rPr>
          <w:bCs/>
          <w:szCs w:val="28"/>
        </w:rPr>
        <w:t xml:space="preserve">. </w:t>
      </w:r>
      <w:proofErr w:type="gramEnd"/>
    </w:p>
    <w:p w:rsidR="004E0235" w:rsidRPr="004E0235" w:rsidRDefault="004E0235" w:rsidP="009A4ECD">
      <w:pPr>
        <w:tabs>
          <w:tab w:val="left" w:pos="1134"/>
        </w:tabs>
        <w:spacing w:line="360" w:lineRule="auto"/>
        <w:jc w:val="both"/>
        <w:rPr>
          <w:rFonts w:cs="Tahoma"/>
          <w:bCs/>
          <w:szCs w:val="28"/>
        </w:rPr>
      </w:pPr>
      <w:proofErr w:type="gramStart"/>
      <w:r w:rsidRPr="004E0235">
        <w:rPr>
          <w:rFonts w:cs="Tahoma"/>
          <w:bCs/>
          <w:szCs w:val="28"/>
        </w:rPr>
        <w:t xml:space="preserve">- в нарушение </w:t>
      </w:r>
      <w:r w:rsidRPr="004E0235">
        <w:rPr>
          <w:szCs w:val="28"/>
        </w:rPr>
        <w:t xml:space="preserve">Порядка формирования органами местного самоуправления Брянской области списка молодых семей - участников мероприятия 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w:t>
      </w:r>
      <w:r w:rsidRPr="004E0235">
        <w:rPr>
          <w:szCs w:val="28"/>
        </w:rPr>
        <w:lastRenderedPageBreak/>
        <w:t>российской федерации», подпрограммы «Обеспечение жильем молодых семей в Брянской области» государственной программы «Социальная и</w:t>
      </w:r>
      <w:proofErr w:type="gramEnd"/>
      <w:r w:rsidRPr="004E0235">
        <w:rPr>
          <w:szCs w:val="28"/>
        </w:rPr>
        <w:t xml:space="preserve"> </w:t>
      </w:r>
      <w:proofErr w:type="gramStart"/>
      <w:r w:rsidRPr="004E0235">
        <w:rPr>
          <w:szCs w:val="28"/>
        </w:rPr>
        <w:t xml:space="preserve">демографическая политика Брянской области», изъявивших желание получить социальную выплату в планируемом году, утвержденного приказом департамента семьи, социальной и демографической политики Брянской области от 21.05.2019 № 242 </w:t>
      </w:r>
      <w:r w:rsidRPr="004E0235">
        <w:rPr>
          <w:rFonts w:cs="Tahoma"/>
          <w:szCs w:val="28"/>
        </w:rPr>
        <w:t xml:space="preserve">(в редакции </w:t>
      </w:r>
      <w:r w:rsidRPr="004E0235">
        <w:rPr>
          <w:rFonts w:cs="Tahoma"/>
          <w:bCs/>
          <w:szCs w:val="28"/>
        </w:rPr>
        <w:t>приказа департамента семьи, социальной и демографической политики Брянской области от 15.05.2020 № 197) Список молодых семей – участников подпрограммы «Обеспечение жильем молодых семей в Брянской области» государственной программы «Социальная и демографическая политика Брянской области» по</w:t>
      </w:r>
      <w:proofErr w:type="gramEnd"/>
      <w:r w:rsidRPr="004E0235">
        <w:rPr>
          <w:rFonts w:cs="Tahoma"/>
          <w:bCs/>
          <w:szCs w:val="28"/>
        </w:rPr>
        <w:t xml:space="preserve"> муниципальному образованию «</w:t>
      </w:r>
      <w:proofErr w:type="spellStart"/>
      <w:r w:rsidRPr="004E0235">
        <w:rPr>
          <w:bCs/>
          <w:szCs w:val="28"/>
          <w:lang w:eastAsia="ru-RU"/>
        </w:rPr>
        <w:t>Рогнединский</w:t>
      </w:r>
      <w:proofErr w:type="spellEnd"/>
      <w:r w:rsidRPr="004E0235">
        <w:rPr>
          <w:bCs/>
          <w:szCs w:val="28"/>
          <w:lang w:eastAsia="ru-RU"/>
        </w:rPr>
        <w:t xml:space="preserve"> район</w:t>
      </w:r>
      <w:r w:rsidRPr="004E0235">
        <w:rPr>
          <w:rFonts w:cs="Tahoma"/>
          <w:bCs/>
          <w:szCs w:val="28"/>
        </w:rPr>
        <w:t xml:space="preserve">», </w:t>
      </w:r>
      <w:proofErr w:type="gramStart"/>
      <w:r w:rsidRPr="004E0235">
        <w:rPr>
          <w:rFonts w:cs="Tahoma"/>
          <w:bCs/>
          <w:szCs w:val="28"/>
        </w:rPr>
        <w:t>изъявивших</w:t>
      </w:r>
      <w:proofErr w:type="gramEnd"/>
      <w:r w:rsidRPr="004E0235">
        <w:rPr>
          <w:rFonts w:cs="Tahoma"/>
          <w:bCs/>
          <w:szCs w:val="28"/>
        </w:rPr>
        <w:t xml:space="preserve"> желание получить социальную выплату </w:t>
      </w:r>
      <w:r w:rsidRPr="004E0235">
        <w:rPr>
          <w:bCs/>
          <w:szCs w:val="28"/>
          <w:lang w:eastAsia="ru-RU"/>
        </w:rPr>
        <w:t>в 2021 году</w:t>
      </w:r>
      <w:r w:rsidRPr="004E0235">
        <w:rPr>
          <w:rFonts w:cs="Tahoma"/>
          <w:bCs/>
          <w:szCs w:val="28"/>
        </w:rPr>
        <w:t xml:space="preserve">, не соответствует утвержденной форме. </w:t>
      </w:r>
    </w:p>
    <w:p w:rsidR="004E0235" w:rsidRPr="004E0235" w:rsidRDefault="004E0235" w:rsidP="009A4ECD">
      <w:pPr>
        <w:tabs>
          <w:tab w:val="left" w:pos="1134"/>
        </w:tabs>
        <w:spacing w:line="360" w:lineRule="auto"/>
        <w:jc w:val="both"/>
        <w:rPr>
          <w:rFonts w:eastAsia="Times New Roman"/>
          <w:szCs w:val="28"/>
          <w:lang w:eastAsia="ru-RU"/>
        </w:rPr>
      </w:pPr>
      <w:proofErr w:type="gramStart"/>
      <w:r w:rsidRPr="004E0235">
        <w:rPr>
          <w:rFonts w:eastAsia="Times New Roman"/>
          <w:szCs w:val="28"/>
          <w:lang w:eastAsia="ru-RU"/>
        </w:rPr>
        <w:t xml:space="preserve">-  установлено, что администрацией </w:t>
      </w:r>
      <w:proofErr w:type="spellStart"/>
      <w:r w:rsidRPr="004E0235">
        <w:rPr>
          <w:rFonts w:eastAsia="Times New Roman"/>
          <w:szCs w:val="28"/>
          <w:lang w:eastAsia="ru-RU"/>
        </w:rPr>
        <w:t>Рогнединского</w:t>
      </w:r>
      <w:proofErr w:type="spellEnd"/>
      <w:r w:rsidRPr="004E0235">
        <w:rPr>
          <w:rFonts w:eastAsia="Times New Roman"/>
          <w:szCs w:val="28"/>
          <w:lang w:eastAsia="ru-RU"/>
        </w:rPr>
        <w:t xml:space="preserve"> района на 5 дней нарушен </w:t>
      </w:r>
      <w:r w:rsidRPr="004E0235">
        <w:rPr>
          <w:rFonts w:eastAsia="Times New Roman"/>
          <w:bCs/>
          <w:szCs w:val="28"/>
          <w:lang w:eastAsia="ru-RU"/>
        </w:rPr>
        <w:t xml:space="preserve">срок оформления свидетельства о праве на получение социальной выплаты для одной семьи, установленный п. 30 </w:t>
      </w:r>
      <w:r w:rsidRPr="004E0235">
        <w:rPr>
          <w:rFonts w:eastAsia="Times New Roman"/>
          <w:szCs w:val="28"/>
          <w:lang w:eastAsia="ru-RU"/>
        </w:rPr>
        <w:t xml:space="preserve">Правил предоставления молодым семьям социальных выплат, утвержденных постановлением Правительства Российской Федерации от 17.12.2010 № 1050, п. 30  Порядка  предоставления социальных выплат молодым семьям на приобретение жилого помещения или строительство индивидуального жилого дома, утвержденного постановлением администрации </w:t>
      </w:r>
      <w:proofErr w:type="spellStart"/>
      <w:r w:rsidRPr="004E0235">
        <w:rPr>
          <w:rFonts w:eastAsia="Times New Roman"/>
          <w:szCs w:val="28"/>
          <w:lang w:eastAsia="ru-RU"/>
        </w:rPr>
        <w:t>Рогнединского</w:t>
      </w:r>
      <w:proofErr w:type="spellEnd"/>
      <w:r w:rsidRPr="004E0235">
        <w:rPr>
          <w:rFonts w:eastAsia="Times New Roman"/>
          <w:szCs w:val="28"/>
          <w:lang w:eastAsia="ru-RU"/>
        </w:rPr>
        <w:t xml:space="preserve"> района</w:t>
      </w:r>
      <w:proofErr w:type="gramEnd"/>
      <w:r w:rsidRPr="004E0235">
        <w:rPr>
          <w:rFonts w:eastAsia="Times New Roman"/>
          <w:szCs w:val="28"/>
          <w:lang w:eastAsia="ru-RU"/>
        </w:rPr>
        <w:t xml:space="preserve"> от 27.12.2018 № 635 (лимиты бюджетных обязательств на 2021 год доведены расходным расписанием от </w:t>
      </w:r>
      <w:r w:rsidRPr="004E0235">
        <w:rPr>
          <w:rFonts w:eastAsia="Times New Roman"/>
          <w:bCs/>
          <w:szCs w:val="28"/>
          <w:lang w:eastAsia="ru-RU"/>
        </w:rPr>
        <w:t xml:space="preserve"> 04.02.2021 №1-00098</w:t>
      </w:r>
      <w:r w:rsidRPr="004E0235">
        <w:rPr>
          <w:rFonts w:eastAsia="Times New Roman"/>
          <w:szCs w:val="28"/>
          <w:lang w:eastAsia="ru-RU"/>
        </w:rPr>
        <w:t xml:space="preserve">, свидетельство от 09.03.2021 № 55-21). </w:t>
      </w:r>
    </w:p>
    <w:p w:rsidR="004E0235" w:rsidRPr="004E0235" w:rsidRDefault="004E0235" w:rsidP="009A4ECD">
      <w:pPr>
        <w:tabs>
          <w:tab w:val="left" w:pos="1134"/>
        </w:tabs>
        <w:spacing w:line="360" w:lineRule="auto"/>
        <w:jc w:val="both"/>
        <w:rPr>
          <w:rFonts w:eastAsia="Times New Roman"/>
          <w:szCs w:val="28"/>
          <w:lang w:eastAsia="ru-RU"/>
        </w:rPr>
      </w:pPr>
      <w:r w:rsidRPr="004E0235">
        <w:rPr>
          <w:rFonts w:eastAsia="Times New Roman"/>
          <w:szCs w:val="28"/>
          <w:lang w:eastAsia="ru-RU"/>
        </w:rPr>
        <w:t xml:space="preserve">- на официальном сайте отсутствует действующая редакция муниципальной подпрограммы «Обеспечение жильем молодых семей </w:t>
      </w:r>
      <w:proofErr w:type="spellStart"/>
      <w:r w:rsidRPr="004E0235">
        <w:rPr>
          <w:rFonts w:eastAsia="Times New Roman"/>
          <w:szCs w:val="28"/>
          <w:lang w:eastAsia="ru-RU"/>
        </w:rPr>
        <w:t>Рогнединского</w:t>
      </w:r>
      <w:proofErr w:type="spellEnd"/>
      <w:r w:rsidRPr="004E0235">
        <w:rPr>
          <w:rFonts w:eastAsia="Times New Roman"/>
          <w:szCs w:val="28"/>
          <w:lang w:eastAsia="ru-RU"/>
        </w:rPr>
        <w:t xml:space="preserve"> района (2020 -2022 годы)», не размещены контакты ответственных исполнителей мероприятия муниципальной подпрограммы.</w:t>
      </w:r>
    </w:p>
    <w:p w:rsidR="004E0235" w:rsidRPr="004E0235" w:rsidRDefault="004E0235" w:rsidP="009A4ECD">
      <w:pPr>
        <w:tabs>
          <w:tab w:val="left" w:pos="1134"/>
        </w:tabs>
        <w:spacing w:line="360" w:lineRule="auto"/>
        <w:jc w:val="both"/>
        <w:rPr>
          <w:rFonts w:eastAsia="Times New Roman"/>
          <w:szCs w:val="28"/>
          <w:lang w:eastAsia="ru-RU"/>
        </w:rPr>
      </w:pPr>
      <w:r w:rsidRPr="004E0235">
        <w:rPr>
          <w:rFonts w:eastAsia="Times New Roman"/>
          <w:szCs w:val="28"/>
          <w:lang w:eastAsia="ru-RU"/>
        </w:rPr>
        <w:t xml:space="preserve">Отсутствие указанной информации, а также </w:t>
      </w:r>
      <w:r w:rsidRPr="004E0235">
        <w:rPr>
          <w:rFonts w:eastAsia="Times New Roman"/>
          <w:bCs/>
          <w:spacing w:val="-4"/>
          <w:szCs w:val="28"/>
          <w:lang w:eastAsia="ru-RU"/>
        </w:rPr>
        <w:t xml:space="preserve">административного регламента предоставления муниципальной услуги по предоставлению </w:t>
      </w:r>
      <w:r w:rsidRPr="004E0235">
        <w:rPr>
          <w:rFonts w:eastAsia="Times New Roman"/>
          <w:bCs/>
          <w:spacing w:val="-4"/>
          <w:szCs w:val="28"/>
          <w:lang w:eastAsia="ru-RU"/>
        </w:rPr>
        <w:lastRenderedPageBreak/>
        <w:t xml:space="preserve">социальных выплат в целях обеспечения жильем молодых семей </w:t>
      </w:r>
      <w:r w:rsidRPr="004E0235">
        <w:rPr>
          <w:rFonts w:eastAsia="Times New Roman"/>
          <w:szCs w:val="28"/>
          <w:lang w:eastAsia="ru-RU"/>
        </w:rPr>
        <w:t>может затруднить получение информации молодыми семьями.</w:t>
      </w:r>
    </w:p>
    <w:p w:rsidR="004E0235" w:rsidRPr="004E0235" w:rsidRDefault="004E0235" w:rsidP="009A4ECD">
      <w:pPr>
        <w:tabs>
          <w:tab w:val="left" w:pos="1134"/>
        </w:tabs>
        <w:spacing w:line="360" w:lineRule="auto"/>
        <w:jc w:val="both"/>
        <w:rPr>
          <w:rFonts w:cs="Tahoma"/>
          <w:bCs/>
          <w:szCs w:val="20"/>
        </w:rPr>
      </w:pPr>
      <w:proofErr w:type="gramStart"/>
      <w:r w:rsidRPr="004E0235">
        <w:rPr>
          <w:rFonts w:eastAsia="Times New Roman"/>
          <w:bCs/>
          <w:szCs w:val="20"/>
          <w:lang w:eastAsia="ru-RU"/>
        </w:rPr>
        <w:t xml:space="preserve">- в личном деле одной семьи отсутствует выписка из Единого государственного реестра о правах отдельного лица на имеющиеся у него объекты недвижимости, администрацией </w:t>
      </w:r>
      <w:proofErr w:type="spellStart"/>
      <w:r w:rsidRPr="004E0235">
        <w:rPr>
          <w:rFonts w:eastAsia="Times New Roman"/>
          <w:bCs/>
          <w:szCs w:val="20"/>
          <w:lang w:eastAsia="ru-RU"/>
        </w:rPr>
        <w:t>Рогнединского</w:t>
      </w:r>
      <w:proofErr w:type="spellEnd"/>
      <w:r w:rsidRPr="004E0235">
        <w:rPr>
          <w:rFonts w:eastAsia="Times New Roman"/>
          <w:bCs/>
          <w:szCs w:val="20"/>
          <w:lang w:eastAsia="ru-RU"/>
        </w:rPr>
        <w:t xml:space="preserve"> района в качестве контроля</w:t>
      </w:r>
      <w:r w:rsidRPr="004E0235">
        <w:rPr>
          <w:rFonts w:eastAsia="Times New Roman"/>
          <w:bCs/>
          <w:szCs w:val="28"/>
          <w:lang w:eastAsia="ru-RU"/>
        </w:rPr>
        <w:t xml:space="preserve"> за реализацией мероприятия по обеспечению жильем молодых семей</w:t>
      </w:r>
      <w:r w:rsidRPr="004E0235">
        <w:rPr>
          <w:rFonts w:eastAsia="Times New Roman"/>
          <w:bCs/>
          <w:szCs w:val="20"/>
          <w:lang w:eastAsia="ru-RU"/>
        </w:rPr>
        <w:t xml:space="preserve"> выписка из Единого государственного реестра о правах отдельного лица на имеющиеся у него объекты недвижимости </w:t>
      </w:r>
      <w:r w:rsidRPr="004E0235">
        <w:rPr>
          <w:rFonts w:cs="Tahoma"/>
          <w:bCs/>
          <w:szCs w:val="20"/>
        </w:rPr>
        <w:t>не запрашивалась.</w:t>
      </w:r>
      <w:proofErr w:type="gramEnd"/>
    </w:p>
    <w:p w:rsidR="004E0235" w:rsidRPr="004E0235" w:rsidRDefault="004E0235" w:rsidP="009A4ECD">
      <w:pPr>
        <w:autoSpaceDE w:val="0"/>
        <w:autoSpaceDN w:val="0"/>
        <w:adjustRightInd w:val="0"/>
        <w:spacing w:line="360" w:lineRule="auto"/>
        <w:ind w:firstLine="0"/>
        <w:rPr>
          <w:b/>
          <w:szCs w:val="28"/>
          <w:lang w:eastAsia="ru-RU"/>
        </w:rPr>
      </w:pPr>
      <w:r w:rsidRPr="004E0235">
        <w:rPr>
          <w:rFonts w:ascii="TimesNewRomanPSMT" w:hAnsi="TimesNewRomanPSMT" w:cs="TimesNewRomanPSMT"/>
          <w:szCs w:val="28"/>
          <w:lang w:eastAsia="ru-RU"/>
        </w:rPr>
        <w:t xml:space="preserve">          С учетом изложенного,  в адрес объекта контроля – администрации </w:t>
      </w:r>
      <w:proofErr w:type="spellStart"/>
      <w:r w:rsidRPr="004E0235">
        <w:rPr>
          <w:rFonts w:ascii="TimesNewRomanPSMT" w:hAnsi="TimesNewRomanPSMT" w:cs="TimesNewRomanPSMT"/>
          <w:szCs w:val="28"/>
          <w:lang w:eastAsia="ru-RU"/>
        </w:rPr>
        <w:t>Рогнединского</w:t>
      </w:r>
      <w:proofErr w:type="spellEnd"/>
      <w:r w:rsidRPr="004E0235">
        <w:rPr>
          <w:rFonts w:ascii="TimesNewRomanPSMT" w:hAnsi="TimesNewRomanPSMT" w:cs="TimesNewRomanPSMT"/>
          <w:szCs w:val="28"/>
          <w:lang w:eastAsia="ru-RU"/>
        </w:rPr>
        <w:t xml:space="preserve"> района,  направлено </w:t>
      </w:r>
      <w:r w:rsidRPr="004E0235">
        <w:rPr>
          <w:rFonts w:ascii="TimesNewRomanPSMT" w:hAnsi="TimesNewRomanPSMT" w:cs="TimesNewRomanPSMT"/>
          <w:b/>
          <w:szCs w:val="28"/>
          <w:lang w:eastAsia="ru-RU"/>
        </w:rPr>
        <w:t xml:space="preserve">Представление, </w:t>
      </w:r>
      <w:r w:rsidRPr="004E0235">
        <w:rPr>
          <w:rFonts w:ascii="TimesNewRomanPSMT" w:hAnsi="TimesNewRomanPSMT" w:cs="TimesNewRomanPSMT"/>
          <w:szCs w:val="28"/>
          <w:lang w:eastAsia="ru-RU"/>
        </w:rPr>
        <w:t>содержащее предложения по устранению выявленных</w:t>
      </w:r>
      <w:r w:rsidRPr="004E0235">
        <w:rPr>
          <w:spacing w:val="-4"/>
          <w:szCs w:val="28"/>
        </w:rPr>
        <w:t xml:space="preserve"> нарушений  и недостатков, отмеченных  в акте по результатам контрольного мероприятия, принять меры по их недопущению в дальнейшем, а также по привлечению к дисциплинарной ответственности лиц, виновных в допущенных нарушениях.</w:t>
      </w:r>
    </w:p>
    <w:p w:rsidR="00221DFA" w:rsidRPr="00221DFA" w:rsidRDefault="00537D39" w:rsidP="00221DFA">
      <w:pPr>
        <w:spacing w:line="360" w:lineRule="auto"/>
        <w:jc w:val="both"/>
        <w:rPr>
          <w:rFonts w:cs="Tahoma"/>
          <w:bCs/>
          <w:szCs w:val="28"/>
        </w:rPr>
      </w:pPr>
      <w:r>
        <w:rPr>
          <w:rFonts w:eastAsia="Times New Roman"/>
          <w:szCs w:val="28"/>
          <w:lang w:eastAsia="ru-RU"/>
        </w:rPr>
        <w:t xml:space="preserve">За </w:t>
      </w:r>
      <w:proofErr w:type="gramStart"/>
      <w:r>
        <w:rPr>
          <w:rFonts w:eastAsia="Times New Roman"/>
          <w:szCs w:val="28"/>
          <w:lang w:eastAsia="ru-RU"/>
        </w:rPr>
        <w:t>допущенные нарушения, выявленные в ходе контрольного мероприятия  руководителю отдела учреждения объявлено</w:t>
      </w:r>
      <w:proofErr w:type="gramEnd"/>
      <w:r>
        <w:rPr>
          <w:rFonts w:eastAsia="Times New Roman"/>
          <w:szCs w:val="28"/>
          <w:lang w:eastAsia="ru-RU"/>
        </w:rPr>
        <w:t xml:space="preserve"> замечание.</w:t>
      </w:r>
    </w:p>
    <w:p w:rsidR="00561A6D" w:rsidRDefault="001766F7" w:rsidP="002218E0">
      <w:pPr>
        <w:spacing w:line="360" w:lineRule="auto"/>
        <w:jc w:val="both"/>
        <w:rPr>
          <w:rFonts w:eastAsia="Times New Roman"/>
          <w:szCs w:val="28"/>
        </w:rPr>
      </w:pPr>
      <w:proofErr w:type="gramStart"/>
      <w:r w:rsidRPr="001766F7">
        <w:rPr>
          <w:rFonts w:eastAsia="Times New Roman"/>
          <w:szCs w:val="28"/>
        </w:rPr>
        <w:t xml:space="preserve">По предложению Контрольно-счетной палаты </w:t>
      </w:r>
      <w:r w:rsidR="00980C42">
        <w:rPr>
          <w:rFonts w:eastAsia="Times New Roman"/>
          <w:szCs w:val="28"/>
        </w:rPr>
        <w:t>Брянской об</w:t>
      </w:r>
      <w:r w:rsidRPr="001766F7">
        <w:rPr>
          <w:rFonts w:eastAsia="Times New Roman"/>
          <w:szCs w:val="28"/>
        </w:rPr>
        <w:t xml:space="preserve">ласти проведено </w:t>
      </w:r>
      <w:r w:rsidRPr="001766F7">
        <w:rPr>
          <w:rFonts w:eastAsia="Times New Roman"/>
          <w:b/>
          <w:szCs w:val="28"/>
        </w:rPr>
        <w:t xml:space="preserve">совместное контрольное </w:t>
      </w:r>
      <w:r w:rsidRPr="009C41B7">
        <w:rPr>
          <w:rFonts w:eastAsia="Times New Roman"/>
          <w:b/>
          <w:szCs w:val="28"/>
        </w:rPr>
        <w:t>мероприятие</w:t>
      </w:r>
      <w:r w:rsidRPr="009C41B7">
        <w:rPr>
          <w:rFonts w:eastAsia="Times New Roman"/>
          <w:szCs w:val="28"/>
        </w:rPr>
        <w:t xml:space="preserve"> </w:t>
      </w:r>
      <w:r w:rsidR="00D57F67" w:rsidRPr="009C41B7">
        <w:rPr>
          <w:rFonts w:eastAsia="Times New Roman"/>
          <w:szCs w:val="28"/>
          <w:lang w:eastAsia="ru-RU"/>
        </w:rPr>
        <w:t>«</w:t>
      </w:r>
      <w:r w:rsidR="00035344" w:rsidRPr="00035344">
        <w:rPr>
          <w:szCs w:val="28"/>
        </w:rPr>
        <w:t xml:space="preserve">Проверка целевого и эффективного использования субсидии, выделенной бюджету </w:t>
      </w:r>
      <w:proofErr w:type="spellStart"/>
      <w:r w:rsidR="00035344" w:rsidRPr="00035344">
        <w:rPr>
          <w:szCs w:val="28"/>
        </w:rPr>
        <w:t>Рогнединского</w:t>
      </w:r>
      <w:proofErr w:type="spellEnd"/>
      <w:r w:rsidR="00035344" w:rsidRPr="00035344">
        <w:rPr>
          <w:szCs w:val="28"/>
        </w:rPr>
        <w:t xml:space="preserve"> муниципального района, на капитальный ремонт кровель муниципальных образовательных организаций в рамках государственной </w:t>
      </w:r>
      <w:r w:rsidR="00035344" w:rsidRPr="00035344">
        <w:rPr>
          <w:spacing w:val="-10"/>
          <w:szCs w:val="28"/>
        </w:rPr>
        <w:t>программы «Развитие образования и науки Брянской области» в 2021 году</w:t>
      </w:r>
      <w:r w:rsidR="00035344" w:rsidRPr="00035344">
        <w:rPr>
          <w:bCs/>
          <w:szCs w:val="28"/>
        </w:rPr>
        <w:t>» (совместное с Контрольно-счетной палатой Брянской области</w:t>
      </w:r>
      <w:r w:rsidR="00295C78">
        <w:rPr>
          <w:bCs/>
          <w:szCs w:val="28"/>
        </w:rPr>
        <w:t xml:space="preserve">), </w:t>
      </w:r>
      <w:r w:rsidRPr="001766F7">
        <w:rPr>
          <w:rFonts w:eastAsia="Times New Roman"/>
          <w:szCs w:val="28"/>
        </w:rPr>
        <w:t>по итогам</w:t>
      </w:r>
      <w:r w:rsidR="002965A3">
        <w:rPr>
          <w:rFonts w:eastAsia="Times New Roman"/>
          <w:szCs w:val="28"/>
        </w:rPr>
        <w:t xml:space="preserve"> которого</w:t>
      </w:r>
      <w:r w:rsidR="001C75EE">
        <w:rPr>
          <w:rFonts w:eastAsia="Times New Roman"/>
          <w:szCs w:val="28"/>
        </w:rPr>
        <w:t>,</w:t>
      </w:r>
      <w:r w:rsidR="002965A3">
        <w:rPr>
          <w:rFonts w:eastAsia="Times New Roman"/>
          <w:szCs w:val="28"/>
        </w:rPr>
        <w:t xml:space="preserve"> установлено следующее:</w:t>
      </w:r>
      <w:proofErr w:type="gramEnd"/>
    </w:p>
    <w:p w:rsidR="00255F15" w:rsidRDefault="00CE5E5E" w:rsidP="002218E0">
      <w:pPr>
        <w:spacing w:line="360" w:lineRule="auto"/>
        <w:jc w:val="both"/>
        <w:rPr>
          <w:rFonts w:eastAsia="Times New Roman"/>
          <w:szCs w:val="28"/>
        </w:rPr>
      </w:pPr>
      <w:r>
        <w:rPr>
          <w:rFonts w:eastAsia="Times New Roman"/>
          <w:szCs w:val="28"/>
        </w:rPr>
        <w:t xml:space="preserve">- </w:t>
      </w:r>
      <w:r w:rsidR="00255F15">
        <w:rPr>
          <w:rFonts w:eastAsia="Times New Roman"/>
          <w:szCs w:val="28"/>
        </w:rPr>
        <w:t>охвачено два объекта:</w:t>
      </w:r>
      <w:r w:rsidR="00566CA8" w:rsidRPr="00566CA8">
        <w:rPr>
          <w:b/>
          <w:szCs w:val="28"/>
        </w:rPr>
        <w:t xml:space="preserve"> – </w:t>
      </w:r>
      <w:r w:rsidR="00566CA8" w:rsidRPr="00566CA8">
        <w:rPr>
          <w:szCs w:val="28"/>
        </w:rPr>
        <w:t>МБОУ «</w:t>
      </w:r>
      <w:proofErr w:type="spellStart"/>
      <w:r w:rsidR="00566CA8" w:rsidRPr="00566CA8">
        <w:rPr>
          <w:szCs w:val="28"/>
        </w:rPr>
        <w:t>Гобикская</w:t>
      </w:r>
      <w:proofErr w:type="spellEnd"/>
      <w:r w:rsidR="00566CA8" w:rsidRPr="00566CA8">
        <w:rPr>
          <w:szCs w:val="28"/>
        </w:rPr>
        <w:t xml:space="preserve"> СОШ» </w:t>
      </w:r>
      <w:proofErr w:type="spellStart"/>
      <w:r w:rsidR="00566CA8" w:rsidRPr="00566CA8">
        <w:rPr>
          <w:szCs w:val="28"/>
        </w:rPr>
        <w:t>Рогнединского</w:t>
      </w:r>
      <w:proofErr w:type="spellEnd"/>
      <w:r w:rsidR="00566CA8" w:rsidRPr="00566CA8">
        <w:rPr>
          <w:szCs w:val="28"/>
        </w:rPr>
        <w:t xml:space="preserve"> района Брянской области», МБОУ</w:t>
      </w:r>
      <w:r w:rsidR="00566CA8" w:rsidRPr="00566CA8">
        <w:rPr>
          <w:spacing w:val="80"/>
          <w:szCs w:val="28"/>
        </w:rPr>
        <w:t xml:space="preserve"> </w:t>
      </w:r>
      <w:r w:rsidR="00566CA8" w:rsidRPr="00566CA8">
        <w:rPr>
          <w:szCs w:val="28"/>
        </w:rPr>
        <w:t>«</w:t>
      </w:r>
      <w:proofErr w:type="spellStart"/>
      <w:r w:rsidR="00566CA8" w:rsidRPr="00566CA8">
        <w:rPr>
          <w:szCs w:val="28"/>
        </w:rPr>
        <w:t>Тюнинская</w:t>
      </w:r>
      <w:proofErr w:type="spellEnd"/>
      <w:r w:rsidR="00566CA8" w:rsidRPr="00566CA8">
        <w:rPr>
          <w:szCs w:val="28"/>
        </w:rPr>
        <w:t xml:space="preserve"> СОШ </w:t>
      </w:r>
      <w:r w:rsidR="00566CA8" w:rsidRPr="00566CA8">
        <w:rPr>
          <w:spacing w:val="-2"/>
          <w:szCs w:val="28"/>
        </w:rPr>
        <w:t>им.</w:t>
      </w:r>
      <w:r w:rsidR="00566CA8" w:rsidRPr="00566CA8">
        <w:rPr>
          <w:spacing w:val="-15"/>
          <w:szCs w:val="28"/>
        </w:rPr>
        <w:t xml:space="preserve"> </w:t>
      </w:r>
      <w:r w:rsidR="00566CA8" w:rsidRPr="00566CA8">
        <w:rPr>
          <w:spacing w:val="-2"/>
          <w:szCs w:val="28"/>
        </w:rPr>
        <w:t>Н</w:t>
      </w:r>
      <w:proofErr w:type="gramStart"/>
      <w:r w:rsidR="00566CA8" w:rsidRPr="00566CA8">
        <w:rPr>
          <w:spacing w:val="-2"/>
          <w:szCs w:val="28"/>
        </w:rPr>
        <w:t xml:space="preserve"> .</w:t>
      </w:r>
      <w:proofErr w:type="gramEnd"/>
      <w:r w:rsidR="00566CA8" w:rsidRPr="00566CA8">
        <w:rPr>
          <w:spacing w:val="-2"/>
          <w:szCs w:val="28"/>
        </w:rPr>
        <w:t>И.</w:t>
      </w:r>
      <w:r w:rsidR="00566CA8" w:rsidRPr="00566CA8">
        <w:rPr>
          <w:spacing w:val="-15"/>
          <w:szCs w:val="28"/>
        </w:rPr>
        <w:t xml:space="preserve"> </w:t>
      </w:r>
      <w:proofErr w:type="spellStart"/>
      <w:r w:rsidR="00566CA8" w:rsidRPr="00566CA8">
        <w:rPr>
          <w:spacing w:val="-2"/>
          <w:szCs w:val="28"/>
        </w:rPr>
        <w:t>Рыленкова</w:t>
      </w:r>
      <w:proofErr w:type="spellEnd"/>
      <w:r w:rsidR="00566CA8" w:rsidRPr="00566CA8">
        <w:rPr>
          <w:spacing w:val="-2"/>
          <w:szCs w:val="28"/>
        </w:rPr>
        <w:t xml:space="preserve">» </w:t>
      </w:r>
      <w:proofErr w:type="spellStart"/>
      <w:r w:rsidR="00566CA8" w:rsidRPr="00566CA8">
        <w:rPr>
          <w:spacing w:val="-2"/>
          <w:szCs w:val="28"/>
        </w:rPr>
        <w:t>Рогнединского</w:t>
      </w:r>
      <w:proofErr w:type="spellEnd"/>
      <w:r w:rsidR="00566CA8" w:rsidRPr="00566CA8">
        <w:rPr>
          <w:spacing w:val="-2"/>
          <w:szCs w:val="28"/>
        </w:rPr>
        <w:t xml:space="preserve"> района Брянской области</w:t>
      </w:r>
      <w:r w:rsidR="00255F15" w:rsidRPr="00566CA8">
        <w:rPr>
          <w:rFonts w:eastAsia="Times New Roman"/>
          <w:szCs w:val="28"/>
        </w:rPr>
        <w:t>;</w:t>
      </w:r>
      <w:r w:rsidR="00255F15">
        <w:rPr>
          <w:rFonts w:eastAsia="Times New Roman"/>
          <w:szCs w:val="28"/>
        </w:rPr>
        <w:t xml:space="preserve"> </w:t>
      </w:r>
    </w:p>
    <w:p w:rsidR="00255F15" w:rsidRDefault="00255F15" w:rsidP="002218E0">
      <w:pPr>
        <w:spacing w:line="360" w:lineRule="auto"/>
        <w:jc w:val="both"/>
        <w:rPr>
          <w:rFonts w:eastAsia="Times New Roman"/>
          <w:szCs w:val="28"/>
        </w:rPr>
      </w:pPr>
      <w:r>
        <w:rPr>
          <w:rFonts w:eastAsia="Times New Roman"/>
          <w:szCs w:val="28"/>
        </w:rPr>
        <w:t xml:space="preserve">- </w:t>
      </w:r>
      <w:r w:rsidR="00091B98">
        <w:rPr>
          <w:rFonts w:eastAsia="Times New Roman"/>
          <w:szCs w:val="28"/>
        </w:rPr>
        <w:t xml:space="preserve">объем проверенных средств составил </w:t>
      </w:r>
      <w:r w:rsidR="00796B02">
        <w:rPr>
          <w:rFonts w:eastAsia="Times New Roman"/>
          <w:szCs w:val="28"/>
        </w:rPr>
        <w:t>9644,5</w:t>
      </w:r>
      <w:r w:rsidR="00091B98">
        <w:rPr>
          <w:rFonts w:eastAsia="Times New Roman"/>
          <w:szCs w:val="28"/>
        </w:rPr>
        <w:t xml:space="preserve"> тыс. рублей, из которых средства областного бюджета – </w:t>
      </w:r>
      <w:r w:rsidR="00796B02">
        <w:rPr>
          <w:rFonts w:eastAsia="Times New Roman"/>
          <w:szCs w:val="28"/>
        </w:rPr>
        <w:t>9162,3</w:t>
      </w:r>
      <w:r w:rsidR="00091B98">
        <w:rPr>
          <w:rFonts w:eastAsia="Times New Roman"/>
          <w:szCs w:val="28"/>
        </w:rPr>
        <w:t xml:space="preserve"> тыс. рублей, средства местного бюджета – </w:t>
      </w:r>
      <w:r w:rsidR="00796B02">
        <w:rPr>
          <w:rFonts w:eastAsia="Times New Roman"/>
          <w:szCs w:val="28"/>
        </w:rPr>
        <w:t>482,2</w:t>
      </w:r>
      <w:r w:rsidR="00091B98">
        <w:rPr>
          <w:rFonts w:eastAsia="Times New Roman"/>
          <w:szCs w:val="28"/>
        </w:rPr>
        <w:t xml:space="preserve"> тыс. рублей.</w:t>
      </w:r>
    </w:p>
    <w:p w:rsidR="00091B98" w:rsidRDefault="00091B98" w:rsidP="002218E0">
      <w:pPr>
        <w:spacing w:line="360" w:lineRule="auto"/>
        <w:jc w:val="both"/>
        <w:rPr>
          <w:rFonts w:eastAsia="Times New Roman"/>
          <w:szCs w:val="28"/>
        </w:rPr>
      </w:pPr>
      <w:r>
        <w:rPr>
          <w:rFonts w:eastAsia="Times New Roman"/>
          <w:szCs w:val="28"/>
        </w:rPr>
        <w:lastRenderedPageBreak/>
        <w:t xml:space="preserve">В ходе данного мероприятия был проведен аудит в сфере закупок. Проверке представлен 1 контракт на сумму </w:t>
      </w:r>
      <w:r w:rsidR="00796B02">
        <w:rPr>
          <w:rFonts w:eastAsia="Times New Roman"/>
          <w:szCs w:val="28"/>
        </w:rPr>
        <w:t>9644,5</w:t>
      </w:r>
      <w:r>
        <w:rPr>
          <w:rFonts w:eastAsia="Times New Roman"/>
          <w:szCs w:val="28"/>
        </w:rPr>
        <w:t xml:space="preserve"> тыс. рублей.</w:t>
      </w:r>
    </w:p>
    <w:p w:rsidR="00BC76CF" w:rsidRPr="00BC76CF" w:rsidRDefault="00BC76CF" w:rsidP="00796B02">
      <w:pPr>
        <w:spacing w:line="360" w:lineRule="auto"/>
        <w:ind w:firstLine="0"/>
        <w:jc w:val="both"/>
        <w:rPr>
          <w:szCs w:val="28"/>
        </w:rPr>
      </w:pPr>
      <w:r w:rsidRPr="00BC76CF">
        <w:rPr>
          <w:rFonts w:ascii="Calibri" w:hAnsi="Calibri"/>
          <w:sz w:val="22"/>
        </w:rPr>
        <w:tab/>
        <w:t xml:space="preserve"> </w:t>
      </w:r>
      <w:r w:rsidRPr="00BC76CF">
        <w:rPr>
          <w:szCs w:val="28"/>
        </w:rPr>
        <w:t>По итогам проверки установлен ряд нарушений и недостатков, к которым относятся:</w:t>
      </w:r>
    </w:p>
    <w:p w:rsidR="00BC76CF" w:rsidRPr="00BC76CF" w:rsidRDefault="00BC76CF" w:rsidP="00796B02">
      <w:pPr>
        <w:autoSpaceDE w:val="0"/>
        <w:autoSpaceDN w:val="0"/>
        <w:adjustRightInd w:val="0"/>
        <w:spacing w:line="360" w:lineRule="auto"/>
        <w:ind w:firstLine="708"/>
        <w:jc w:val="both"/>
        <w:outlineLvl w:val="0"/>
        <w:rPr>
          <w:rFonts w:cs="Calibri"/>
        </w:rPr>
      </w:pPr>
      <w:proofErr w:type="gramStart"/>
      <w:r w:rsidRPr="00BC76CF">
        <w:rPr>
          <w:rFonts w:eastAsia="Times New Roman"/>
          <w:szCs w:val="28"/>
          <w:lang w:eastAsia="ru-RU"/>
        </w:rPr>
        <w:t>в нарушение раздела 3 Методических указаний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Минфина России от 30.03.2015 № 52н (ред. от 15.06.2020), инвентарная карточка объекта «Здание школы» не содержит сведений, характеризующих объект основных средств, затрат по его капитальному ремонту</w:t>
      </w:r>
      <w:proofErr w:type="gramEnd"/>
      <w:r w:rsidRPr="00BC76CF">
        <w:rPr>
          <w:rFonts w:cs="Calibri"/>
        </w:rPr>
        <w:t xml:space="preserve"> и информацию о гарантийных обязательствах подрядной организации;</w:t>
      </w:r>
    </w:p>
    <w:p w:rsidR="00BC76CF" w:rsidRPr="00BC76CF" w:rsidRDefault="00BC76CF" w:rsidP="00796B02">
      <w:pPr>
        <w:shd w:val="clear" w:color="auto" w:fill="FFFFFF"/>
        <w:spacing w:line="360" w:lineRule="auto"/>
        <w:jc w:val="both"/>
        <w:outlineLvl w:val="2"/>
        <w:rPr>
          <w:szCs w:val="28"/>
          <w:lang w:eastAsia="ru-RU"/>
        </w:rPr>
      </w:pPr>
      <w:r w:rsidRPr="00BC76CF">
        <w:rPr>
          <w:rFonts w:eastAsia="Times New Roman"/>
          <w:szCs w:val="28"/>
          <w:lang w:eastAsia="ru-RU"/>
        </w:rPr>
        <w:t>в нарушение пункта 6.11 контракта от 26.04.2021</w:t>
      </w:r>
      <w:r w:rsidRPr="00BC76CF">
        <w:rPr>
          <w:rFonts w:eastAsia="Times New Roman"/>
          <w:szCs w:val="28"/>
          <w:lang w:eastAsia="ru-RU"/>
        </w:rPr>
        <w:br/>
        <w:t xml:space="preserve">№ 21332250016723245010010001001439124301 </w:t>
      </w:r>
      <w:r w:rsidRPr="00BC76CF">
        <w:t xml:space="preserve">заказчиком </w:t>
      </w:r>
      <w:r w:rsidRPr="00BC76CF">
        <w:br/>
        <w:t>МБОУ «</w:t>
      </w:r>
      <w:proofErr w:type="spellStart"/>
      <w:r w:rsidRPr="00BC76CF">
        <w:t>Гобикская</w:t>
      </w:r>
      <w:proofErr w:type="spellEnd"/>
      <w:r w:rsidRPr="00BC76CF">
        <w:t xml:space="preserve"> средняя общеобразовательная школа </w:t>
      </w:r>
      <w:proofErr w:type="spellStart"/>
      <w:r w:rsidRPr="00BC76CF">
        <w:t>Рогнединского</w:t>
      </w:r>
      <w:proofErr w:type="spellEnd"/>
      <w:r w:rsidRPr="00BC76CF">
        <w:t xml:space="preserve"> района Брянской области» не истребованы, а подрядной организацией</w:t>
      </w:r>
      <w:r w:rsidRPr="00BC76CF">
        <w:rPr>
          <w:szCs w:val="28"/>
          <w:lang w:eastAsia="ru-RU"/>
        </w:rPr>
        <w:t xml:space="preserve"> </w:t>
      </w:r>
      <w:r w:rsidRPr="00BC76CF">
        <w:rPr>
          <w:szCs w:val="28"/>
          <w:lang w:eastAsia="ru-RU"/>
        </w:rPr>
        <w:br/>
        <w:t>ООО «ХОЗСНАБ» не представлено обеспечение гарантийных обязательств на сумму 50 055 рублей;</w:t>
      </w:r>
    </w:p>
    <w:p w:rsidR="00BC76CF" w:rsidRPr="00BC76CF" w:rsidRDefault="00BC76CF" w:rsidP="00796B02">
      <w:pPr>
        <w:spacing w:line="360" w:lineRule="auto"/>
        <w:jc w:val="both"/>
      </w:pPr>
      <w:proofErr w:type="gramStart"/>
      <w:r w:rsidRPr="00BC76CF">
        <w:t xml:space="preserve">в нарушение пункта 15 статьи 48 Градостроительного кодекса Российской Федерации Учреждением утверждение сметной документации 07.04.2020 осуществлено при отсутствии положительного заключения по проверке достоверности определения сметной стоимости (заключение от 27.04.2020), комиссией 14 июня 2022 года проведен выборочный контрольный обмер фактически выполненных объемов работ, по итогам которого установлено завышение предъявленных к оплате объемов работ в общей сумме 463,5 тыс. рублей; </w:t>
      </w:r>
      <w:proofErr w:type="gramEnd"/>
    </w:p>
    <w:p w:rsidR="00BC76CF" w:rsidRPr="00BC76CF" w:rsidRDefault="00BC76CF" w:rsidP="00796B02">
      <w:pPr>
        <w:spacing w:line="360" w:lineRule="auto"/>
        <w:jc w:val="both"/>
      </w:pPr>
      <w:proofErr w:type="gramStart"/>
      <w:r w:rsidRPr="00BC76CF">
        <w:t xml:space="preserve">в нарушение пункта 1 статьи 34 Федерального </w:t>
      </w:r>
      <w:r w:rsidRPr="00BC76CF">
        <w:rPr>
          <w:szCs w:val="28"/>
        </w:rPr>
        <w:t xml:space="preserve">закона от 05.04.2013 № 44-ФЗ «О контрактной системе </w:t>
      </w:r>
      <w:r w:rsidRPr="00BC76CF">
        <w:rPr>
          <w:szCs w:val="28"/>
        </w:rPr>
        <w:br/>
      </w:r>
      <w:r w:rsidRPr="00BC76CF">
        <w:rPr>
          <w:szCs w:val="28"/>
        </w:rPr>
        <w:lastRenderedPageBreak/>
        <w:t xml:space="preserve">в сфере закупок товаров, работ, услуг для обеспечения государственных </w:t>
      </w:r>
      <w:r w:rsidRPr="00BC76CF">
        <w:rPr>
          <w:szCs w:val="28"/>
        </w:rPr>
        <w:br/>
        <w:t>и муниципальных нужд»</w:t>
      </w:r>
      <w:r w:rsidRPr="00BC76CF">
        <w:t xml:space="preserve"> и требований, установленных приложением № 1 к контракту от 26.04.2021 № 21332250016723245010010001001439124301 </w:t>
      </w:r>
      <w:r w:rsidRPr="00BC76CF">
        <w:br/>
        <w:t>о договорном индексе 0,895 подрядной организацией ООО «ХОЗСНАБ»</w:t>
      </w:r>
      <w:r w:rsidRPr="00BC76CF">
        <w:br/>
        <w:t xml:space="preserve">в рамках исполнения контракта от 26.04.2021 </w:t>
      </w:r>
      <w:r w:rsidRPr="00BC76CF">
        <w:br/>
        <w:t>№ 21332250016723245010010001001439124301 неправомерно предъявлена к оплате, а заказчиком – МБОУ «</w:t>
      </w:r>
      <w:proofErr w:type="spellStart"/>
      <w:r w:rsidRPr="00BC76CF">
        <w:t>Гобикская</w:t>
      </w:r>
      <w:proofErr w:type="spellEnd"/>
      <w:r w:rsidRPr="00BC76CF">
        <w:t xml:space="preserve"> средняя</w:t>
      </w:r>
      <w:proofErr w:type="gramEnd"/>
      <w:r w:rsidRPr="00BC76CF">
        <w:t xml:space="preserve"> общеобразовательная школа </w:t>
      </w:r>
      <w:proofErr w:type="spellStart"/>
      <w:r w:rsidRPr="00BC76CF">
        <w:t>Рогнединского</w:t>
      </w:r>
      <w:proofErr w:type="spellEnd"/>
      <w:r w:rsidRPr="00BC76CF">
        <w:t xml:space="preserve"> района Брянской области» принята и оплачена стоимость дополнительных работ без учета уступки в размере 10,5 % определенной по результатам проведенного электронного аукциона, </w:t>
      </w:r>
      <w:r w:rsidRPr="00BC76CF">
        <w:br/>
        <w:t xml:space="preserve">что привело к завышению стоимости оплаченных работ в размере </w:t>
      </w:r>
      <w:r w:rsidRPr="00BC76CF">
        <w:br/>
        <w:t>29,2 тыс. рублей.</w:t>
      </w:r>
    </w:p>
    <w:p w:rsidR="00BC76CF" w:rsidRPr="00BC76CF" w:rsidRDefault="00BC76CF" w:rsidP="00796B02">
      <w:pPr>
        <w:widowControl w:val="0"/>
        <w:autoSpaceDE w:val="0"/>
        <w:autoSpaceDN w:val="0"/>
        <w:spacing w:line="360" w:lineRule="auto"/>
        <w:ind w:right="240" w:firstLine="0"/>
        <w:jc w:val="both"/>
        <w:rPr>
          <w:rFonts w:eastAsia="Times New Roman"/>
          <w:spacing w:val="-2"/>
          <w:szCs w:val="28"/>
        </w:rPr>
      </w:pPr>
      <w:r w:rsidRPr="00BC76CF">
        <w:rPr>
          <w:rFonts w:eastAsia="Times New Roman"/>
          <w:szCs w:val="28"/>
        </w:rPr>
        <w:t xml:space="preserve">      Проверкой соблюдения условий заключенного контракта в части сроков выполнения работ и оплаты за выполненные работы по капитальному ремонту кровли МБОУ </w:t>
      </w:r>
      <w:proofErr w:type="spellStart"/>
      <w:r w:rsidRPr="00BC76CF">
        <w:rPr>
          <w:rFonts w:eastAsia="Times New Roman"/>
          <w:szCs w:val="28"/>
        </w:rPr>
        <w:t>Тюнинская</w:t>
      </w:r>
      <w:proofErr w:type="spellEnd"/>
      <w:r w:rsidRPr="00BC76CF">
        <w:rPr>
          <w:rFonts w:eastAsia="Times New Roman"/>
          <w:szCs w:val="28"/>
        </w:rPr>
        <w:t xml:space="preserve"> СОШ им. Н.И. </w:t>
      </w:r>
      <w:proofErr w:type="spellStart"/>
      <w:r w:rsidRPr="00BC76CF">
        <w:rPr>
          <w:rFonts w:eastAsia="Times New Roman"/>
          <w:szCs w:val="28"/>
        </w:rPr>
        <w:t>Рыленкова</w:t>
      </w:r>
      <w:proofErr w:type="spellEnd"/>
      <w:r w:rsidRPr="00BC76CF">
        <w:rPr>
          <w:rFonts w:eastAsia="Times New Roman"/>
          <w:szCs w:val="28"/>
        </w:rPr>
        <w:t xml:space="preserve"> установлено нарушение подрядной организацией ООО «</w:t>
      </w:r>
      <w:proofErr w:type="spellStart"/>
      <w:r w:rsidRPr="00BC76CF">
        <w:rPr>
          <w:rFonts w:eastAsia="Times New Roman"/>
          <w:szCs w:val="28"/>
        </w:rPr>
        <w:t>Техинформ</w:t>
      </w:r>
      <w:proofErr w:type="spellEnd"/>
      <w:r w:rsidRPr="00BC76CF">
        <w:rPr>
          <w:rFonts w:eastAsia="Times New Roman"/>
          <w:szCs w:val="28"/>
        </w:rPr>
        <w:t>-Строй» срока исполнения работ, предусмотренного контрактом, на</w:t>
      </w:r>
      <w:r w:rsidRPr="00BC76CF">
        <w:rPr>
          <w:rFonts w:eastAsia="Times New Roman"/>
          <w:spacing w:val="40"/>
          <w:szCs w:val="28"/>
        </w:rPr>
        <w:t xml:space="preserve"> </w:t>
      </w:r>
      <w:r w:rsidRPr="00BC76CF">
        <w:rPr>
          <w:rFonts w:eastAsia="Times New Roman"/>
          <w:szCs w:val="28"/>
        </w:rPr>
        <w:t>7 дней. При этом</w:t>
      </w:r>
      <w:proofErr w:type="gramStart"/>
      <w:r w:rsidRPr="00BC76CF">
        <w:rPr>
          <w:rFonts w:eastAsia="Times New Roman"/>
          <w:szCs w:val="28"/>
        </w:rPr>
        <w:t>,</w:t>
      </w:r>
      <w:proofErr w:type="gramEnd"/>
      <w:r w:rsidRPr="00BC76CF">
        <w:rPr>
          <w:rFonts w:eastAsia="Times New Roman"/>
          <w:szCs w:val="28"/>
        </w:rPr>
        <w:t xml:space="preserve"> в нарушение пункта</w:t>
      </w:r>
      <w:r w:rsidRPr="00BC76CF">
        <w:rPr>
          <w:rFonts w:eastAsia="Times New Roman"/>
          <w:spacing w:val="40"/>
          <w:szCs w:val="28"/>
        </w:rPr>
        <w:t xml:space="preserve"> </w:t>
      </w:r>
      <w:r w:rsidRPr="00BC76CF">
        <w:rPr>
          <w:rFonts w:eastAsia="Times New Roman"/>
          <w:szCs w:val="28"/>
        </w:rPr>
        <w:t>9.6 контракта</w:t>
      </w:r>
      <w:r w:rsidRPr="00BC76CF">
        <w:rPr>
          <w:rFonts w:eastAsia="Times New Roman"/>
          <w:spacing w:val="-6"/>
          <w:szCs w:val="28"/>
        </w:rPr>
        <w:t xml:space="preserve"> </w:t>
      </w:r>
      <w:r w:rsidRPr="00BC76CF">
        <w:rPr>
          <w:rFonts w:eastAsia="Times New Roman"/>
          <w:szCs w:val="28"/>
        </w:rPr>
        <w:t>от</w:t>
      </w:r>
      <w:r w:rsidRPr="00BC76CF">
        <w:rPr>
          <w:rFonts w:eastAsia="Times New Roman"/>
          <w:spacing w:val="-10"/>
          <w:szCs w:val="28"/>
        </w:rPr>
        <w:t xml:space="preserve"> </w:t>
      </w:r>
      <w:r w:rsidRPr="00BC76CF">
        <w:rPr>
          <w:rFonts w:eastAsia="Times New Roman"/>
          <w:szCs w:val="28"/>
        </w:rPr>
        <w:t>23.04.2021</w:t>
      </w:r>
      <w:r w:rsidRPr="00BC76CF">
        <w:rPr>
          <w:rFonts w:eastAsia="Times New Roman"/>
          <w:spacing w:val="-6"/>
          <w:szCs w:val="28"/>
        </w:rPr>
        <w:t xml:space="preserve"> </w:t>
      </w:r>
      <w:r w:rsidRPr="00BC76CF">
        <w:rPr>
          <w:rFonts w:eastAsia="Times New Roman"/>
          <w:szCs w:val="28"/>
        </w:rPr>
        <w:t>Учреждением</w:t>
      </w:r>
      <w:r w:rsidRPr="00BC76CF">
        <w:rPr>
          <w:rFonts w:eastAsia="Times New Roman"/>
          <w:spacing w:val="-6"/>
          <w:szCs w:val="28"/>
        </w:rPr>
        <w:t xml:space="preserve"> </w:t>
      </w:r>
      <w:r w:rsidRPr="00BC76CF">
        <w:rPr>
          <w:rFonts w:eastAsia="Times New Roman"/>
          <w:szCs w:val="28"/>
        </w:rPr>
        <w:t>не</w:t>
      </w:r>
      <w:r w:rsidRPr="00BC76CF">
        <w:rPr>
          <w:rFonts w:eastAsia="Times New Roman"/>
          <w:spacing w:val="-6"/>
          <w:szCs w:val="28"/>
        </w:rPr>
        <w:t xml:space="preserve"> </w:t>
      </w:r>
      <w:r w:rsidRPr="00BC76CF">
        <w:rPr>
          <w:rFonts w:eastAsia="Times New Roman"/>
          <w:szCs w:val="28"/>
        </w:rPr>
        <w:t>были</w:t>
      </w:r>
      <w:r w:rsidRPr="00BC76CF">
        <w:rPr>
          <w:rFonts w:eastAsia="Times New Roman"/>
          <w:spacing w:val="-6"/>
          <w:szCs w:val="28"/>
        </w:rPr>
        <w:t xml:space="preserve"> </w:t>
      </w:r>
      <w:r w:rsidRPr="00BC76CF">
        <w:rPr>
          <w:rFonts w:eastAsia="Times New Roman"/>
          <w:szCs w:val="28"/>
        </w:rPr>
        <w:t>приняты</w:t>
      </w:r>
      <w:r w:rsidRPr="00BC76CF">
        <w:rPr>
          <w:rFonts w:eastAsia="Times New Roman"/>
          <w:spacing w:val="-6"/>
          <w:szCs w:val="28"/>
        </w:rPr>
        <w:t xml:space="preserve"> </w:t>
      </w:r>
      <w:r w:rsidRPr="00BC76CF">
        <w:rPr>
          <w:rFonts w:eastAsia="Times New Roman"/>
          <w:szCs w:val="28"/>
        </w:rPr>
        <w:t>меры</w:t>
      </w:r>
      <w:r w:rsidRPr="00BC76CF">
        <w:rPr>
          <w:rFonts w:eastAsia="Times New Roman"/>
          <w:spacing w:val="-6"/>
          <w:szCs w:val="28"/>
        </w:rPr>
        <w:t xml:space="preserve"> </w:t>
      </w:r>
      <w:r w:rsidRPr="00BC76CF">
        <w:rPr>
          <w:rFonts w:eastAsia="Times New Roman"/>
          <w:szCs w:val="28"/>
        </w:rPr>
        <w:t>по</w:t>
      </w:r>
      <w:r w:rsidRPr="00BC76CF">
        <w:rPr>
          <w:rFonts w:eastAsia="Times New Roman"/>
          <w:spacing w:val="-6"/>
          <w:szCs w:val="28"/>
        </w:rPr>
        <w:t xml:space="preserve"> </w:t>
      </w:r>
      <w:r w:rsidRPr="00BC76CF">
        <w:rPr>
          <w:rFonts w:eastAsia="Times New Roman"/>
          <w:szCs w:val="28"/>
        </w:rPr>
        <w:t>исчислению</w:t>
      </w:r>
      <w:r w:rsidRPr="00BC76CF">
        <w:rPr>
          <w:rFonts w:eastAsia="Times New Roman"/>
          <w:spacing w:val="-6"/>
          <w:szCs w:val="28"/>
        </w:rPr>
        <w:t xml:space="preserve"> </w:t>
      </w:r>
      <w:r w:rsidRPr="00BC76CF">
        <w:rPr>
          <w:rFonts w:eastAsia="Times New Roman"/>
          <w:szCs w:val="28"/>
        </w:rPr>
        <w:t>пени в</w:t>
      </w:r>
      <w:r w:rsidRPr="00BC76CF">
        <w:rPr>
          <w:rFonts w:eastAsia="Times New Roman"/>
          <w:spacing w:val="-5"/>
          <w:szCs w:val="28"/>
        </w:rPr>
        <w:t xml:space="preserve"> </w:t>
      </w:r>
      <w:r w:rsidRPr="00BC76CF">
        <w:rPr>
          <w:rFonts w:eastAsia="Times New Roman"/>
          <w:szCs w:val="28"/>
        </w:rPr>
        <w:t>сумме</w:t>
      </w:r>
      <w:r w:rsidRPr="00BC76CF">
        <w:rPr>
          <w:rFonts w:eastAsia="Times New Roman"/>
          <w:spacing w:val="-8"/>
          <w:szCs w:val="28"/>
        </w:rPr>
        <w:t xml:space="preserve"> </w:t>
      </w:r>
      <w:r w:rsidRPr="00BC76CF">
        <w:rPr>
          <w:rFonts w:eastAsia="Times New Roman"/>
          <w:szCs w:val="28"/>
        </w:rPr>
        <w:t>7,4</w:t>
      </w:r>
      <w:r w:rsidRPr="00BC76CF">
        <w:rPr>
          <w:rFonts w:eastAsia="Times New Roman"/>
          <w:spacing w:val="-5"/>
          <w:szCs w:val="28"/>
        </w:rPr>
        <w:t xml:space="preserve"> </w:t>
      </w:r>
      <w:r w:rsidRPr="00BC76CF">
        <w:rPr>
          <w:rFonts w:eastAsia="Times New Roman"/>
          <w:szCs w:val="28"/>
        </w:rPr>
        <w:t>тыс.</w:t>
      </w:r>
      <w:r w:rsidRPr="00BC76CF">
        <w:rPr>
          <w:rFonts w:eastAsia="Times New Roman"/>
          <w:spacing w:val="-5"/>
          <w:szCs w:val="28"/>
        </w:rPr>
        <w:t xml:space="preserve"> </w:t>
      </w:r>
      <w:r w:rsidRPr="00BC76CF">
        <w:rPr>
          <w:rFonts w:eastAsia="Times New Roman"/>
          <w:szCs w:val="28"/>
        </w:rPr>
        <w:t>рублей</w:t>
      </w:r>
      <w:r w:rsidRPr="00BC76CF">
        <w:rPr>
          <w:rFonts w:eastAsia="Times New Roman"/>
          <w:spacing w:val="-5"/>
          <w:szCs w:val="28"/>
        </w:rPr>
        <w:t xml:space="preserve"> </w:t>
      </w:r>
      <w:r w:rsidRPr="00BC76CF">
        <w:rPr>
          <w:rFonts w:eastAsia="Times New Roman"/>
          <w:szCs w:val="28"/>
        </w:rPr>
        <w:t>за</w:t>
      </w:r>
      <w:r w:rsidRPr="00BC76CF">
        <w:rPr>
          <w:rFonts w:eastAsia="Times New Roman"/>
          <w:spacing w:val="-5"/>
          <w:szCs w:val="28"/>
        </w:rPr>
        <w:t xml:space="preserve"> </w:t>
      </w:r>
      <w:r w:rsidRPr="00BC76CF">
        <w:rPr>
          <w:rFonts w:eastAsia="Times New Roman"/>
          <w:szCs w:val="28"/>
        </w:rPr>
        <w:t>нарушение</w:t>
      </w:r>
      <w:r w:rsidRPr="00BC76CF">
        <w:rPr>
          <w:rFonts w:eastAsia="Times New Roman"/>
          <w:spacing w:val="-5"/>
          <w:szCs w:val="28"/>
        </w:rPr>
        <w:t xml:space="preserve"> </w:t>
      </w:r>
      <w:r w:rsidRPr="00BC76CF">
        <w:rPr>
          <w:rFonts w:eastAsia="Times New Roman"/>
          <w:szCs w:val="28"/>
        </w:rPr>
        <w:t>подрядной</w:t>
      </w:r>
      <w:r w:rsidRPr="00BC76CF">
        <w:rPr>
          <w:rFonts w:eastAsia="Times New Roman"/>
          <w:spacing w:val="-5"/>
          <w:szCs w:val="28"/>
        </w:rPr>
        <w:t xml:space="preserve"> </w:t>
      </w:r>
      <w:r w:rsidRPr="00BC76CF">
        <w:rPr>
          <w:rFonts w:eastAsia="Times New Roman"/>
          <w:szCs w:val="28"/>
        </w:rPr>
        <w:t>организацией</w:t>
      </w:r>
      <w:r w:rsidRPr="00BC76CF">
        <w:rPr>
          <w:rFonts w:eastAsia="Times New Roman"/>
          <w:spacing w:val="-5"/>
          <w:szCs w:val="28"/>
        </w:rPr>
        <w:t xml:space="preserve"> </w:t>
      </w:r>
      <w:r w:rsidRPr="00BC76CF">
        <w:rPr>
          <w:rFonts w:eastAsia="Times New Roman"/>
          <w:szCs w:val="28"/>
        </w:rPr>
        <w:t>сроков</w:t>
      </w:r>
      <w:r w:rsidRPr="00BC76CF">
        <w:rPr>
          <w:rFonts w:eastAsia="Times New Roman"/>
          <w:spacing w:val="-5"/>
          <w:szCs w:val="28"/>
        </w:rPr>
        <w:t xml:space="preserve"> </w:t>
      </w:r>
      <w:r w:rsidRPr="00BC76CF">
        <w:rPr>
          <w:rFonts w:eastAsia="Times New Roman"/>
          <w:szCs w:val="28"/>
        </w:rPr>
        <w:t xml:space="preserve">исполнения контракта, отражению суммы пени в бухгалтерском учете и взысканию пени с </w:t>
      </w:r>
      <w:r w:rsidRPr="00BC76CF">
        <w:rPr>
          <w:rFonts w:eastAsia="Times New Roman"/>
          <w:spacing w:val="-2"/>
          <w:szCs w:val="28"/>
        </w:rPr>
        <w:t>подрядчика;</w:t>
      </w:r>
    </w:p>
    <w:p w:rsidR="00BC76CF" w:rsidRPr="00BC76CF" w:rsidRDefault="00BC76CF" w:rsidP="00847DC4">
      <w:pPr>
        <w:widowControl w:val="0"/>
        <w:autoSpaceDE w:val="0"/>
        <w:autoSpaceDN w:val="0"/>
        <w:spacing w:line="360" w:lineRule="auto"/>
        <w:ind w:right="240" w:firstLine="0"/>
        <w:jc w:val="both"/>
        <w:rPr>
          <w:rFonts w:eastAsia="Times New Roman"/>
          <w:szCs w:val="28"/>
        </w:rPr>
      </w:pPr>
      <w:r w:rsidRPr="00BC76CF">
        <w:rPr>
          <w:rFonts w:eastAsia="Times New Roman"/>
          <w:szCs w:val="28"/>
        </w:rPr>
        <w:t xml:space="preserve">       </w:t>
      </w:r>
      <w:proofErr w:type="gramStart"/>
      <w:r w:rsidRPr="00BC76CF">
        <w:rPr>
          <w:rFonts w:eastAsia="Times New Roman"/>
          <w:szCs w:val="28"/>
        </w:rPr>
        <w:t>в нарушение раздела</w:t>
      </w:r>
      <w:r w:rsidRPr="00BC76CF">
        <w:rPr>
          <w:rFonts w:eastAsia="Times New Roman"/>
          <w:spacing w:val="80"/>
          <w:szCs w:val="28"/>
        </w:rPr>
        <w:t xml:space="preserve"> </w:t>
      </w:r>
      <w:r w:rsidRPr="00BC76CF">
        <w:rPr>
          <w:rFonts w:eastAsia="Times New Roman"/>
          <w:szCs w:val="28"/>
        </w:rPr>
        <w:t>3 Методических указаний по применению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утвержденных Приказом Минфина России от</w:t>
      </w:r>
      <w:r w:rsidRPr="00BC76CF">
        <w:rPr>
          <w:rFonts w:eastAsia="Times New Roman"/>
          <w:szCs w:val="28"/>
        </w:rPr>
        <w:tab/>
        <w:t xml:space="preserve">30.03.2015 № 52н (ред. от 15.06.2020), инвентарные карточки объектов «Здание школы» МБОУ </w:t>
      </w:r>
      <w:proofErr w:type="spellStart"/>
      <w:r w:rsidRPr="00BC76CF">
        <w:rPr>
          <w:rFonts w:eastAsia="Times New Roman"/>
          <w:szCs w:val="28"/>
        </w:rPr>
        <w:t>Гобикская</w:t>
      </w:r>
      <w:proofErr w:type="spellEnd"/>
      <w:r w:rsidRPr="00BC76CF">
        <w:rPr>
          <w:rFonts w:eastAsia="Times New Roman"/>
          <w:szCs w:val="28"/>
        </w:rPr>
        <w:t xml:space="preserve"> СОШ, МБОУ </w:t>
      </w:r>
      <w:proofErr w:type="spellStart"/>
      <w:r w:rsidRPr="00BC76CF">
        <w:rPr>
          <w:rFonts w:eastAsia="Times New Roman"/>
          <w:szCs w:val="28"/>
        </w:rPr>
        <w:t>Тюнинская</w:t>
      </w:r>
      <w:proofErr w:type="spellEnd"/>
      <w:r w:rsidRPr="00BC76CF">
        <w:rPr>
          <w:rFonts w:eastAsia="Times New Roman"/>
          <w:szCs w:val="28"/>
        </w:rPr>
        <w:t xml:space="preserve"> </w:t>
      </w:r>
      <w:r w:rsidRPr="00BC76CF">
        <w:rPr>
          <w:rFonts w:eastAsia="Times New Roman"/>
          <w:szCs w:val="28"/>
        </w:rPr>
        <w:lastRenderedPageBreak/>
        <w:t xml:space="preserve">СОШ им. Н.И. </w:t>
      </w:r>
      <w:proofErr w:type="spellStart"/>
      <w:r w:rsidRPr="00BC76CF">
        <w:rPr>
          <w:rFonts w:eastAsia="Times New Roman"/>
          <w:szCs w:val="28"/>
        </w:rPr>
        <w:t>Рыленкова</w:t>
      </w:r>
      <w:proofErr w:type="spellEnd"/>
      <w:r w:rsidRPr="00BC76CF">
        <w:rPr>
          <w:rFonts w:eastAsia="Times New Roman"/>
          <w:szCs w:val="28"/>
        </w:rPr>
        <w:t xml:space="preserve"> не содержат</w:t>
      </w:r>
      <w:proofErr w:type="gramEnd"/>
      <w:r w:rsidRPr="00BC76CF">
        <w:rPr>
          <w:rFonts w:eastAsia="Times New Roman"/>
          <w:szCs w:val="28"/>
        </w:rPr>
        <w:t xml:space="preserve"> сведений, характеризующих</w:t>
      </w:r>
      <w:r w:rsidRPr="00BC76CF">
        <w:rPr>
          <w:rFonts w:eastAsia="Times New Roman"/>
          <w:spacing w:val="-8"/>
          <w:szCs w:val="28"/>
        </w:rPr>
        <w:t xml:space="preserve"> </w:t>
      </w:r>
      <w:r w:rsidRPr="00BC76CF">
        <w:rPr>
          <w:rFonts w:eastAsia="Times New Roman"/>
          <w:szCs w:val="28"/>
        </w:rPr>
        <w:t>объекты</w:t>
      </w:r>
      <w:r w:rsidRPr="00BC76CF">
        <w:rPr>
          <w:rFonts w:eastAsia="Times New Roman"/>
          <w:spacing w:val="-8"/>
          <w:szCs w:val="28"/>
        </w:rPr>
        <w:t xml:space="preserve"> </w:t>
      </w:r>
      <w:r w:rsidRPr="00BC76CF">
        <w:rPr>
          <w:rFonts w:eastAsia="Times New Roman"/>
          <w:szCs w:val="28"/>
        </w:rPr>
        <w:t>основных</w:t>
      </w:r>
      <w:r w:rsidRPr="00BC76CF">
        <w:rPr>
          <w:rFonts w:eastAsia="Times New Roman"/>
          <w:spacing w:val="-8"/>
          <w:szCs w:val="28"/>
        </w:rPr>
        <w:t xml:space="preserve"> </w:t>
      </w:r>
      <w:r w:rsidRPr="00BC76CF">
        <w:rPr>
          <w:rFonts w:eastAsia="Times New Roman"/>
          <w:szCs w:val="28"/>
        </w:rPr>
        <w:t>средств,</w:t>
      </w:r>
      <w:r w:rsidRPr="00BC76CF">
        <w:rPr>
          <w:rFonts w:eastAsia="Times New Roman"/>
          <w:spacing w:val="-8"/>
          <w:szCs w:val="28"/>
        </w:rPr>
        <w:t xml:space="preserve"> </w:t>
      </w:r>
      <w:r w:rsidRPr="00BC76CF">
        <w:rPr>
          <w:rFonts w:eastAsia="Times New Roman"/>
          <w:szCs w:val="28"/>
        </w:rPr>
        <w:t>затрат</w:t>
      </w:r>
      <w:r w:rsidRPr="00BC76CF">
        <w:rPr>
          <w:rFonts w:eastAsia="Times New Roman"/>
          <w:spacing w:val="-8"/>
          <w:szCs w:val="28"/>
        </w:rPr>
        <w:t xml:space="preserve"> </w:t>
      </w:r>
      <w:r w:rsidRPr="00BC76CF">
        <w:rPr>
          <w:rFonts w:eastAsia="Times New Roman"/>
          <w:szCs w:val="28"/>
        </w:rPr>
        <w:t>по</w:t>
      </w:r>
      <w:r w:rsidRPr="00BC76CF">
        <w:rPr>
          <w:rFonts w:eastAsia="Times New Roman"/>
          <w:spacing w:val="-8"/>
          <w:szCs w:val="28"/>
        </w:rPr>
        <w:t xml:space="preserve"> </w:t>
      </w:r>
      <w:r w:rsidRPr="00BC76CF">
        <w:rPr>
          <w:rFonts w:eastAsia="Times New Roman"/>
          <w:szCs w:val="28"/>
        </w:rPr>
        <w:t>их</w:t>
      </w:r>
      <w:r w:rsidRPr="00BC76CF">
        <w:rPr>
          <w:rFonts w:eastAsia="Times New Roman"/>
          <w:spacing w:val="-8"/>
          <w:szCs w:val="28"/>
        </w:rPr>
        <w:t xml:space="preserve"> </w:t>
      </w:r>
      <w:r w:rsidRPr="00BC76CF">
        <w:rPr>
          <w:rFonts w:eastAsia="Times New Roman"/>
          <w:szCs w:val="28"/>
        </w:rPr>
        <w:t>капитальному</w:t>
      </w:r>
      <w:r w:rsidRPr="00BC76CF">
        <w:rPr>
          <w:rFonts w:eastAsia="Times New Roman"/>
          <w:spacing w:val="-8"/>
          <w:szCs w:val="28"/>
        </w:rPr>
        <w:t xml:space="preserve"> </w:t>
      </w:r>
      <w:r w:rsidRPr="00BC76CF">
        <w:rPr>
          <w:rFonts w:eastAsia="Times New Roman"/>
          <w:szCs w:val="28"/>
        </w:rPr>
        <w:t>ремонту и информацию о гарантийных обязательствах подрядных организаций.</w:t>
      </w:r>
    </w:p>
    <w:p w:rsidR="00BC76CF" w:rsidRPr="00BC76CF" w:rsidRDefault="00BC76CF" w:rsidP="00847DC4">
      <w:pPr>
        <w:widowControl w:val="0"/>
        <w:tabs>
          <w:tab w:val="left" w:pos="3606"/>
          <w:tab w:val="left" w:pos="3917"/>
          <w:tab w:val="left" w:pos="6331"/>
        </w:tabs>
        <w:autoSpaceDE w:val="0"/>
        <w:autoSpaceDN w:val="0"/>
        <w:spacing w:line="360" w:lineRule="auto"/>
        <w:ind w:right="1631" w:firstLine="0"/>
        <w:jc w:val="both"/>
        <w:rPr>
          <w:rFonts w:eastAsia="Times New Roman"/>
          <w:szCs w:val="28"/>
        </w:rPr>
      </w:pPr>
      <w:r w:rsidRPr="00BC76CF">
        <w:rPr>
          <w:rFonts w:eastAsia="Times New Roman"/>
          <w:szCs w:val="28"/>
        </w:rPr>
        <w:t>в нарушение пункта</w:t>
      </w:r>
      <w:r w:rsidRPr="00BC76CF">
        <w:rPr>
          <w:rFonts w:eastAsia="Times New Roman"/>
          <w:szCs w:val="28"/>
        </w:rPr>
        <w:tab/>
      </w:r>
      <w:r w:rsidRPr="00BC76CF">
        <w:rPr>
          <w:rFonts w:eastAsia="Times New Roman"/>
          <w:szCs w:val="28"/>
        </w:rPr>
        <w:tab/>
        <w:t>6.11 контракта от</w:t>
      </w:r>
      <w:r w:rsidRPr="00BC76CF">
        <w:rPr>
          <w:rFonts w:eastAsia="Times New Roman"/>
          <w:szCs w:val="28"/>
        </w:rPr>
        <w:tab/>
        <w:t xml:space="preserve">26.04.2021 </w:t>
      </w:r>
      <w:r w:rsidR="00DE2539">
        <w:rPr>
          <w:rFonts w:eastAsia="Times New Roman"/>
          <w:szCs w:val="28"/>
        </w:rPr>
        <w:t xml:space="preserve">года   </w:t>
      </w:r>
      <w:r w:rsidR="004973AE">
        <w:rPr>
          <w:rFonts w:eastAsia="Times New Roman"/>
          <w:szCs w:val="28"/>
        </w:rPr>
        <w:t xml:space="preserve"> </w:t>
      </w:r>
      <w:r w:rsidRPr="00BC76CF">
        <w:rPr>
          <w:rFonts w:eastAsia="Times New Roman"/>
          <w:spacing w:val="-18"/>
          <w:szCs w:val="28"/>
        </w:rPr>
        <w:t>за</w:t>
      </w:r>
      <w:r w:rsidRPr="00BC76CF">
        <w:rPr>
          <w:rFonts w:eastAsia="Times New Roman"/>
          <w:szCs w:val="28"/>
        </w:rPr>
        <w:t>казчиком</w:t>
      </w:r>
      <w:r w:rsidR="00DE2539">
        <w:rPr>
          <w:rFonts w:eastAsia="Times New Roman"/>
          <w:szCs w:val="28"/>
        </w:rPr>
        <w:t xml:space="preserve">     </w:t>
      </w:r>
      <w:r w:rsidRPr="00BC76CF">
        <w:rPr>
          <w:rFonts w:eastAsia="Times New Roman"/>
          <w:szCs w:val="28"/>
        </w:rPr>
        <w:t xml:space="preserve"> МБОУ </w:t>
      </w:r>
      <w:r w:rsidR="00DE2539">
        <w:rPr>
          <w:rFonts w:eastAsia="Times New Roman"/>
          <w:szCs w:val="28"/>
        </w:rPr>
        <w:t xml:space="preserve">     </w:t>
      </w:r>
      <w:proofErr w:type="spellStart"/>
      <w:r w:rsidRPr="00BC76CF">
        <w:rPr>
          <w:rFonts w:eastAsia="Times New Roman"/>
          <w:szCs w:val="28"/>
        </w:rPr>
        <w:t>Гобикская</w:t>
      </w:r>
      <w:proofErr w:type="spellEnd"/>
      <w:r w:rsidR="00DE2539">
        <w:rPr>
          <w:rFonts w:eastAsia="Times New Roman"/>
          <w:szCs w:val="28"/>
        </w:rPr>
        <w:t xml:space="preserve">   </w:t>
      </w:r>
      <w:r w:rsidRPr="00BC76CF">
        <w:rPr>
          <w:rFonts w:eastAsia="Times New Roman"/>
          <w:szCs w:val="28"/>
        </w:rPr>
        <w:t xml:space="preserve"> СОШ</w:t>
      </w:r>
      <w:r w:rsidRPr="00BC76CF">
        <w:rPr>
          <w:rFonts w:eastAsia="Times New Roman"/>
          <w:szCs w:val="28"/>
        </w:rPr>
        <w:tab/>
        <w:t xml:space="preserve">не </w:t>
      </w:r>
      <w:r w:rsidR="00DE2539">
        <w:rPr>
          <w:rFonts w:eastAsia="Times New Roman"/>
          <w:szCs w:val="28"/>
        </w:rPr>
        <w:t>и</w:t>
      </w:r>
      <w:r w:rsidRPr="00BC76CF">
        <w:rPr>
          <w:rFonts w:eastAsia="Times New Roman"/>
          <w:szCs w:val="28"/>
        </w:rPr>
        <w:t>стребовано, а подрядной организацией  ООО</w:t>
      </w:r>
      <w:r w:rsidRPr="00BC76CF">
        <w:rPr>
          <w:rFonts w:eastAsia="Times New Roman"/>
          <w:spacing w:val="-9"/>
          <w:szCs w:val="28"/>
        </w:rPr>
        <w:t xml:space="preserve"> </w:t>
      </w:r>
      <w:r w:rsidRPr="00BC76CF">
        <w:rPr>
          <w:rFonts w:eastAsia="Times New Roman"/>
          <w:szCs w:val="28"/>
        </w:rPr>
        <w:t>«ХОЗСНАБ»</w:t>
      </w:r>
      <w:r w:rsidRPr="00BC76CF">
        <w:rPr>
          <w:rFonts w:eastAsia="Times New Roman"/>
          <w:spacing w:val="-9"/>
          <w:szCs w:val="28"/>
        </w:rPr>
        <w:t xml:space="preserve"> </w:t>
      </w:r>
      <w:r w:rsidRPr="00BC76CF">
        <w:rPr>
          <w:rFonts w:eastAsia="Times New Roman"/>
          <w:szCs w:val="28"/>
        </w:rPr>
        <w:t>не</w:t>
      </w:r>
      <w:r w:rsidRPr="00BC76CF">
        <w:rPr>
          <w:rFonts w:eastAsia="Times New Roman"/>
          <w:spacing w:val="-9"/>
          <w:szCs w:val="28"/>
        </w:rPr>
        <w:t xml:space="preserve"> </w:t>
      </w:r>
      <w:r w:rsidRPr="00BC76CF">
        <w:rPr>
          <w:rFonts w:eastAsia="Times New Roman"/>
          <w:szCs w:val="28"/>
        </w:rPr>
        <w:t>представлено</w:t>
      </w:r>
      <w:r w:rsidRPr="00BC76CF">
        <w:rPr>
          <w:rFonts w:eastAsia="Times New Roman"/>
          <w:spacing w:val="-9"/>
          <w:szCs w:val="28"/>
        </w:rPr>
        <w:t xml:space="preserve"> </w:t>
      </w:r>
      <w:r w:rsidRPr="00BC76CF">
        <w:rPr>
          <w:rFonts w:eastAsia="Times New Roman"/>
          <w:szCs w:val="28"/>
        </w:rPr>
        <w:t>обеспечение</w:t>
      </w:r>
      <w:r w:rsidRPr="00BC76CF">
        <w:rPr>
          <w:rFonts w:eastAsia="Times New Roman"/>
          <w:spacing w:val="-9"/>
          <w:szCs w:val="28"/>
        </w:rPr>
        <w:t xml:space="preserve"> </w:t>
      </w:r>
      <w:r w:rsidRPr="00BC76CF">
        <w:rPr>
          <w:rFonts w:eastAsia="Times New Roman"/>
          <w:szCs w:val="28"/>
        </w:rPr>
        <w:t>гарантийных</w:t>
      </w:r>
      <w:r w:rsidRPr="00BC76CF">
        <w:rPr>
          <w:rFonts w:eastAsia="Times New Roman"/>
          <w:spacing w:val="-9"/>
          <w:szCs w:val="28"/>
        </w:rPr>
        <w:t xml:space="preserve"> </w:t>
      </w:r>
      <w:r w:rsidRPr="00BC76CF">
        <w:rPr>
          <w:rFonts w:eastAsia="Times New Roman"/>
          <w:szCs w:val="28"/>
        </w:rPr>
        <w:t>обязательств на сумму 50 055 рублей;</w:t>
      </w:r>
    </w:p>
    <w:p w:rsidR="00BC76CF" w:rsidRPr="00BC76CF" w:rsidRDefault="00BC76CF" w:rsidP="00796B02">
      <w:pPr>
        <w:widowControl w:val="0"/>
        <w:autoSpaceDE w:val="0"/>
        <w:autoSpaceDN w:val="0"/>
        <w:spacing w:line="360" w:lineRule="auto"/>
        <w:ind w:right="246" w:firstLine="0"/>
        <w:jc w:val="both"/>
        <w:rPr>
          <w:rFonts w:eastAsia="Times New Roman"/>
          <w:szCs w:val="28"/>
        </w:rPr>
      </w:pPr>
      <w:r w:rsidRPr="00BC76CF">
        <w:rPr>
          <w:rFonts w:eastAsia="Times New Roman"/>
          <w:szCs w:val="28"/>
        </w:rPr>
        <w:t xml:space="preserve">         </w:t>
      </w:r>
      <w:proofErr w:type="gramStart"/>
      <w:r w:rsidRPr="00BC76CF">
        <w:rPr>
          <w:rFonts w:eastAsia="Times New Roman"/>
          <w:szCs w:val="28"/>
        </w:rPr>
        <w:t>в нарушение пункта</w:t>
      </w:r>
      <w:r w:rsidRPr="00BC76CF">
        <w:rPr>
          <w:rFonts w:eastAsia="Times New Roman"/>
          <w:spacing w:val="40"/>
          <w:szCs w:val="28"/>
        </w:rPr>
        <w:t xml:space="preserve"> </w:t>
      </w:r>
      <w:r w:rsidRPr="00BC76CF">
        <w:rPr>
          <w:rFonts w:eastAsia="Times New Roman"/>
          <w:szCs w:val="28"/>
        </w:rPr>
        <w:t>351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w:t>
      </w:r>
      <w:r w:rsidRPr="00BC76CF">
        <w:rPr>
          <w:rFonts w:eastAsia="Times New Roman"/>
          <w:spacing w:val="-8"/>
          <w:szCs w:val="28"/>
        </w:rPr>
        <w:t xml:space="preserve"> </w:t>
      </w:r>
      <w:r w:rsidRPr="00BC76CF">
        <w:rPr>
          <w:rFonts w:eastAsia="Times New Roman"/>
          <w:szCs w:val="28"/>
        </w:rPr>
        <w:t>и</w:t>
      </w:r>
      <w:r w:rsidRPr="00BC76CF">
        <w:rPr>
          <w:rFonts w:eastAsia="Times New Roman"/>
          <w:spacing w:val="-8"/>
          <w:szCs w:val="28"/>
        </w:rPr>
        <w:t xml:space="preserve"> </w:t>
      </w:r>
      <w:r w:rsidRPr="00BC76CF">
        <w:rPr>
          <w:rFonts w:eastAsia="Times New Roman"/>
          <w:szCs w:val="28"/>
        </w:rPr>
        <w:t>Инструкции</w:t>
      </w:r>
      <w:r w:rsidRPr="00BC76CF">
        <w:rPr>
          <w:rFonts w:eastAsia="Times New Roman"/>
          <w:spacing w:val="-8"/>
          <w:szCs w:val="28"/>
        </w:rPr>
        <w:t xml:space="preserve"> </w:t>
      </w:r>
      <w:r w:rsidRPr="00BC76CF">
        <w:rPr>
          <w:rFonts w:eastAsia="Times New Roman"/>
          <w:szCs w:val="28"/>
        </w:rPr>
        <w:t>по</w:t>
      </w:r>
      <w:r w:rsidRPr="00BC76CF">
        <w:rPr>
          <w:rFonts w:eastAsia="Times New Roman"/>
          <w:spacing w:val="-8"/>
          <w:szCs w:val="28"/>
        </w:rPr>
        <w:t xml:space="preserve"> </w:t>
      </w:r>
      <w:r w:rsidRPr="00BC76CF">
        <w:rPr>
          <w:rFonts w:eastAsia="Times New Roman"/>
          <w:szCs w:val="28"/>
        </w:rPr>
        <w:t>его</w:t>
      </w:r>
      <w:r w:rsidRPr="00BC76CF">
        <w:rPr>
          <w:rFonts w:eastAsia="Times New Roman"/>
          <w:spacing w:val="-8"/>
          <w:szCs w:val="28"/>
        </w:rPr>
        <w:t xml:space="preserve"> </w:t>
      </w:r>
      <w:r w:rsidRPr="00BC76CF">
        <w:rPr>
          <w:rFonts w:eastAsia="Times New Roman"/>
          <w:szCs w:val="28"/>
        </w:rPr>
        <w:t>применению,</w:t>
      </w:r>
      <w:r w:rsidRPr="00BC76CF">
        <w:rPr>
          <w:rFonts w:eastAsia="Times New Roman"/>
          <w:spacing w:val="-8"/>
          <w:szCs w:val="28"/>
        </w:rPr>
        <w:t xml:space="preserve"> </w:t>
      </w:r>
      <w:r w:rsidRPr="00BC76CF">
        <w:rPr>
          <w:rFonts w:eastAsia="Times New Roman"/>
          <w:szCs w:val="28"/>
        </w:rPr>
        <w:t>утвержденных</w:t>
      </w:r>
      <w:r w:rsidRPr="00BC76CF">
        <w:rPr>
          <w:rFonts w:eastAsia="Times New Roman"/>
          <w:spacing w:val="-8"/>
          <w:szCs w:val="28"/>
        </w:rPr>
        <w:t xml:space="preserve"> </w:t>
      </w:r>
      <w:r w:rsidRPr="00BC76CF">
        <w:rPr>
          <w:rFonts w:eastAsia="Times New Roman"/>
          <w:szCs w:val="28"/>
        </w:rPr>
        <w:t>Приказом</w:t>
      </w:r>
      <w:r w:rsidRPr="00BC76CF">
        <w:rPr>
          <w:rFonts w:eastAsia="Times New Roman"/>
          <w:spacing w:val="-8"/>
          <w:szCs w:val="28"/>
        </w:rPr>
        <w:t xml:space="preserve"> </w:t>
      </w:r>
      <w:r w:rsidRPr="00BC76CF">
        <w:rPr>
          <w:rFonts w:eastAsia="Times New Roman"/>
          <w:szCs w:val="28"/>
        </w:rPr>
        <w:t>Минфина России от</w:t>
      </w:r>
      <w:r w:rsidRPr="00BC76CF">
        <w:rPr>
          <w:rFonts w:eastAsia="Times New Roman"/>
          <w:spacing w:val="80"/>
          <w:szCs w:val="28"/>
        </w:rPr>
        <w:t xml:space="preserve"> </w:t>
      </w:r>
      <w:r w:rsidRPr="00BC76CF">
        <w:rPr>
          <w:rFonts w:eastAsia="Times New Roman"/>
          <w:szCs w:val="28"/>
        </w:rPr>
        <w:t>01.12.2010 № 157н (ред. от</w:t>
      </w:r>
      <w:r w:rsidRPr="00BC76CF">
        <w:rPr>
          <w:rFonts w:eastAsia="Times New Roman"/>
          <w:spacing w:val="80"/>
          <w:szCs w:val="28"/>
        </w:rPr>
        <w:t xml:space="preserve"> </w:t>
      </w:r>
      <w:r w:rsidRPr="00BC76CF">
        <w:rPr>
          <w:rFonts w:eastAsia="Times New Roman"/>
          <w:szCs w:val="28"/>
        </w:rPr>
        <w:t>14.09.2020), МБОУ</w:t>
      </w:r>
      <w:r w:rsidRPr="00BC76CF">
        <w:rPr>
          <w:rFonts w:eastAsia="Times New Roman"/>
          <w:spacing w:val="80"/>
          <w:szCs w:val="28"/>
        </w:rPr>
        <w:t xml:space="preserve"> </w:t>
      </w:r>
      <w:r w:rsidRPr="00BC76CF">
        <w:rPr>
          <w:rFonts w:eastAsia="Times New Roman"/>
          <w:szCs w:val="28"/>
        </w:rPr>
        <w:t>«</w:t>
      </w:r>
      <w:proofErr w:type="spellStart"/>
      <w:r w:rsidRPr="00BC76CF">
        <w:rPr>
          <w:rFonts w:eastAsia="Times New Roman"/>
          <w:szCs w:val="28"/>
        </w:rPr>
        <w:t>Тюнинская</w:t>
      </w:r>
      <w:proofErr w:type="spellEnd"/>
      <w:r w:rsidRPr="00BC76CF">
        <w:rPr>
          <w:rFonts w:eastAsia="Times New Roman"/>
          <w:szCs w:val="28"/>
        </w:rPr>
        <w:t xml:space="preserve"> СОШ </w:t>
      </w:r>
      <w:r w:rsidRPr="00BC76CF">
        <w:rPr>
          <w:rFonts w:eastAsia="Times New Roman"/>
          <w:spacing w:val="-2"/>
          <w:szCs w:val="28"/>
        </w:rPr>
        <w:t>им.</w:t>
      </w:r>
      <w:r w:rsidRPr="00BC76CF">
        <w:rPr>
          <w:rFonts w:eastAsia="Times New Roman"/>
          <w:spacing w:val="-15"/>
          <w:szCs w:val="28"/>
        </w:rPr>
        <w:t xml:space="preserve"> </w:t>
      </w:r>
      <w:r w:rsidRPr="00BC76CF">
        <w:rPr>
          <w:rFonts w:eastAsia="Times New Roman"/>
          <w:spacing w:val="-2"/>
          <w:szCs w:val="28"/>
        </w:rPr>
        <w:t>Н.И.</w:t>
      </w:r>
      <w:r w:rsidRPr="00BC76CF">
        <w:rPr>
          <w:rFonts w:eastAsia="Times New Roman"/>
          <w:spacing w:val="-15"/>
          <w:szCs w:val="28"/>
        </w:rPr>
        <w:t xml:space="preserve"> </w:t>
      </w:r>
      <w:proofErr w:type="spellStart"/>
      <w:r w:rsidRPr="00BC76CF">
        <w:rPr>
          <w:rFonts w:eastAsia="Times New Roman"/>
          <w:spacing w:val="-2"/>
          <w:szCs w:val="28"/>
        </w:rPr>
        <w:t>Рыленкова</w:t>
      </w:r>
      <w:proofErr w:type="spellEnd"/>
      <w:r w:rsidRPr="00BC76CF">
        <w:rPr>
          <w:rFonts w:eastAsia="Times New Roman"/>
          <w:spacing w:val="-2"/>
          <w:szCs w:val="28"/>
        </w:rPr>
        <w:t>»</w:t>
      </w:r>
      <w:r w:rsidRPr="00BC76CF">
        <w:rPr>
          <w:rFonts w:eastAsia="Times New Roman"/>
          <w:spacing w:val="-15"/>
          <w:szCs w:val="28"/>
        </w:rPr>
        <w:t xml:space="preserve"> </w:t>
      </w:r>
      <w:r w:rsidRPr="00BC76CF">
        <w:rPr>
          <w:rFonts w:eastAsia="Times New Roman"/>
          <w:spacing w:val="-2"/>
          <w:szCs w:val="28"/>
        </w:rPr>
        <w:t>не</w:t>
      </w:r>
      <w:r w:rsidRPr="00BC76CF">
        <w:rPr>
          <w:rFonts w:eastAsia="Times New Roman"/>
          <w:spacing w:val="-15"/>
          <w:szCs w:val="28"/>
        </w:rPr>
        <w:t xml:space="preserve"> </w:t>
      </w:r>
      <w:r w:rsidRPr="00BC76CF">
        <w:rPr>
          <w:rFonts w:eastAsia="Times New Roman"/>
          <w:spacing w:val="-2"/>
          <w:szCs w:val="28"/>
        </w:rPr>
        <w:t>обеспечено</w:t>
      </w:r>
      <w:r w:rsidRPr="00BC76CF">
        <w:rPr>
          <w:rFonts w:eastAsia="Times New Roman"/>
          <w:spacing w:val="-15"/>
          <w:szCs w:val="28"/>
        </w:rPr>
        <w:t xml:space="preserve"> </w:t>
      </w:r>
      <w:r w:rsidRPr="00BC76CF">
        <w:rPr>
          <w:rFonts w:eastAsia="Times New Roman"/>
          <w:spacing w:val="-2"/>
          <w:szCs w:val="28"/>
        </w:rPr>
        <w:t>отражение</w:t>
      </w:r>
      <w:r w:rsidRPr="00BC76CF">
        <w:rPr>
          <w:rFonts w:eastAsia="Times New Roman"/>
          <w:spacing w:val="-15"/>
          <w:szCs w:val="28"/>
        </w:rPr>
        <w:t xml:space="preserve"> </w:t>
      </w:r>
      <w:r w:rsidRPr="00BC76CF">
        <w:rPr>
          <w:rFonts w:eastAsia="Times New Roman"/>
          <w:spacing w:val="-2"/>
          <w:szCs w:val="28"/>
        </w:rPr>
        <w:t>в</w:t>
      </w:r>
      <w:r w:rsidRPr="00BC76CF">
        <w:rPr>
          <w:rFonts w:eastAsia="Times New Roman"/>
          <w:spacing w:val="-15"/>
          <w:szCs w:val="28"/>
        </w:rPr>
        <w:t xml:space="preserve"> </w:t>
      </w:r>
      <w:r w:rsidRPr="00BC76CF">
        <w:rPr>
          <w:rFonts w:eastAsia="Times New Roman"/>
          <w:spacing w:val="-2"/>
          <w:szCs w:val="28"/>
        </w:rPr>
        <w:t>бухгалтерском</w:t>
      </w:r>
      <w:r w:rsidRPr="00BC76CF">
        <w:rPr>
          <w:rFonts w:eastAsia="Times New Roman"/>
          <w:spacing w:val="-15"/>
          <w:szCs w:val="28"/>
        </w:rPr>
        <w:t xml:space="preserve"> </w:t>
      </w:r>
      <w:r w:rsidRPr="00BC76CF">
        <w:rPr>
          <w:rFonts w:eastAsia="Times New Roman"/>
          <w:spacing w:val="-2"/>
          <w:szCs w:val="28"/>
        </w:rPr>
        <w:t xml:space="preserve">учете </w:t>
      </w:r>
      <w:r w:rsidRPr="00BC76CF">
        <w:rPr>
          <w:rFonts w:eastAsia="Times New Roman"/>
          <w:spacing w:val="-2"/>
          <w:w w:val="95"/>
          <w:szCs w:val="28"/>
        </w:rPr>
        <w:t>предоставленной</w:t>
      </w:r>
      <w:r w:rsidRPr="00BC76CF">
        <w:rPr>
          <w:rFonts w:eastAsia="Times New Roman"/>
          <w:spacing w:val="-11"/>
          <w:w w:val="95"/>
          <w:szCs w:val="28"/>
        </w:rPr>
        <w:t xml:space="preserve"> </w:t>
      </w:r>
      <w:r w:rsidRPr="00BC76CF">
        <w:rPr>
          <w:rFonts w:eastAsia="Times New Roman"/>
          <w:spacing w:val="-2"/>
          <w:w w:val="95"/>
          <w:szCs w:val="28"/>
        </w:rPr>
        <w:t>банковской</w:t>
      </w:r>
      <w:r w:rsidRPr="00BC76CF">
        <w:rPr>
          <w:rFonts w:eastAsia="Times New Roman"/>
          <w:spacing w:val="-10"/>
          <w:w w:val="95"/>
          <w:szCs w:val="28"/>
        </w:rPr>
        <w:t xml:space="preserve"> </w:t>
      </w:r>
      <w:r w:rsidRPr="00BC76CF">
        <w:rPr>
          <w:rFonts w:eastAsia="Times New Roman"/>
          <w:spacing w:val="-2"/>
          <w:w w:val="95"/>
          <w:szCs w:val="28"/>
        </w:rPr>
        <w:t>гарантии</w:t>
      </w:r>
      <w:proofErr w:type="gramEnd"/>
      <w:r w:rsidRPr="00BC76CF">
        <w:rPr>
          <w:rFonts w:eastAsia="Times New Roman"/>
          <w:spacing w:val="-11"/>
          <w:w w:val="95"/>
          <w:szCs w:val="28"/>
        </w:rPr>
        <w:t xml:space="preserve"> </w:t>
      </w:r>
      <w:r w:rsidRPr="00BC76CF">
        <w:rPr>
          <w:rFonts w:eastAsia="Times New Roman"/>
          <w:spacing w:val="-2"/>
          <w:w w:val="95"/>
          <w:szCs w:val="28"/>
        </w:rPr>
        <w:t>от</w:t>
      </w:r>
      <w:r w:rsidRPr="00BC76CF">
        <w:rPr>
          <w:rFonts w:eastAsia="Times New Roman"/>
          <w:spacing w:val="-10"/>
          <w:w w:val="95"/>
          <w:szCs w:val="28"/>
        </w:rPr>
        <w:t xml:space="preserve"> </w:t>
      </w:r>
      <w:r w:rsidRPr="00BC76CF">
        <w:rPr>
          <w:rFonts w:eastAsia="Times New Roman"/>
          <w:spacing w:val="-2"/>
          <w:w w:val="95"/>
          <w:szCs w:val="28"/>
        </w:rPr>
        <w:t>АО</w:t>
      </w:r>
      <w:r w:rsidRPr="00BC76CF">
        <w:rPr>
          <w:rFonts w:eastAsia="Times New Roman"/>
          <w:spacing w:val="-10"/>
          <w:w w:val="95"/>
          <w:szCs w:val="28"/>
        </w:rPr>
        <w:t xml:space="preserve"> </w:t>
      </w:r>
      <w:r w:rsidRPr="00BC76CF">
        <w:rPr>
          <w:rFonts w:eastAsia="Times New Roman"/>
          <w:spacing w:val="-5"/>
          <w:w w:val="95"/>
          <w:szCs w:val="28"/>
        </w:rPr>
        <w:t>КБ</w:t>
      </w:r>
      <w:r w:rsidRPr="00BC76CF">
        <w:rPr>
          <w:rFonts w:eastAsia="Times New Roman"/>
          <w:szCs w:val="28"/>
        </w:rPr>
        <w:tab/>
      </w:r>
      <w:r w:rsidRPr="00BC76CF">
        <w:rPr>
          <w:rFonts w:eastAsia="Times New Roman"/>
          <w:w w:val="95"/>
          <w:szCs w:val="28"/>
        </w:rPr>
        <w:t>«</w:t>
      </w:r>
      <w:proofErr w:type="spellStart"/>
      <w:r w:rsidRPr="00BC76CF">
        <w:rPr>
          <w:rFonts w:eastAsia="Times New Roman"/>
          <w:w w:val="95"/>
          <w:szCs w:val="28"/>
        </w:rPr>
        <w:t>Модульбанк</w:t>
      </w:r>
      <w:proofErr w:type="spellEnd"/>
      <w:r w:rsidRPr="00BC76CF">
        <w:rPr>
          <w:rFonts w:eastAsia="Times New Roman"/>
          <w:w w:val="95"/>
          <w:szCs w:val="28"/>
        </w:rPr>
        <w:t>»</w:t>
      </w:r>
      <w:r w:rsidRPr="00BC76CF">
        <w:rPr>
          <w:rFonts w:eastAsia="Times New Roman"/>
          <w:spacing w:val="-14"/>
          <w:w w:val="95"/>
          <w:szCs w:val="28"/>
        </w:rPr>
        <w:t xml:space="preserve"> </w:t>
      </w:r>
      <w:r w:rsidRPr="00BC76CF">
        <w:rPr>
          <w:rFonts w:eastAsia="Times New Roman"/>
          <w:w w:val="95"/>
          <w:szCs w:val="28"/>
        </w:rPr>
        <w:t>на</w:t>
      </w:r>
      <w:r w:rsidRPr="00BC76CF">
        <w:rPr>
          <w:rFonts w:eastAsia="Times New Roman"/>
          <w:spacing w:val="-6"/>
          <w:w w:val="95"/>
          <w:szCs w:val="28"/>
        </w:rPr>
        <w:t xml:space="preserve"> </w:t>
      </w:r>
      <w:r w:rsidRPr="00BC76CF">
        <w:rPr>
          <w:rFonts w:eastAsia="Times New Roman"/>
          <w:spacing w:val="-2"/>
          <w:w w:val="95"/>
          <w:szCs w:val="28"/>
        </w:rPr>
        <w:t xml:space="preserve">сумму </w:t>
      </w:r>
      <w:r w:rsidRPr="00BC76CF">
        <w:rPr>
          <w:rFonts w:eastAsia="Times New Roman"/>
          <w:szCs w:val="28"/>
        </w:rPr>
        <w:t>53</w:t>
      </w:r>
      <w:r w:rsidRPr="00BC76CF">
        <w:rPr>
          <w:rFonts w:eastAsia="Times New Roman"/>
          <w:spacing w:val="-5"/>
          <w:szCs w:val="28"/>
        </w:rPr>
        <w:t xml:space="preserve"> </w:t>
      </w:r>
      <w:r w:rsidRPr="00BC76CF">
        <w:rPr>
          <w:rFonts w:eastAsia="Times New Roman"/>
          <w:szCs w:val="28"/>
        </w:rPr>
        <w:t>978,</w:t>
      </w:r>
      <w:r w:rsidRPr="00BC76CF">
        <w:rPr>
          <w:rFonts w:eastAsia="Times New Roman"/>
          <w:spacing w:val="-4"/>
          <w:szCs w:val="28"/>
        </w:rPr>
        <w:t xml:space="preserve"> </w:t>
      </w:r>
      <w:r w:rsidRPr="00BC76CF">
        <w:rPr>
          <w:rFonts w:eastAsia="Times New Roman"/>
          <w:szCs w:val="28"/>
        </w:rPr>
        <w:t>98</w:t>
      </w:r>
      <w:r w:rsidRPr="00BC76CF">
        <w:rPr>
          <w:rFonts w:eastAsia="Times New Roman"/>
          <w:spacing w:val="-5"/>
          <w:szCs w:val="28"/>
        </w:rPr>
        <w:t xml:space="preserve"> </w:t>
      </w:r>
      <w:r w:rsidRPr="00BC76CF">
        <w:rPr>
          <w:rFonts w:eastAsia="Times New Roman"/>
          <w:spacing w:val="-2"/>
          <w:szCs w:val="28"/>
        </w:rPr>
        <w:t>рублей;</w:t>
      </w:r>
    </w:p>
    <w:p w:rsidR="00BC76CF" w:rsidRPr="00BC76CF" w:rsidRDefault="00BC76CF" w:rsidP="00796B02">
      <w:pPr>
        <w:widowControl w:val="0"/>
        <w:autoSpaceDE w:val="0"/>
        <w:autoSpaceDN w:val="0"/>
        <w:spacing w:line="360" w:lineRule="auto"/>
        <w:ind w:firstLine="0"/>
        <w:jc w:val="both"/>
        <w:rPr>
          <w:rFonts w:eastAsia="Times New Roman"/>
          <w:szCs w:val="28"/>
        </w:rPr>
      </w:pPr>
      <w:r w:rsidRPr="00BC76CF">
        <w:rPr>
          <w:rFonts w:eastAsia="Times New Roman"/>
          <w:spacing w:val="-7"/>
          <w:szCs w:val="28"/>
        </w:rPr>
        <w:t xml:space="preserve">       в </w:t>
      </w:r>
      <w:r w:rsidRPr="00BC76CF">
        <w:rPr>
          <w:rFonts w:eastAsia="Times New Roman"/>
          <w:szCs w:val="28"/>
        </w:rPr>
        <w:t>нарушение</w:t>
      </w:r>
      <w:r w:rsidRPr="00BC76CF">
        <w:rPr>
          <w:rFonts w:eastAsia="Times New Roman"/>
          <w:spacing w:val="-7"/>
          <w:szCs w:val="28"/>
        </w:rPr>
        <w:t xml:space="preserve"> </w:t>
      </w:r>
      <w:r w:rsidRPr="00BC76CF">
        <w:rPr>
          <w:rFonts w:eastAsia="Times New Roman"/>
          <w:szCs w:val="28"/>
        </w:rPr>
        <w:t>пункта</w:t>
      </w:r>
      <w:r w:rsidRPr="00BC76CF">
        <w:rPr>
          <w:rFonts w:eastAsia="Times New Roman"/>
          <w:spacing w:val="20"/>
          <w:szCs w:val="28"/>
        </w:rPr>
        <w:t xml:space="preserve"> </w:t>
      </w:r>
      <w:r w:rsidRPr="00BC76CF">
        <w:rPr>
          <w:rFonts w:eastAsia="Times New Roman"/>
          <w:szCs w:val="28"/>
        </w:rPr>
        <w:t>15</w:t>
      </w:r>
      <w:r w:rsidRPr="00BC76CF">
        <w:rPr>
          <w:rFonts w:eastAsia="Times New Roman"/>
          <w:spacing w:val="-7"/>
          <w:szCs w:val="28"/>
        </w:rPr>
        <w:t xml:space="preserve"> </w:t>
      </w:r>
      <w:r w:rsidRPr="00BC76CF">
        <w:rPr>
          <w:rFonts w:eastAsia="Times New Roman"/>
          <w:szCs w:val="28"/>
        </w:rPr>
        <w:t>статьи</w:t>
      </w:r>
      <w:r w:rsidRPr="00BC76CF">
        <w:rPr>
          <w:rFonts w:eastAsia="Times New Roman"/>
          <w:spacing w:val="20"/>
          <w:szCs w:val="28"/>
        </w:rPr>
        <w:t xml:space="preserve"> </w:t>
      </w:r>
      <w:r w:rsidRPr="00BC76CF">
        <w:rPr>
          <w:rFonts w:eastAsia="Times New Roman"/>
          <w:szCs w:val="28"/>
        </w:rPr>
        <w:t>48</w:t>
      </w:r>
      <w:r w:rsidRPr="00BC76CF">
        <w:rPr>
          <w:rFonts w:eastAsia="Times New Roman"/>
          <w:spacing w:val="-7"/>
          <w:szCs w:val="28"/>
        </w:rPr>
        <w:t xml:space="preserve"> </w:t>
      </w:r>
      <w:r w:rsidRPr="00BC76CF">
        <w:rPr>
          <w:rFonts w:eastAsia="Times New Roman"/>
          <w:szCs w:val="28"/>
        </w:rPr>
        <w:t>Градостроительного</w:t>
      </w:r>
      <w:r w:rsidRPr="00BC76CF">
        <w:rPr>
          <w:rFonts w:eastAsia="Times New Roman"/>
          <w:spacing w:val="-7"/>
          <w:szCs w:val="28"/>
        </w:rPr>
        <w:t xml:space="preserve"> </w:t>
      </w:r>
      <w:r w:rsidRPr="00BC76CF">
        <w:rPr>
          <w:rFonts w:eastAsia="Times New Roman"/>
          <w:szCs w:val="28"/>
        </w:rPr>
        <w:t>кодекса</w:t>
      </w:r>
      <w:r w:rsidRPr="00BC76CF">
        <w:rPr>
          <w:rFonts w:eastAsia="Times New Roman"/>
          <w:spacing w:val="-7"/>
          <w:szCs w:val="28"/>
        </w:rPr>
        <w:t xml:space="preserve"> </w:t>
      </w:r>
      <w:r w:rsidRPr="00BC76CF">
        <w:rPr>
          <w:rFonts w:eastAsia="Times New Roman"/>
          <w:szCs w:val="28"/>
        </w:rPr>
        <w:t>Российской Федерации Учреждениями утверждена сметная документация на капитальный ремонт при отсутствии положительного заключения по проверке достоверности определения сметной стоимости:</w:t>
      </w:r>
    </w:p>
    <w:p w:rsidR="00BC76CF" w:rsidRPr="00BC76CF" w:rsidRDefault="00BC76CF" w:rsidP="00796B02">
      <w:pPr>
        <w:widowControl w:val="0"/>
        <w:autoSpaceDE w:val="0"/>
        <w:autoSpaceDN w:val="0"/>
        <w:spacing w:line="360" w:lineRule="auto"/>
        <w:ind w:right="418" w:firstLine="0"/>
        <w:jc w:val="both"/>
        <w:rPr>
          <w:rFonts w:eastAsia="Times New Roman"/>
          <w:szCs w:val="28"/>
        </w:rPr>
      </w:pPr>
      <w:r w:rsidRPr="00BC76CF">
        <w:rPr>
          <w:rFonts w:eastAsia="Times New Roman"/>
          <w:szCs w:val="28"/>
        </w:rPr>
        <w:t xml:space="preserve">       По итогам проведенных на объектах выборочных контрольных обмеров и проверки</w:t>
      </w:r>
      <w:r w:rsidRPr="00BC76CF">
        <w:rPr>
          <w:rFonts w:eastAsia="Times New Roman"/>
          <w:spacing w:val="-10"/>
          <w:szCs w:val="28"/>
        </w:rPr>
        <w:t xml:space="preserve"> </w:t>
      </w:r>
      <w:r w:rsidRPr="00BC76CF">
        <w:rPr>
          <w:rFonts w:eastAsia="Times New Roman"/>
          <w:szCs w:val="28"/>
        </w:rPr>
        <w:t>правильности</w:t>
      </w:r>
      <w:r w:rsidRPr="00BC76CF">
        <w:rPr>
          <w:rFonts w:eastAsia="Times New Roman"/>
          <w:spacing w:val="-10"/>
          <w:szCs w:val="28"/>
        </w:rPr>
        <w:t xml:space="preserve"> </w:t>
      </w:r>
      <w:r w:rsidRPr="00BC76CF">
        <w:rPr>
          <w:rFonts w:eastAsia="Times New Roman"/>
          <w:szCs w:val="28"/>
        </w:rPr>
        <w:t>определения</w:t>
      </w:r>
      <w:r w:rsidRPr="00BC76CF">
        <w:rPr>
          <w:rFonts w:eastAsia="Times New Roman"/>
          <w:spacing w:val="-10"/>
          <w:szCs w:val="28"/>
        </w:rPr>
        <w:t xml:space="preserve"> </w:t>
      </w:r>
      <w:r w:rsidRPr="00BC76CF">
        <w:rPr>
          <w:rFonts w:eastAsia="Times New Roman"/>
          <w:szCs w:val="28"/>
        </w:rPr>
        <w:t>стоимости</w:t>
      </w:r>
      <w:r w:rsidRPr="00BC76CF">
        <w:rPr>
          <w:rFonts w:eastAsia="Times New Roman"/>
          <w:spacing w:val="-10"/>
          <w:szCs w:val="28"/>
        </w:rPr>
        <w:t xml:space="preserve"> </w:t>
      </w:r>
      <w:r w:rsidRPr="00BC76CF">
        <w:rPr>
          <w:rFonts w:eastAsia="Times New Roman"/>
          <w:szCs w:val="28"/>
        </w:rPr>
        <w:t>выполненных работ</w:t>
      </w:r>
      <w:r w:rsidRPr="00BC76CF">
        <w:rPr>
          <w:rFonts w:eastAsia="Times New Roman"/>
          <w:spacing w:val="-10"/>
          <w:szCs w:val="28"/>
        </w:rPr>
        <w:t xml:space="preserve"> </w:t>
      </w:r>
      <w:r w:rsidRPr="00BC76CF">
        <w:rPr>
          <w:rFonts w:eastAsia="Times New Roman"/>
          <w:szCs w:val="28"/>
        </w:rPr>
        <w:t>установлены факты завышения объемов и стоимости выполненных работ на общую сумму 589,8 тыс. рублей, в том числе завышены объемы работ</w:t>
      </w:r>
      <w:r w:rsidRPr="00BC76CF">
        <w:rPr>
          <w:rFonts w:eastAsia="Times New Roman"/>
          <w:spacing w:val="40"/>
          <w:szCs w:val="28"/>
        </w:rPr>
        <w:t xml:space="preserve"> </w:t>
      </w:r>
      <w:r w:rsidRPr="00BC76CF">
        <w:rPr>
          <w:rFonts w:eastAsia="Times New Roman"/>
          <w:szCs w:val="28"/>
        </w:rPr>
        <w:t>–553,9 тыс. рублей, завышена стоимость работ – 35,9 тыс. рублей:</w:t>
      </w:r>
    </w:p>
    <w:p w:rsidR="00BC76CF" w:rsidRPr="00BC76CF" w:rsidRDefault="00BC76CF" w:rsidP="00796B02">
      <w:pPr>
        <w:widowControl w:val="0"/>
        <w:autoSpaceDE w:val="0"/>
        <w:autoSpaceDN w:val="0"/>
        <w:spacing w:line="360" w:lineRule="auto"/>
        <w:ind w:right="418" w:firstLine="0"/>
        <w:jc w:val="both"/>
        <w:rPr>
          <w:rFonts w:eastAsia="Times New Roman"/>
          <w:szCs w:val="28"/>
        </w:rPr>
      </w:pPr>
      <w:r w:rsidRPr="00BC76CF">
        <w:rPr>
          <w:rFonts w:eastAsia="Times New Roman"/>
          <w:szCs w:val="28"/>
        </w:rPr>
        <w:t xml:space="preserve">       по объекту «Капитальный ремонт кровли муниципального бюджетного общеобразовательного учреждения «</w:t>
      </w:r>
      <w:proofErr w:type="spellStart"/>
      <w:r w:rsidRPr="00BC76CF">
        <w:rPr>
          <w:rFonts w:eastAsia="Times New Roman"/>
          <w:szCs w:val="28"/>
        </w:rPr>
        <w:t>Гобикская</w:t>
      </w:r>
      <w:proofErr w:type="spellEnd"/>
      <w:r w:rsidRPr="00BC76CF">
        <w:rPr>
          <w:rFonts w:eastAsia="Times New Roman"/>
          <w:szCs w:val="28"/>
        </w:rPr>
        <w:t xml:space="preserve"> средняя общеобразовательная школа </w:t>
      </w:r>
      <w:proofErr w:type="spellStart"/>
      <w:r w:rsidRPr="00BC76CF">
        <w:rPr>
          <w:rFonts w:eastAsia="Times New Roman"/>
          <w:szCs w:val="28"/>
        </w:rPr>
        <w:t>Рогнединского</w:t>
      </w:r>
      <w:proofErr w:type="spellEnd"/>
      <w:r w:rsidRPr="00BC76CF">
        <w:rPr>
          <w:rFonts w:eastAsia="Times New Roman"/>
          <w:szCs w:val="28"/>
        </w:rPr>
        <w:t xml:space="preserve"> района Брянской области», выполненных подрядной организацией</w:t>
      </w:r>
      <w:r w:rsidRPr="00BC76CF">
        <w:rPr>
          <w:rFonts w:eastAsia="Times New Roman"/>
          <w:spacing w:val="-6"/>
          <w:szCs w:val="28"/>
        </w:rPr>
        <w:t xml:space="preserve"> </w:t>
      </w:r>
      <w:r w:rsidRPr="00BC76CF">
        <w:rPr>
          <w:rFonts w:eastAsia="Times New Roman"/>
          <w:szCs w:val="28"/>
        </w:rPr>
        <w:t>ООО</w:t>
      </w:r>
      <w:r w:rsidRPr="00BC76CF">
        <w:rPr>
          <w:rFonts w:eastAsia="Times New Roman"/>
          <w:spacing w:val="-6"/>
          <w:szCs w:val="28"/>
        </w:rPr>
        <w:t xml:space="preserve"> </w:t>
      </w:r>
      <w:r w:rsidRPr="00BC76CF">
        <w:rPr>
          <w:rFonts w:eastAsia="Times New Roman"/>
          <w:szCs w:val="28"/>
        </w:rPr>
        <w:t>«ХОЗСНАБ»</w:t>
      </w:r>
      <w:r w:rsidRPr="00BC76CF">
        <w:rPr>
          <w:rFonts w:eastAsia="Times New Roman"/>
          <w:spacing w:val="25"/>
          <w:szCs w:val="28"/>
        </w:rPr>
        <w:t xml:space="preserve"> </w:t>
      </w:r>
      <w:r w:rsidRPr="00BC76CF">
        <w:rPr>
          <w:rFonts w:eastAsia="Times New Roman"/>
          <w:szCs w:val="28"/>
        </w:rPr>
        <w:t>–</w:t>
      </w:r>
      <w:r w:rsidRPr="00BC76CF">
        <w:rPr>
          <w:rFonts w:eastAsia="Times New Roman"/>
          <w:spacing w:val="25"/>
          <w:szCs w:val="28"/>
        </w:rPr>
        <w:t xml:space="preserve"> </w:t>
      </w:r>
      <w:r w:rsidRPr="00BC76CF">
        <w:rPr>
          <w:rFonts w:eastAsia="Times New Roman"/>
          <w:szCs w:val="28"/>
        </w:rPr>
        <w:t>492,7</w:t>
      </w:r>
      <w:r w:rsidRPr="00BC76CF">
        <w:rPr>
          <w:rFonts w:eastAsia="Times New Roman"/>
          <w:spacing w:val="-6"/>
          <w:szCs w:val="28"/>
        </w:rPr>
        <w:t xml:space="preserve"> </w:t>
      </w:r>
      <w:r w:rsidRPr="00BC76CF">
        <w:rPr>
          <w:rFonts w:eastAsia="Times New Roman"/>
          <w:szCs w:val="28"/>
        </w:rPr>
        <w:t>тыс.</w:t>
      </w:r>
      <w:r w:rsidRPr="00BC76CF">
        <w:rPr>
          <w:rFonts w:eastAsia="Times New Roman"/>
          <w:spacing w:val="-6"/>
          <w:szCs w:val="28"/>
        </w:rPr>
        <w:t xml:space="preserve"> </w:t>
      </w:r>
      <w:r w:rsidRPr="00BC76CF">
        <w:rPr>
          <w:rFonts w:eastAsia="Times New Roman"/>
          <w:szCs w:val="28"/>
        </w:rPr>
        <w:lastRenderedPageBreak/>
        <w:t>рублей,</w:t>
      </w:r>
      <w:r w:rsidRPr="00BC76CF">
        <w:rPr>
          <w:rFonts w:eastAsia="Times New Roman"/>
          <w:spacing w:val="-6"/>
          <w:szCs w:val="28"/>
        </w:rPr>
        <w:t xml:space="preserve"> </w:t>
      </w:r>
      <w:r w:rsidRPr="00BC76CF">
        <w:rPr>
          <w:rFonts w:eastAsia="Times New Roman"/>
          <w:szCs w:val="28"/>
        </w:rPr>
        <w:t>что</w:t>
      </w:r>
      <w:r w:rsidRPr="00BC76CF">
        <w:rPr>
          <w:rFonts w:eastAsia="Times New Roman"/>
          <w:spacing w:val="-6"/>
          <w:szCs w:val="28"/>
        </w:rPr>
        <w:t xml:space="preserve"> </w:t>
      </w:r>
      <w:r w:rsidRPr="00BC76CF">
        <w:rPr>
          <w:rFonts w:eastAsia="Times New Roman"/>
          <w:szCs w:val="28"/>
        </w:rPr>
        <w:t>соответствует</w:t>
      </w:r>
      <w:r w:rsidRPr="00BC76CF">
        <w:rPr>
          <w:rFonts w:eastAsia="Times New Roman"/>
          <w:spacing w:val="25"/>
          <w:szCs w:val="28"/>
        </w:rPr>
        <w:t xml:space="preserve"> </w:t>
      </w:r>
      <w:r w:rsidRPr="00BC76CF">
        <w:rPr>
          <w:rFonts w:eastAsia="Times New Roman"/>
          <w:szCs w:val="28"/>
        </w:rPr>
        <w:t>10,35</w:t>
      </w:r>
      <w:r w:rsidRPr="00BC76CF">
        <w:rPr>
          <w:rFonts w:eastAsia="Times New Roman"/>
          <w:spacing w:val="-6"/>
          <w:szCs w:val="28"/>
        </w:rPr>
        <w:t xml:space="preserve"> </w:t>
      </w:r>
      <w:r w:rsidRPr="00BC76CF">
        <w:rPr>
          <w:rFonts w:eastAsia="Times New Roman"/>
          <w:szCs w:val="28"/>
        </w:rPr>
        <w:t>% от оплаченных Учреждением объемов;</w:t>
      </w:r>
    </w:p>
    <w:p w:rsidR="00BC76CF" w:rsidRPr="00BC76CF" w:rsidRDefault="00BC76CF" w:rsidP="00796B02">
      <w:pPr>
        <w:widowControl w:val="0"/>
        <w:autoSpaceDE w:val="0"/>
        <w:autoSpaceDN w:val="0"/>
        <w:spacing w:line="360" w:lineRule="auto"/>
        <w:ind w:right="703" w:firstLine="0"/>
        <w:jc w:val="both"/>
        <w:rPr>
          <w:rFonts w:eastAsia="Times New Roman"/>
          <w:szCs w:val="28"/>
        </w:rPr>
      </w:pPr>
      <w:r w:rsidRPr="00BC76CF">
        <w:rPr>
          <w:rFonts w:eastAsia="Times New Roman"/>
          <w:szCs w:val="28"/>
        </w:rPr>
        <w:t xml:space="preserve">       по объекту «Капитальный ремонт кровли муниципального бюджетного общеобразовательного учреждения «</w:t>
      </w:r>
      <w:proofErr w:type="spellStart"/>
      <w:r w:rsidRPr="00BC76CF">
        <w:rPr>
          <w:rFonts w:eastAsia="Times New Roman"/>
          <w:szCs w:val="28"/>
        </w:rPr>
        <w:t>Тюнинская</w:t>
      </w:r>
      <w:proofErr w:type="spellEnd"/>
      <w:r w:rsidRPr="00BC76CF">
        <w:rPr>
          <w:rFonts w:eastAsia="Times New Roman"/>
          <w:szCs w:val="28"/>
        </w:rPr>
        <w:t xml:space="preserve"> средняя общеобразовательная школа </w:t>
      </w:r>
      <w:proofErr w:type="spellStart"/>
      <w:r w:rsidRPr="00BC76CF">
        <w:rPr>
          <w:rFonts w:eastAsia="Times New Roman"/>
          <w:szCs w:val="28"/>
        </w:rPr>
        <w:t>Рогнединского</w:t>
      </w:r>
      <w:proofErr w:type="spellEnd"/>
      <w:r w:rsidRPr="00BC76CF">
        <w:rPr>
          <w:rFonts w:eastAsia="Times New Roman"/>
          <w:szCs w:val="28"/>
        </w:rPr>
        <w:t xml:space="preserve"> района Брянской области»», выполненных подрядной организацией</w:t>
      </w:r>
      <w:r w:rsidRPr="00BC76CF">
        <w:rPr>
          <w:rFonts w:eastAsia="Times New Roman"/>
          <w:spacing w:val="-7"/>
          <w:szCs w:val="28"/>
        </w:rPr>
        <w:t xml:space="preserve"> </w:t>
      </w:r>
      <w:r w:rsidRPr="00BC76CF">
        <w:rPr>
          <w:rFonts w:eastAsia="Times New Roman"/>
          <w:szCs w:val="28"/>
        </w:rPr>
        <w:t>ООО</w:t>
      </w:r>
      <w:r w:rsidRPr="00BC76CF">
        <w:rPr>
          <w:rFonts w:eastAsia="Times New Roman"/>
          <w:spacing w:val="-7"/>
          <w:szCs w:val="28"/>
        </w:rPr>
        <w:t xml:space="preserve"> </w:t>
      </w:r>
      <w:r w:rsidRPr="00BC76CF">
        <w:rPr>
          <w:rFonts w:eastAsia="Times New Roman"/>
          <w:szCs w:val="28"/>
        </w:rPr>
        <w:t>«</w:t>
      </w:r>
      <w:proofErr w:type="spellStart"/>
      <w:r w:rsidRPr="00BC76CF">
        <w:rPr>
          <w:rFonts w:eastAsia="Times New Roman"/>
          <w:szCs w:val="28"/>
        </w:rPr>
        <w:t>Техинформ</w:t>
      </w:r>
      <w:proofErr w:type="spellEnd"/>
      <w:r w:rsidRPr="00BC76CF">
        <w:rPr>
          <w:rFonts w:eastAsia="Times New Roman"/>
          <w:szCs w:val="28"/>
        </w:rPr>
        <w:t>-Строй»</w:t>
      </w:r>
      <w:r w:rsidRPr="00BC76CF">
        <w:rPr>
          <w:rFonts w:eastAsia="Times New Roman"/>
          <w:spacing w:val="40"/>
          <w:szCs w:val="28"/>
        </w:rPr>
        <w:t xml:space="preserve"> </w:t>
      </w:r>
      <w:r w:rsidRPr="00BC76CF">
        <w:rPr>
          <w:rFonts w:eastAsia="Times New Roman"/>
          <w:szCs w:val="28"/>
        </w:rPr>
        <w:t>–</w:t>
      </w:r>
      <w:r w:rsidRPr="00BC76CF">
        <w:rPr>
          <w:rFonts w:eastAsia="Times New Roman"/>
          <w:spacing w:val="40"/>
          <w:szCs w:val="28"/>
        </w:rPr>
        <w:t xml:space="preserve"> </w:t>
      </w:r>
      <w:r w:rsidRPr="00BC76CF">
        <w:rPr>
          <w:rFonts w:eastAsia="Times New Roman"/>
          <w:szCs w:val="28"/>
        </w:rPr>
        <w:t>97,1</w:t>
      </w:r>
      <w:r w:rsidRPr="00BC76CF">
        <w:rPr>
          <w:rFonts w:eastAsia="Times New Roman"/>
          <w:spacing w:val="-7"/>
          <w:szCs w:val="28"/>
        </w:rPr>
        <w:t xml:space="preserve"> </w:t>
      </w:r>
      <w:r w:rsidRPr="00BC76CF">
        <w:rPr>
          <w:rFonts w:eastAsia="Times New Roman"/>
          <w:szCs w:val="28"/>
        </w:rPr>
        <w:t>тыс.</w:t>
      </w:r>
      <w:r w:rsidRPr="00BC76CF">
        <w:rPr>
          <w:rFonts w:eastAsia="Times New Roman"/>
          <w:spacing w:val="-7"/>
          <w:szCs w:val="28"/>
        </w:rPr>
        <w:t xml:space="preserve"> </w:t>
      </w:r>
      <w:r w:rsidRPr="00BC76CF">
        <w:rPr>
          <w:rFonts w:eastAsia="Times New Roman"/>
          <w:szCs w:val="28"/>
        </w:rPr>
        <w:t>рублей,</w:t>
      </w:r>
      <w:r w:rsidRPr="00BC76CF">
        <w:rPr>
          <w:rFonts w:eastAsia="Times New Roman"/>
          <w:spacing w:val="-7"/>
          <w:szCs w:val="28"/>
        </w:rPr>
        <w:t xml:space="preserve"> </w:t>
      </w:r>
      <w:r w:rsidRPr="00BC76CF">
        <w:rPr>
          <w:rFonts w:eastAsia="Times New Roman"/>
          <w:szCs w:val="28"/>
        </w:rPr>
        <w:t>что</w:t>
      </w:r>
      <w:r w:rsidRPr="00BC76CF">
        <w:rPr>
          <w:rFonts w:eastAsia="Times New Roman"/>
          <w:spacing w:val="-7"/>
          <w:szCs w:val="28"/>
        </w:rPr>
        <w:t xml:space="preserve"> </w:t>
      </w:r>
      <w:r w:rsidRPr="00BC76CF">
        <w:rPr>
          <w:rFonts w:eastAsia="Times New Roman"/>
          <w:szCs w:val="28"/>
        </w:rPr>
        <w:t>соответствует 2,0 % от оплаченных Учреждением объемов.</w:t>
      </w:r>
    </w:p>
    <w:p w:rsidR="00BC76CF" w:rsidRPr="00BC76CF" w:rsidRDefault="00BC76CF" w:rsidP="00796B02">
      <w:pPr>
        <w:spacing w:line="360" w:lineRule="auto"/>
        <w:ind w:firstLine="0"/>
        <w:jc w:val="both"/>
        <w:rPr>
          <w:szCs w:val="28"/>
        </w:rPr>
      </w:pPr>
      <w:r w:rsidRPr="00BC76CF">
        <w:rPr>
          <w:szCs w:val="28"/>
        </w:rPr>
        <w:tab/>
        <w:t>Итоги совместного контрольного мероприятия  рассмотрены на заседании Коллегии Контрольно-счётной палаты Брянской области.</w:t>
      </w:r>
    </w:p>
    <w:p w:rsidR="00BC76CF" w:rsidRPr="00BC76CF" w:rsidRDefault="00BC76CF" w:rsidP="00796B02">
      <w:pPr>
        <w:spacing w:line="360" w:lineRule="auto"/>
        <w:ind w:firstLine="0"/>
        <w:jc w:val="both"/>
        <w:rPr>
          <w:szCs w:val="28"/>
        </w:rPr>
      </w:pPr>
      <w:r w:rsidRPr="00BC76CF">
        <w:rPr>
          <w:szCs w:val="28"/>
        </w:rPr>
        <w:tab/>
        <w:t xml:space="preserve">Информационные письма о нарушениях законодательства направлены Губернатору Брянской области, председателю Брянской областной Думы, главе администрации </w:t>
      </w:r>
      <w:proofErr w:type="spellStart"/>
      <w:r w:rsidRPr="00BC76CF">
        <w:rPr>
          <w:szCs w:val="28"/>
        </w:rPr>
        <w:t>Рогнединского</w:t>
      </w:r>
      <w:proofErr w:type="spellEnd"/>
      <w:r w:rsidRPr="00BC76CF">
        <w:rPr>
          <w:szCs w:val="28"/>
        </w:rPr>
        <w:t xml:space="preserve"> района. </w:t>
      </w:r>
    </w:p>
    <w:p w:rsidR="00BC76CF" w:rsidRPr="00BC76CF" w:rsidRDefault="00BC76CF" w:rsidP="00796B02">
      <w:pPr>
        <w:spacing w:line="360" w:lineRule="auto"/>
        <w:ind w:left="40" w:right="40" w:firstLine="0"/>
        <w:jc w:val="both"/>
        <w:rPr>
          <w:rFonts w:eastAsiaTheme="minorHAnsi" w:cstheme="minorBidi"/>
          <w:b/>
          <w:szCs w:val="28"/>
        </w:rPr>
      </w:pPr>
      <w:r w:rsidRPr="00BC76CF">
        <w:rPr>
          <w:rFonts w:eastAsiaTheme="minorHAnsi" w:cstheme="minorBidi"/>
          <w:szCs w:val="28"/>
        </w:rPr>
        <w:t xml:space="preserve">        В адрес объектов контроля - МБОУ «</w:t>
      </w:r>
      <w:proofErr w:type="spellStart"/>
      <w:r w:rsidRPr="00BC76CF">
        <w:rPr>
          <w:rFonts w:eastAsiaTheme="minorHAnsi" w:cstheme="minorBidi"/>
          <w:szCs w:val="28"/>
        </w:rPr>
        <w:t>Гобикская</w:t>
      </w:r>
      <w:proofErr w:type="spellEnd"/>
      <w:r w:rsidRPr="00BC76CF">
        <w:rPr>
          <w:rFonts w:eastAsiaTheme="minorHAnsi" w:cstheme="minorBidi"/>
          <w:szCs w:val="28"/>
        </w:rPr>
        <w:t xml:space="preserve"> СОШ» </w:t>
      </w:r>
      <w:proofErr w:type="spellStart"/>
      <w:r w:rsidRPr="00BC76CF">
        <w:rPr>
          <w:rFonts w:eastAsiaTheme="minorHAnsi" w:cstheme="minorBidi"/>
          <w:szCs w:val="28"/>
        </w:rPr>
        <w:t>Рогнединского</w:t>
      </w:r>
      <w:proofErr w:type="spellEnd"/>
      <w:r w:rsidRPr="00BC76CF">
        <w:rPr>
          <w:rFonts w:eastAsiaTheme="minorHAnsi" w:cstheme="minorBidi"/>
          <w:szCs w:val="28"/>
        </w:rPr>
        <w:t xml:space="preserve"> района Брянской области», </w:t>
      </w:r>
      <w:r w:rsidRPr="00BC76CF">
        <w:rPr>
          <w:rFonts w:eastAsia="Times New Roman" w:cstheme="minorBidi"/>
          <w:szCs w:val="28"/>
        </w:rPr>
        <w:t>МБОУ</w:t>
      </w:r>
      <w:r w:rsidRPr="00BC76CF">
        <w:rPr>
          <w:rFonts w:eastAsia="Times New Roman" w:cstheme="minorBidi"/>
          <w:spacing w:val="80"/>
          <w:szCs w:val="28"/>
        </w:rPr>
        <w:t xml:space="preserve"> </w:t>
      </w:r>
      <w:r w:rsidRPr="00BC76CF">
        <w:rPr>
          <w:rFonts w:eastAsia="Times New Roman" w:cstheme="minorBidi"/>
          <w:szCs w:val="28"/>
        </w:rPr>
        <w:t>«</w:t>
      </w:r>
      <w:proofErr w:type="spellStart"/>
      <w:r w:rsidRPr="00BC76CF">
        <w:rPr>
          <w:rFonts w:eastAsia="Times New Roman" w:cstheme="minorBidi"/>
          <w:szCs w:val="28"/>
        </w:rPr>
        <w:t>Тюнинская</w:t>
      </w:r>
      <w:proofErr w:type="spellEnd"/>
      <w:r w:rsidRPr="00BC76CF">
        <w:rPr>
          <w:rFonts w:eastAsia="Times New Roman" w:cstheme="minorBidi"/>
          <w:szCs w:val="28"/>
        </w:rPr>
        <w:t xml:space="preserve"> СОШ </w:t>
      </w:r>
      <w:r w:rsidRPr="00BC76CF">
        <w:rPr>
          <w:rFonts w:eastAsia="Times New Roman" w:cstheme="minorBidi"/>
          <w:spacing w:val="-2"/>
          <w:szCs w:val="28"/>
        </w:rPr>
        <w:t>им.</w:t>
      </w:r>
      <w:r w:rsidRPr="00BC76CF">
        <w:rPr>
          <w:rFonts w:eastAsia="Times New Roman" w:cstheme="minorBidi"/>
          <w:spacing w:val="-15"/>
          <w:szCs w:val="28"/>
        </w:rPr>
        <w:t xml:space="preserve"> </w:t>
      </w:r>
      <w:r w:rsidRPr="00BC76CF">
        <w:rPr>
          <w:rFonts w:eastAsia="Times New Roman" w:cstheme="minorBidi"/>
          <w:spacing w:val="-2"/>
          <w:szCs w:val="28"/>
        </w:rPr>
        <w:t>Н</w:t>
      </w:r>
      <w:proofErr w:type="gramStart"/>
      <w:r w:rsidRPr="00BC76CF">
        <w:rPr>
          <w:rFonts w:eastAsia="Times New Roman" w:cstheme="minorBidi"/>
          <w:spacing w:val="-2"/>
          <w:szCs w:val="28"/>
        </w:rPr>
        <w:t xml:space="preserve"> .</w:t>
      </w:r>
      <w:proofErr w:type="gramEnd"/>
      <w:r w:rsidRPr="00BC76CF">
        <w:rPr>
          <w:rFonts w:eastAsia="Times New Roman" w:cstheme="minorBidi"/>
          <w:spacing w:val="-2"/>
          <w:szCs w:val="28"/>
        </w:rPr>
        <w:t>И.</w:t>
      </w:r>
      <w:r w:rsidRPr="00BC76CF">
        <w:rPr>
          <w:rFonts w:eastAsia="Times New Roman" w:cstheme="minorBidi"/>
          <w:spacing w:val="-15"/>
          <w:szCs w:val="28"/>
        </w:rPr>
        <w:t xml:space="preserve"> </w:t>
      </w:r>
      <w:proofErr w:type="spellStart"/>
      <w:r w:rsidRPr="00BC76CF">
        <w:rPr>
          <w:rFonts w:eastAsia="Times New Roman" w:cstheme="minorBidi"/>
          <w:spacing w:val="-2"/>
          <w:szCs w:val="28"/>
        </w:rPr>
        <w:t>Рыленкова</w:t>
      </w:r>
      <w:proofErr w:type="spellEnd"/>
      <w:r w:rsidRPr="00BC76CF">
        <w:rPr>
          <w:rFonts w:eastAsia="Times New Roman" w:cstheme="minorBidi"/>
          <w:spacing w:val="-2"/>
          <w:szCs w:val="28"/>
        </w:rPr>
        <w:t xml:space="preserve">» </w:t>
      </w:r>
      <w:proofErr w:type="spellStart"/>
      <w:r w:rsidRPr="00BC76CF">
        <w:rPr>
          <w:rFonts w:eastAsia="Times New Roman" w:cstheme="minorBidi"/>
          <w:spacing w:val="-2"/>
          <w:szCs w:val="28"/>
        </w:rPr>
        <w:t>Рогнединского</w:t>
      </w:r>
      <w:proofErr w:type="spellEnd"/>
      <w:r w:rsidRPr="00BC76CF">
        <w:rPr>
          <w:rFonts w:eastAsia="Times New Roman" w:cstheme="minorBidi"/>
          <w:spacing w:val="-2"/>
          <w:szCs w:val="28"/>
        </w:rPr>
        <w:t xml:space="preserve"> района Брянской области</w:t>
      </w:r>
      <w:r w:rsidRPr="00BC76CF">
        <w:rPr>
          <w:rFonts w:eastAsia="Times New Roman" w:cstheme="minorBidi"/>
          <w:spacing w:val="-15"/>
          <w:szCs w:val="28"/>
        </w:rPr>
        <w:t xml:space="preserve"> </w:t>
      </w:r>
      <w:r w:rsidRPr="00BC76CF">
        <w:rPr>
          <w:rFonts w:eastAsiaTheme="minorHAnsi" w:cstheme="minorBidi"/>
          <w:szCs w:val="28"/>
        </w:rPr>
        <w:t xml:space="preserve"> </w:t>
      </w:r>
      <w:r w:rsidRPr="00BC76CF">
        <w:rPr>
          <w:rFonts w:eastAsiaTheme="minorHAnsi" w:cstheme="minorBidi"/>
          <w:spacing w:val="-6"/>
          <w:szCs w:val="28"/>
        </w:rPr>
        <w:t xml:space="preserve"> направлены </w:t>
      </w:r>
      <w:r w:rsidR="00796B02">
        <w:rPr>
          <w:rFonts w:eastAsiaTheme="minorHAnsi" w:cstheme="minorBidi"/>
          <w:spacing w:val="-6"/>
          <w:szCs w:val="28"/>
        </w:rPr>
        <w:t xml:space="preserve">два </w:t>
      </w:r>
      <w:r w:rsidRPr="00BC76CF">
        <w:rPr>
          <w:rFonts w:eastAsiaTheme="minorHAnsi" w:cstheme="minorBidi"/>
          <w:b/>
          <w:spacing w:val="-6"/>
          <w:szCs w:val="28"/>
        </w:rPr>
        <w:t xml:space="preserve">Представления, </w:t>
      </w:r>
      <w:r w:rsidRPr="00BC76CF">
        <w:rPr>
          <w:rFonts w:eastAsiaTheme="minorHAnsi" w:cstheme="minorBidi"/>
          <w:szCs w:val="28"/>
        </w:rPr>
        <w:t>содержащие предложения по устранению выявленных в ходе проверки нарушений, замечаний и недостатков и принятии мер по привлечению к ответственности должностных лиц, виновных в допущенных нарушениях.</w:t>
      </w:r>
    </w:p>
    <w:p w:rsidR="00796B02" w:rsidRDefault="00796B02" w:rsidP="00796B02">
      <w:pPr>
        <w:spacing w:line="360" w:lineRule="auto"/>
        <w:jc w:val="both"/>
        <w:rPr>
          <w:rFonts w:eastAsia="Times New Roman"/>
          <w:szCs w:val="28"/>
          <w:lang w:eastAsia="ru-RU"/>
        </w:rPr>
      </w:pPr>
      <w:proofErr w:type="gramStart"/>
      <w:r>
        <w:rPr>
          <w:rFonts w:eastAsia="Times New Roman"/>
          <w:szCs w:val="28"/>
          <w:lang w:eastAsia="ru-RU"/>
        </w:rPr>
        <w:t>За допущенные нарушения, выявленные в ходе контрольного мероприятия  руководителям учреждени</w:t>
      </w:r>
      <w:r w:rsidR="009250B5">
        <w:rPr>
          <w:rFonts w:eastAsia="Times New Roman"/>
          <w:szCs w:val="28"/>
          <w:lang w:eastAsia="ru-RU"/>
        </w:rPr>
        <w:t>й</w:t>
      </w:r>
      <w:r>
        <w:rPr>
          <w:rFonts w:eastAsia="Times New Roman"/>
          <w:szCs w:val="28"/>
          <w:lang w:eastAsia="ru-RU"/>
        </w:rPr>
        <w:t xml:space="preserve"> и главному бухгалтеру  объявлены замечания, </w:t>
      </w:r>
      <w:r>
        <w:rPr>
          <w:rFonts w:eastAsia="Times New Roman"/>
          <w:szCs w:val="28"/>
        </w:rPr>
        <w:t>п</w:t>
      </w:r>
      <w:r w:rsidRPr="001766F7">
        <w:rPr>
          <w:rFonts w:eastAsia="Times New Roman"/>
          <w:szCs w:val="28"/>
        </w:rPr>
        <w:t>роведена разъяснительная работа с сотрудниками по соблюдению Федерального закона от 05.04.2013 №</w:t>
      </w:r>
      <w:r>
        <w:rPr>
          <w:rFonts w:eastAsia="Times New Roman"/>
          <w:szCs w:val="28"/>
        </w:rPr>
        <w:t xml:space="preserve"> </w:t>
      </w:r>
      <w:r w:rsidRPr="001766F7">
        <w:rPr>
          <w:rFonts w:eastAsia="Times New Roman"/>
          <w:szCs w:val="28"/>
        </w:rPr>
        <w:t>44-ФЗ «О контрактной системе в сфере закупок товаров, работ, услуг для обеспечения госуда</w:t>
      </w:r>
      <w:r>
        <w:rPr>
          <w:rFonts w:eastAsia="Times New Roman"/>
          <w:szCs w:val="28"/>
        </w:rPr>
        <w:t>рственных и муниципальных нужд»,</w:t>
      </w:r>
      <w:r w:rsidR="00C63F78">
        <w:rPr>
          <w:rFonts w:eastAsia="Times New Roman"/>
          <w:szCs w:val="28"/>
        </w:rPr>
        <w:t xml:space="preserve"> </w:t>
      </w:r>
      <w:r>
        <w:rPr>
          <w:rFonts w:eastAsia="Times New Roman"/>
          <w:szCs w:val="28"/>
          <w:lang w:eastAsia="ru-RU"/>
        </w:rPr>
        <w:t xml:space="preserve">учреждениями </w:t>
      </w:r>
      <w:r w:rsidRPr="001766F7">
        <w:rPr>
          <w:rFonts w:eastAsia="Times New Roman"/>
          <w:szCs w:val="28"/>
          <w:lang w:eastAsia="ru-RU"/>
        </w:rPr>
        <w:t>представлена информация об устранении нарушений и недостатков</w:t>
      </w:r>
      <w:r>
        <w:rPr>
          <w:rFonts w:eastAsia="Times New Roman"/>
          <w:szCs w:val="28"/>
          <w:lang w:eastAsia="ru-RU"/>
        </w:rPr>
        <w:t>.</w:t>
      </w:r>
      <w:r w:rsidRPr="001766F7">
        <w:rPr>
          <w:rFonts w:eastAsia="Times New Roman"/>
          <w:szCs w:val="28"/>
          <w:lang w:eastAsia="ru-RU"/>
        </w:rPr>
        <w:t xml:space="preserve"> </w:t>
      </w:r>
      <w:proofErr w:type="gramEnd"/>
    </w:p>
    <w:p w:rsidR="00A701C6" w:rsidRDefault="00893DE0" w:rsidP="001766F7">
      <w:pPr>
        <w:spacing w:line="360" w:lineRule="auto"/>
        <w:jc w:val="both"/>
        <w:rPr>
          <w:rFonts w:ascii="Arial" w:eastAsiaTheme="minorHAnsi" w:hAnsi="Arial" w:cs="Arial"/>
          <w:color w:val="000000"/>
          <w:sz w:val="20"/>
          <w:szCs w:val="20"/>
        </w:rPr>
      </w:pPr>
      <w:r>
        <w:rPr>
          <w:rFonts w:eastAsia="Times New Roman"/>
          <w:b/>
          <w:szCs w:val="28"/>
        </w:rPr>
        <w:t>К</w:t>
      </w:r>
      <w:r w:rsidR="001766F7" w:rsidRPr="001766F7">
        <w:rPr>
          <w:rFonts w:eastAsia="Times New Roman"/>
          <w:b/>
          <w:szCs w:val="28"/>
        </w:rPr>
        <w:t>онтрольное мероприятие</w:t>
      </w:r>
      <w:r w:rsidR="00156DDB">
        <w:rPr>
          <w:rFonts w:eastAsia="Times New Roman"/>
          <w:b/>
          <w:szCs w:val="28"/>
        </w:rPr>
        <w:t>:</w:t>
      </w:r>
      <w:r w:rsidR="00CC69EA" w:rsidRPr="00CC69EA">
        <w:rPr>
          <w:b/>
          <w:szCs w:val="28"/>
          <w:lang w:eastAsia="ru-RU"/>
        </w:rPr>
        <w:t xml:space="preserve"> </w:t>
      </w:r>
      <w:r w:rsidR="00CC69EA" w:rsidRPr="00CC69EA">
        <w:rPr>
          <w:szCs w:val="28"/>
          <w:lang w:eastAsia="ru-RU"/>
        </w:rPr>
        <w:t>«Проверка финансово-хозяйственной деятельности МБОУ «</w:t>
      </w:r>
      <w:proofErr w:type="spellStart"/>
      <w:r w:rsidR="00CC69EA" w:rsidRPr="00CC69EA">
        <w:rPr>
          <w:szCs w:val="28"/>
          <w:lang w:eastAsia="ru-RU"/>
        </w:rPr>
        <w:t>Старохотмировская</w:t>
      </w:r>
      <w:proofErr w:type="spellEnd"/>
      <w:r w:rsidR="00CC69EA" w:rsidRPr="00CC69EA">
        <w:rPr>
          <w:szCs w:val="28"/>
          <w:lang w:eastAsia="ru-RU"/>
        </w:rPr>
        <w:t xml:space="preserve"> средняя общеобразовательная школа», за 2021 год и истекший период 2022 года»,</w:t>
      </w:r>
      <w:r w:rsidR="003A759C">
        <w:rPr>
          <w:rFonts w:eastAsia="Times New Roman"/>
          <w:b/>
          <w:szCs w:val="28"/>
        </w:rPr>
        <w:t xml:space="preserve"> </w:t>
      </w:r>
      <w:r w:rsidR="001766F7" w:rsidRPr="006378C2">
        <w:rPr>
          <w:rFonts w:eastAsia="Times New Roman"/>
          <w:szCs w:val="28"/>
        </w:rPr>
        <w:t xml:space="preserve"> по</w:t>
      </w:r>
      <w:r w:rsidR="001766F7" w:rsidRPr="001766F7">
        <w:rPr>
          <w:rFonts w:eastAsia="Times New Roman"/>
          <w:szCs w:val="28"/>
        </w:rPr>
        <w:t xml:space="preserve"> итогам</w:t>
      </w:r>
      <w:r w:rsidR="004A5769">
        <w:rPr>
          <w:rFonts w:eastAsia="Times New Roman"/>
          <w:szCs w:val="28"/>
        </w:rPr>
        <w:t xml:space="preserve"> которого установлено следующее:</w:t>
      </w:r>
      <w:r w:rsidR="00FE2150" w:rsidRPr="00FE2150">
        <w:rPr>
          <w:rFonts w:ascii="Arial" w:eastAsiaTheme="minorHAnsi" w:hAnsi="Arial" w:cs="Arial"/>
          <w:color w:val="000000"/>
          <w:sz w:val="20"/>
          <w:szCs w:val="20"/>
        </w:rPr>
        <w:t xml:space="preserve"> </w:t>
      </w:r>
    </w:p>
    <w:p w:rsidR="00423E1A" w:rsidRDefault="004A5769" w:rsidP="001766F7">
      <w:pPr>
        <w:spacing w:line="360" w:lineRule="auto"/>
        <w:jc w:val="both"/>
      </w:pPr>
      <w:r>
        <w:rPr>
          <w:rFonts w:eastAsia="Times New Roman"/>
          <w:szCs w:val="28"/>
        </w:rPr>
        <w:lastRenderedPageBreak/>
        <w:t>н</w:t>
      </w:r>
      <w:r w:rsidR="005822AD">
        <w:rPr>
          <w:rFonts w:eastAsia="Times New Roman"/>
          <w:szCs w:val="28"/>
        </w:rPr>
        <w:t xml:space="preserve">арушена часть 5 статьи 39 Закона № 44-ФЗ </w:t>
      </w:r>
      <w:r w:rsidR="00275060">
        <w:rPr>
          <w:rFonts w:eastAsia="Times New Roman"/>
          <w:szCs w:val="28"/>
        </w:rPr>
        <w:t>«О контрактной системе в сфере закупок товаров, работ, услуг для обеспечения государственных и муниципальных нужд»</w:t>
      </w:r>
      <w:r>
        <w:rPr>
          <w:rFonts w:eastAsia="Times New Roman"/>
          <w:szCs w:val="28"/>
        </w:rPr>
        <w:t>:</w:t>
      </w:r>
      <w:r w:rsidR="00423E1A" w:rsidRPr="00423E1A">
        <w:t xml:space="preserve"> </w:t>
      </w:r>
    </w:p>
    <w:p w:rsidR="005822AD" w:rsidRDefault="004A5769" w:rsidP="001766F7">
      <w:pPr>
        <w:spacing w:line="360" w:lineRule="auto"/>
        <w:jc w:val="both"/>
        <w:rPr>
          <w:rFonts w:eastAsia="Times New Roman"/>
          <w:szCs w:val="28"/>
        </w:rPr>
      </w:pPr>
      <w:r>
        <w:rPr>
          <w:rFonts w:eastAsia="Times New Roman"/>
          <w:szCs w:val="28"/>
        </w:rPr>
        <w:t>- и</w:t>
      </w:r>
      <w:r w:rsidR="00423E1A" w:rsidRPr="00423E1A">
        <w:rPr>
          <w:rFonts w:eastAsia="Times New Roman"/>
          <w:szCs w:val="28"/>
        </w:rPr>
        <w:t>з четырех членов Единой комиссии профессиональную переподготовку  или повышение квалификации в сфере закупок прошли только три сотрудника</w:t>
      </w:r>
      <w:r w:rsidR="004735F9">
        <w:rPr>
          <w:rFonts w:eastAsia="Times New Roman"/>
          <w:szCs w:val="28"/>
        </w:rPr>
        <w:t>;</w:t>
      </w:r>
    </w:p>
    <w:p w:rsidR="006C0A5D" w:rsidRPr="006C0A5D" w:rsidRDefault="006C0A5D" w:rsidP="006C0A5D">
      <w:pPr>
        <w:spacing w:line="360" w:lineRule="auto"/>
        <w:ind w:firstLine="539"/>
        <w:jc w:val="both"/>
        <w:rPr>
          <w:szCs w:val="28"/>
        </w:rPr>
      </w:pPr>
      <w:r w:rsidRPr="006C0A5D">
        <w:rPr>
          <w:szCs w:val="28"/>
        </w:rPr>
        <w:t>- в договоре № 8Р   между АНО «Учебный центр дополнительного профессионального образования «</w:t>
      </w:r>
      <w:proofErr w:type="spellStart"/>
      <w:r w:rsidRPr="006C0A5D">
        <w:rPr>
          <w:szCs w:val="28"/>
        </w:rPr>
        <w:t>Промтехстрой</w:t>
      </w:r>
      <w:proofErr w:type="spellEnd"/>
      <w:r w:rsidRPr="006C0A5D">
        <w:rPr>
          <w:szCs w:val="28"/>
        </w:rPr>
        <w:t>» и МБОУ «</w:t>
      </w:r>
      <w:proofErr w:type="spellStart"/>
      <w:r w:rsidRPr="006C0A5D">
        <w:rPr>
          <w:szCs w:val="28"/>
        </w:rPr>
        <w:t>Старохотмировская</w:t>
      </w:r>
      <w:proofErr w:type="spellEnd"/>
      <w:r w:rsidRPr="006C0A5D">
        <w:rPr>
          <w:szCs w:val="28"/>
        </w:rPr>
        <w:t xml:space="preserve"> СОШ» </w:t>
      </w:r>
      <w:proofErr w:type="spellStart"/>
      <w:r w:rsidRPr="006C0A5D">
        <w:rPr>
          <w:szCs w:val="28"/>
        </w:rPr>
        <w:t>Рогнединского</w:t>
      </w:r>
      <w:proofErr w:type="spellEnd"/>
      <w:r w:rsidRPr="006C0A5D">
        <w:rPr>
          <w:szCs w:val="28"/>
        </w:rPr>
        <w:t xml:space="preserve"> района отсутствует дата заключения договора; (устранено во время проведения контрольного мероприятия)</w:t>
      </w:r>
    </w:p>
    <w:p w:rsidR="006C0A5D" w:rsidRPr="006C0A5D" w:rsidRDefault="006C0A5D" w:rsidP="006C0A5D">
      <w:pPr>
        <w:spacing w:line="360" w:lineRule="auto"/>
        <w:ind w:firstLine="539"/>
        <w:jc w:val="both"/>
        <w:rPr>
          <w:szCs w:val="28"/>
        </w:rPr>
      </w:pPr>
      <w:r w:rsidRPr="006C0A5D">
        <w:rPr>
          <w:szCs w:val="28"/>
        </w:rPr>
        <w:t xml:space="preserve">- в </w:t>
      </w:r>
      <w:r w:rsidR="006E6946">
        <w:rPr>
          <w:szCs w:val="28"/>
        </w:rPr>
        <w:t>д</w:t>
      </w:r>
      <w:r w:rsidRPr="006C0A5D">
        <w:rPr>
          <w:szCs w:val="28"/>
        </w:rPr>
        <w:t>ополнительном  соглашении к Договору поставки газа межд</w:t>
      </w:r>
      <w:proofErr w:type="gramStart"/>
      <w:r w:rsidRPr="006C0A5D">
        <w:rPr>
          <w:szCs w:val="28"/>
        </w:rPr>
        <w:t>у ООО</w:t>
      </w:r>
      <w:proofErr w:type="gramEnd"/>
      <w:r w:rsidRPr="006C0A5D">
        <w:rPr>
          <w:szCs w:val="28"/>
        </w:rPr>
        <w:t xml:space="preserve"> «Газпром </w:t>
      </w:r>
      <w:proofErr w:type="spellStart"/>
      <w:r w:rsidRPr="006C0A5D">
        <w:rPr>
          <w:szCs w:val="28"/>
        </w:rPr>
        <w:t>межрегионгаз</w:t>
      </w:r>
      <w:proofErr w:type="spellEnd"/>
      <w:r w:rsidRPr="006C0A5D">
        <w:rPr>
          <w:szCs w:val="28"/>
        </w:rPr>
        <w:t xml:space="preserve"> Брянск» и МБОУ «</w:t>
      </w:r>
      <w:proofErr w:type="spellStart"/>
      <w:r w:rsidRPr="006C0A5D">
        <w:rPr>
          <w:szCs w:val="28"/>
        </w:rPr>
        <w:t>Старохотмировская</w:t>
      </w:r>
      <w:proofErr w:type="spellEnd"/>
      <w:r w:rsidRPr="006C0A5D">
        <w:rPr>
          <w:szCs w:val="28"/>
        </w:rPr>
        <w:t xml:space="preserve"> СОШ» </w:t>
      </w:r>
      <w:proofErr w:type="spellStart"/>
      <w:r w:rsidRPr="006C0A5D">
        <w:rPr>
          <w:szCs w:val="28"/>
        </w:rPr>
        <w:t>Рогнединского</w:t>
      </w:r>
      <w:proofErr w:type="spellEnd"/>
      <w:r w:rsidRPr="006C0A5D">
        <w:rPr>
          <w:szCs w:val="28"/>
        </w:rPr>
        <w:t xml:space="preserve"> района № 07-5-48762,  отсутствуют номер и дата заключения дополнительного Соглашения; </w:t>
      </w:r>
    </w:p>
    <w:p w:rsidR="006C0A5D" w:rsidRDefault="006C0A5D" w:rsidP="006C0A5D">
      <w:pPr>
        <w:spacing w:line="360" w:lineRule="auto"/>
        <w:jc w:val="both"/>
        <w:rPr>
          <w:rFonts w:eastAsia="Times New Roman"/>
          <w:szCs w:val="28"/>
        </w:rPr>
      </w:pPr>
      <w:r w:rsidRPr="006C0A5D">
        <w:rPr>
          <w:szCs w:val="28"/>
        </w:rPr>
        <w:t>- в договоре энергоснабжения № 47083 от 11.01.2021 года межд</w:t>
      </w:r>
      <w:proofErr w:type="gramStart"/>
      <w:r w:rsidRPr="006C0A5D">
        <w:rPr>
          <w:szCs w:val="28"/>
        </w:rPr>
        <w:t>у ООО</w:t>
      </w:r>
      <w:proofErr w:type="gramEnd"/>
      <w:r w:rsidRPr="006C0A5D">
        <w:rPr>
          <w:szCs w:val="28"/>
        </w:rPr>
        <w:t xml:space="preserve"> «Газпром </w:t>
      </w:r>
      <w:proofErr w:type="spellStart"/>
      <w:r w:rsidRPr="006C0A5D">
        <w:rPr>
          <w:szCs w:val="28"/>
        </w:rPr>
        <w:t>энергосбыт</w:t>
      </w:r>
      <w:proofErr w:type="spellEnd"/>
      <w:r w:rsidRPr="006C0A5D">
        <w:rPr>
          <w:szCs w:val="28"/>
        </w:rPr>
        <w:t xml:space="preserve"> Брянск» и МБОУ «</w:t>
      </w:r>
      <w:proofErr w:type="spellStart"/>
      <w:r w:rsidRPr="006C0A5D">
        <w:rPr>
          <w:szCs w:val="28"/>
        </w:rPr>
        <w:t>Старохотмировская</w:t>
      </w:r>
      <w:proofErr w:type="spellEnd"/>
      <w:r w:rsidRPr="006C0A5D">
        <w:rPr>
          <w:szCs w:val="28"/>
        </w:rPr>
        <w:t xml:space="preserve"> СОШ» </w:t>
      </w:r>
      <w:proofErr w:type="spellStart"/>
      <w:r w:rsidRPr="006C0A5D">
        <w:rPr>
          <w:szCs w:val="28"/>
        </w:rPr>
        <w:t>Рогнединского</w:t>
      </w:r>
      <w:proofErr w:type="spellEnd"/>
      <w:r w:rsidRPr="006C0A5D">
        <w:rPr>
          <w:szCs w:val="28"/>
        </w:rPr>
        <w:t xml:space="preserve"> района отсутствует соответствующая печать организации</w:t>
      </w:r>
    </w:p>
    <w:p w:rsidR="00356314" w:rsidRDefault="001766F7" w:rsidP="00356314">
      <w:pPr>
        <w:spacing w:line="360" w:lineRule="auto"/>
        <w:jc w:val="both"/>
        <w:rPr>
          <w:rFonts w:eastAsia="Times New Roman"/>
          <w:szCs w:val="28"/>
          <w:lang w:eastAsia="ru-RU"/>
        </w:rPr>
      </w:pPr>
      <w:r w:rsidRPr="001766F7">
        <w:rPr>
          <w:rFonts w:eastAsia="Times New Roman"/>
          <w:szCs w:val="28"/>
          <w:lang w:eastAsia="ru-RU"/>
        </w:rPr>
        <w:t xml:space="preserve">По результатам рассмотрения </w:t>
      </w:r>
      <w:r w:rsidR="00272760">
        <w:rPr>
          <w:rFonts w:eastAsia="Times New Roman"/>
          <w:szCs w:val="28"/>
          <w:lang w:eastAsia="ru-RU"/>
        </w:rPr>
        <w:t xml:space="preserve">результатов </w:t>
      </w:r>
      <w:r w:rsidR="00356314">
        <w:rPr>
          <w:rFonts w:eastAsia="Times New Roman"/>
          <w:szCs w:val="28"/>
          <w:lang w:eastAsia="ru-RU"/>
        </w:rPr>
        <w:t xml:space="preserve"> контрольн</w:t>
      </w:r>
      <w:r w:rsidR="00272760">
        <w:rPr>
          <w:rFonts w:eastAsia="Times New Roman"/>
          <w:szCs w:val="28"/>
          <w:lang w:eastAsia="ru-RU"/>
        </w:rPr>
        <w:t>ого</w:t>
      </w:r>
      <w:r w:rsidR="00356314">
        <w:rPr>
          <w:rFonts w:eastAsia="Times New Roman"/>
          <w:szCs w:val="28"/>
          <w:lang w:eastAsia="ru-RU"/>
        </w:rPr>
        <w:t xml:space="preserve"> мероприяти</w:t>
      </w:r>
      <w:r w:rsidR="00272760">
        <w:rPr>
          <w:rFonts w:eastAsia="Times New Roman"/>
          <w:szCs w:val="28"/>
          <w:lang w:eastAsia="ru-RU"/>
        </w:rPr>
        <w:t>я</w:t>
      </w:r>
      <w:r w:rsidR="00356314">
        <w:rPr>
          <w:rFonts w:eastAsia="Times New Roman"/>
          <w:szCs w:val="28"/>
          <w:lang w:eastAsia="ru-RU"/>
        </w:rPr>
        <w:t>, приняты следующие меры:</w:t>
      </w:r>
    </w:p>
    <w:p w:rsidR="00295F40" w:rsidRDefault="00295F40" w:rsidP="00356314">
      <w:pPr>
        <w:spacing w:line="360" w:lineRule="auto"/>
        <w:jc w:val="both"/>
        <w:rPr>
          <w:rFonts w:eastAsia="Times New Roman"/>
          <w:szCs w:val="28"/>
          <w:lang w:eastAsia="ru-RU"/>
        </w:rPr>
      </w:pPr>
      <w:r>
        <w:rPr>
          <w:rFonts w:eastAsia="Times New Roman"/>
          <w:szCs w:val="28"/>
          <w:lang w:eastAsia="ru-RU"/>
        </w:rPr>
        <w:t xml:space="preserve">- руководителю учреждения выдано </w:t>
      </w:r>
      <w:r w:rsidR="00615506" w:rsidRPr="00615506">
        <w:rPr>
          <w:rFonts w:eastAsia="Times New Roman"/>
          <w:b/>
          <w:szCs w:val="28"/>
          <w:lang w:eastAsia="ru-RU"/>
        </w:rPr>
        <w:t>П</w:t>
      </w:r>
      <w:r w:rsidRPr="00615506">
        <w:rPr>
          <w:rFonts w:eastAsia="Times New Roman"/>
          <w:b/>
          <w:szCs w:val="28"/>
          <w:lang w:eastAsia="ru-RU"/>
        </w:rPr>
        <w:t>редписание</w:t>
      </w:r>
      <w:r>
        <w:rPr>
          <w:rFonts w:eastAsia="Times New Roman"/>
          <w:szCs w:val="28"/>
          <w:lang w:eastAsia="ru-RU"/>
        </w:rPr>
        <w:t xml:space="preserve"> по устранению отмеченных </w:t>
      </w:r>
      <w:r w:rsidR="00272760">
        <w:rPr>
          <w:rFonts w:eastAsia="Times New Roman"/>
          <w:szCs w:val="28"/>
          <w:lang w:eastAsia="ru-RU"/>
        </w:rPr>
        <w:t xml:space="preserve">нарушений и </w:t>
      </w:r>
      <w:r>
        <w:rPr>
          <w:rFonts w:eastAsia="Times New Roman"/>
          <w:szCs w:val="28"/>
          <w:lang w:eastAsia="ru-RU"/>
        </w:rPr>
        <w:t>недостатков;</w:t>
      </w:r>
    </w:p>
    <w:p w:rsidR="00295F40" w:rsidRDefault="00295F40" w:rsidP="00356314">
      <w:pPr>
        <w:spacing w:line="360" w:lineRule="auto"/>
        <w:jc w:val="both"/>
        <w:rPr>
          <w:rFonts w:eastAsia="Times New Roman"/>
          <w:szCs w:val="28"/>
          <w:lang w:eastAsia="ru-RU"/>
        </w:rPr>
      </w:pPr>
      <w:r>
        <w:rPr>
          <w:rFonts w:eastAsia="Times New Roman"/>
          <w:szCs w:val="28"/>
          <w:lang w:eastAsia="ru-RU"/>
        </w:rPr>
        <w:t>- за допущенные нарушения, выявленные в ходе контрольного мероприятия  руководителю учреждения</w:t>
      </w:r>
      <w:proofErr w:type="gramStart"/>
      <w:r>
        <w:rPr>
          <w:rFonts w:eastAsia="Times New Roman"/>
          <w:szCs w:val="28"/>
          <w:lang w:eastAsia="ru-RU"/>
        </w:rPr>
        <w:t xml:space="preserve"> </w:t>
      </w:r>
      <w:r w:rsidR="006C0A5D">
        <w:rPr>
          <w:rFonts w:eastAsia="Times New Roman"/>
          <w:szCs w:val="28"/>
          <w:lang w:eastAsia="ru-RU"/>
        </w:rPr>
        <w:t>,</w:t>
      </w:r>
      <w:proofErr w:type="gramEnd"/>
      <w:r w:rsidR="006C0A5D">
        <w:rPr>
          <w:rFonts w:eastAsia="Times New Roman"/>
          <w:szCs w:val="28"/>
          <w:lang w:eastAsia="ru-RU"/>
        </w:rPr>
        <w:t xml:space="preserve"> </w:t>
      </w:r>
      <w:r>
        <w:rPr>
          <w:rFonts w:eastAsia="Times New Roman"/>
          <w:szCs w:val="28"/>
          <w:lang w:eastAsia="ru-RU"/>
        </w:rPr>
        <w:t xml:space="preserve"> главному бухгалтеру </w:t>
      </w:r>
      <w:r w:rsidR="006C0A5D">
        <w:rPr>
          <w:rFonts w:eastAsia="Times New Roman"/>
          <w:szCs w:val="28"/>
          <w:lang w:eastAsia="ru-RU"/>
        </w:rPr>
        <w:t xml:space="preserve">объявлены </w:t>
      </w:r>
      <w:r>
        <w:rPr>
          <w:rFonts w:eastAsia="Times New Roman"/>
          <w:szCs w:val="28"/>
          <w:lang w:eastAsia="ru-RU"/>
        </w:rPr>
        <w:t>замечани</w:t>
      </w:r>
      <w:r w:rsidR="006C0A5D">
        <w:rPr>
          <w:rFonts w:eastAsia="Times New Roman"/>
          <w:szCs w:val="28"/>
          <w:lang w:eastAsia="ru-RU"/>
        </w:rPr>
        <w:t>я</w:t>
      </w:r>
      <w:r>
        <w:rPr>
          <w:rFonts w:eastAsia="Times New Roman"/>
          <w:szCs w:val="28"/>
          <w:lang w:eastAsia="ru-RU"/>
        </w:rPr>
        <w:t>;</w:t>
      </w:r>
    </w:p>
    <w:p w:rsidR="00356314" w:rsidRDefault="00356314" w:rsidP="005822AD">
      <w:pPr>
        <w:spacing w:line="360" w:lineRule="auto"/>
        <w:jc w:val="both"/>
        <w:rPr>
          <w:rFonts w:eastAsia="Times New Roman"/>
          <w:szCs w:val="28"/>
          <w:lang w:eastAsia="ru-RU"/>
        </w:rPr>
      </w:pPr>
      <w:r>
        <w:rPr>
          <w:rFonts w:eastAsia="Times New Roman"/>
          <w:szCs w:val="28"/>
          <w:lang w:eastAsia="ru-RU"/>
        </w:rPr>
        <w:t xml:space="preserve">- </w:t>
      </w:r>
      <w:r>
        <w:rPr>
          <w:rFonts w:eastAsia="Times New Roman"/>
          <w:szCs w:val="28"/>
        </w:rPr>
        <w:t>п</w:t>
      </w:r>
      <w:r w:rsidRPr="001766F7">
        <w:rPr>
          <w:rFonts w:eastAsia="Times New Roman"/>
          <w:szCs w:val="28"/>
        </w:rPr>
        <w:t>роведена разъяснительная работа с сотрудниками по соблюдению Федерального закона от 05.04.2013 №</w:t>
      </w:r>
      <w:r>
        <w:rPr>
          <w:rFonts w:eastAsia="Times New Roman"/>
          <w:szCs w:val="28"/>
        </w:rPr>
        <w:t xml:space="preserve"> </w:t>
      </w:r>
      <w:r w:rsidRPr="001766F7">
        <w:rPr>
          <w:rFonts w:eastAsia="Times New Roman"/>
          <w:szCs w:val="28"/>
        </w:rPr>
        <w:t>44-ФЗ «О контрактной системе в сфере закупок товаров, работ, услуг для обеспечения госуда</w:t>
      </w:r>
      <w:r>
        <w:rPr>
          <w:rFonts w:eastAsia="Times New Roman"/>
          <w:szCs w:val="28"/>
        </w:rPr>
        <w:t>рственных и муниципальных нужд»;</w:t>
      </w:r>
    </w:p>
    <w:p w:rsidR="001766F7" w:rsidRDefault="001766F7" w:rsidP="005822AD">
      <w:pPr>
        <w:spacing w:line="360" w:lineRule="auto"/>
        <w:jc w:val="both"/>
        <w:rPr>
          <w:rFonts w:eastAsia="Times New Roman"/>
          <w:szCs w:val="28"/>
          <w:lang w:eastAsia="ru-RU"/>
        </w:rPr>
      </w:pPr>
      <w:r w:rsidRPr="001766F7">
        <w:rPr>
          <w:rFonts w:eastAsia="Times New Roman"/>
          <w:szCs w:val="28"/>
          <w:lang w:eastAsia="ru-RU"/>
        </w:rPr>
        <w:lastRenderedPageBreak/>
        <w:t xml:space="preserve"> </w:t>
      </w:r>
      <w:r w:rsidR="00356314">
        <w:rPr>
          <w:rFonts w:eastAsia="Times New Roman"/>
          <w:szCs w:val="28"/>
          <w:lang w:eastAsia="ru-RU"/>
        </w:rPr>
        <w:t xml:space="preserve">- учреждением </w:t>
      </w:r>
      <w:r w:rsidRPr="001766F7">
        <w:rPr>
          <w:rFonts w:eastAsia="Times New Roman"/>
          <w:szCs w:val="28"/>
          <w:lang w:eastAsia="ru-RU"/>
        </w:rPr>
        <w:t>представлена информация об устранении нарушений и недостатков</w:t>
      </w:r>
      <w:r w:rsidR="005822AD">
        <w:rPr>
          <w:rFonts w:eastAsia="Times New Roman"/>
          <w:szCs w:val="28"/>
          <w:lang w:eastAsia="ru-RU"/>
        </w:rPr>
        <w:t>.</w:t>
      </w:r>
      <w:r w:rsidRPr="001766F7">
        <w:rPr>
          <w:rFonts w:eastAsia="Times New Roman"/>
          <w:szCs w:val="28"/>
          <w:lang w:eastAsia="ru-RU"/>
        </w:rPr>
        <w:t xml:space="preserve"> </w:t>
      </w: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5. Краткая характеристика экспертно-аналитических мероприятий</w:t>
      </w:r>
    </w:p>
    <w:p w:rsidR="002004C3" w:rsidRPr="002004C3" w:rsidRDefault="001766F7" w:rsidP="002004C3">
      <w:pPr>
        <w:spacing w:line="360" w:lineRule="auto"/>
        <w:jc w:val="both"/>
        <w:rPr>
          <w:rFonts w:eastAsia="Times New Roman"/>
          <w:bCs/>
          <w:szCs w:val="28"/>
          <w:lang w:eastAsia="ru-RU"/>
        </w:rPr>
      </w:pPr>
      <w:r w:rsidRPr="001766F7">
        <w:rPr>
          <w:rFonts w:eastAsia="Times New Roman"/>
          <w:bCs/>
          <w:szCs w:val="28"/>
          <w:lang w:eastAsia="ru-RU"/>
        </w:rPr>
        <w:t>Во исполнение полномочий, возложенных Бюджетным кодексом Российской Федерации, и заключенными соглашениями, Контрольно-счётной палатой в 20</w:t>
      </w:r>
      <w:r w:rsidR="00EC42F7">
        <w:rPr>
          <w:rFonts w:eastAsia="Times New Roman"/>
          <w:bCs/>
          <w:szCs w:val="28"/>
          <w:lang w:eastAsia="ru-RU"/>
        </w:rPr>
        <w:t>2</w:t>
      </w:r>
      <w:r w:rsidR="00334453">
        <w:rPr>
          <w:rFonts w:eastAsia="Times New Roman"/>
          <w:bCs/>
          <w:szCs w:val="28"/>
          <w:lang w:eastAsia="ru-RU"/>
        </w:rPr>
        <w:t>2</w:t>
      </w:r>
      <w:r w:rsidRPr="001766F7">
        <w:rPr>
          <w:rFonts w:eastAsia="Times New Roman"/>
          <w:bCs/>
          <w:szCs w:val="28"/>
          <w:lang w:eastAsia="ru-RU"/>
        </w:rPr>
        <w:t xml:space="preserve"> году проведено </w:t>
      </w:r>
      <w:r w:rsidR="007B0DEB">
        <w:rPr>
          <w:rFonts w:eastAsia="Times New Roman"/>
          <w:bCs/>
          <w:szCs w:val="28"/>
          <w:lang w:eastAsia="ru-RU"/>
        </w:rPr>
        <w:t>7</w:t>
      </w:r>
      <w:r w:rsidRPr="001766F7">
        <w:rPr>
          <w:rFonts w:eastAsia="Times New Roman"/>
          <w:bCs/>
          <w:szCs w:val="28"/>
          <w:lang w:eastAsia="ru-RU"/>
        </w:rPr>
        <w:t xml:space="preserve"> внешних проверок отчетов об исполнении бюджетов муниципальных образований за 20</w:t>
      </w:r>
      <w:r w:rsidR="002B2E1F">
        <w:rPr>
          <w:rFonts w:eastAsia="Times New Roman"/>
          <w:bCs/>
          <w:szCs w:val="28"/>
          <w:lang w:eastAsia="ru-RU"/>
        </w:rPr>
        <w:t>2</w:t>
      </w:r>
      <w:r w:rsidR="002F351E">
        <w:rPr>
          <w:rFonts w:eastAsia="Times New Roman"/>
          <w:bCs/>
          <w:szCs w:val="28"/>
          <w:lang w:eastAsia="ru-RU"/>
        </w:rPr>
        <w:t>1</w:t>
      </w:r>
      <w:r w:rsidRPr="001766F7">
        <w:rPr>
          <w:rFonts w:eastAsia="Times New Roman"/>
          <w:bCs/>
          <w:szCs w:val="28"/>
          <w:lang w:eastAsia="ru-RU"/>
        </w:rPr>
        <w:t xml:space="preserve"> год, а именно: </w:t>
      </w:r>
      <w:proofErr w:type="spellStart"/>
      <w:proofErr w:type="gramStart"/>
      <w:r w:rsidR="00A47912">
        <w:rPr>
          <w:rFonts w:eastAsia="Times New Roman"/>
          <w:bCs/>
          <w:szCs w:val="28"/>
          <w:lang w:eastAsia="ru-RU"/>
        </w:rPr>
        <w:t>Рогнединский</w:t>
      </w:r>
      <w:proofErr w:type="spellEnd"/>
      <w:r w:rsidR="00A47912">
        <w:rPr>
          <w:rFonts w:eastAsia="Times New Roman"/>
          <w:bCs/>
          <w:szCs w:val="28"/>
          <w:lang w:eastAsia="ru-RU"/>
        </w:rPr>
        <w:t xml:space="preserve"> </w:t>
      </w:r>
      <w:r w:rsidRPr="001766F7">
        <w:rPr>
          <w:rFonts w:eastAsia="Times New Roman"/>
          <w:bCs/>
          <w:szCs w:val="28"/>
          <w:lang w:eastAsia="ru-RU"/>
        </w:rPr>
        <w:t>муниципальн</w:t>
      </w:r>
      <w:r w:rsidR="00A47912">
        <w:rPr>
          <w:rFonts w:eastAsia="Times New Roman"/>
          <w:bCs/>
          <w:szCs w:val="28"/>
          <w:lang w:eastAsia="ru-RU"/>
        </w:rPr>
        <w:t>ый</w:t>
      </w:r>
      <w:r w:rsidRPr="001766F7">
        <w:rPr>
          <w:rFonts w:eastAsia="Times New Roman"/>
          <w:bCs/>
          <w:szCs w:val="28"/>
          <w:lang w:eastAsia="ru-RU"/>
        </w:rPr>
        <w:t xml:space="preserve"> район, муниципальное образование «</w:t>
      </w:r>
      <w:proofErr w:type="spellStart"/>
      <w:r w:rsidR="007B0DEB">
        <w:rPr>
          <w:rFonts w:eastAsia="Times New Roman"/>
          <w:bCs/>
          <w:szCs w:val="28"/>
          <w:lang w:eastAsia="ru-RU"/>
        </w:rPr>
        <w:t>Рогнедин</w:t>
      </w:r>
      <w:r w:rsidRPr="001766F7">
        <w:rPr>
          <w:rFonts w:eastAsia="Times New Roman"/>
          <w:bCs/>
          <w:szCs w:val="28"/>
          <w:lang w:eastAsia="ru-RU"/>
        </w:rPr>
        <w:t>ское</w:t>
      </w:r>
      <w:proofErr w:type="spellEnd"/>
      <w:r w:rsidRPr="001766F7">
        <w:rPr>
          <w:rFonts w:eastAsia="Times New Roman"/>
          <w:bCs/>
          <w:szCs w:val="28"/>
          <w:lang w:eastAsia="ru-RU"/>
        </w:rPr>
        <w:t xml:space="preserve"> городское поселение», муниципальное образование «</w:t>
      </w:r>
      <w:proofErr w:type="spellStart"/>
      <w:r w:rsidR="007B0DEB">
        <w:rPr>
          <w:rFonts w:eastAsia="Times New Roman"/>
          <w:bCs/>
          <w:szCs w:val="28"/>
          <w:lang w:eastAsia="ru-RU"/>
        </w:rPr>
        <w:t>Воронов</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r w:rsidR="007B0DEB">
        <w:rPr>
          <w:rFonts w:eastAsia="Times New Roman"/>
          <w:bCs/>
          <w:szCs w:val="28"/>
          <w:lang w:eastAsia="ru-RU"/>
        </w:rPr>
        <w:t>Федоров</w:t>
      </w:r>
      <w:r w:rsidRPr="001766F7">
        <w:rPr>
          <w:rFonts w:eastAsia="Times New Roman"/>
          <w:bCs/>
          <w:szCs w:val="28"/>
          <w:lang w:eastAsia="ru-RU"/>
        </w:rPr>
        <w:t>ское сельское поселение», муниципальное образование «</w:t>
      </w:r>
      <w:proofErr w:type="spellStart"/>
      <w:r w:rsidRPr="001766F7">
        <w:rPr>
          <w:rFonts w:eastAsia="Times New Roman"/>
          <w:bCs/>
          <w:szCs w:val="28"/>
          <w:lang w:eastAsia="ru-RU"/>
        </w:rPr>
        <w:t>С</w:t>
      </w:r>
      <w:r w:rsidR="007B0DEB">
        <w:rPr>
          <w:rFonts w:eastAsia="Times New Roman"/>
          <w:bCs/>
          <w:szCs w:val="28"/>
          <w:lang w:eastAsia="ru-RU"/>
        </w:rPr>
        <w:t>елилович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Тюнин</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 муниципальное образование «</w:t>
      </w:r>
      <w:proofErr w:type="spellStart"/>
      <w:r w:rsidR="007B0DEB">
        <w:rPr>
          <w:rFonts w:eastAsia="Times New Roman"/>
          <w:bCs/>
          <w:szCs w:val="28"/>
          <w:lang w:eastAsia="ru-RU"/>
        </w:rPr>
        <w:t>Шарович</w:t>
      </w:r>
      <w:r w:rsidRPr="001766F7">
        <w:rPr>
          <w:rFonts w:eastAsia="Times New Roman"/>
          <w:bCs/>
          <w:szCs w:val="28"/>
          <w:lang w:eastAsia="ru-RU"/>
        </w:rPr>
        <w:t>ское</w:t>
      </w:r>
      <w:proofErr w:type="spellEnd"/>
      <w:r w:rsidRPr="001766F7">
        <w:rPr>
          <w:rFonts w:eastAsia="Times New Roman"/>
          <w:bCs/>
          <w:szCs w:val="28"/>
          <w:lang w:eastAsia="ru-RU"/>
        </w:rPr>
        <w:t xml:space="preserve"> сельское поселение».</w:t>
      </w:r>
      <w:proofErr w:type="gramEnd"/>
      <w:r w:rsidRPr="001766F7">
        <w:rPr>
          <w:rFonts w:eastAsia="Times New Roman"/>
          <w:bCs/>
          <w:szCs w:val="28"/>
          <w:lang w:eastAsia="ru-RU"/>
        </w:rPr>
        <w:t xml:space="preserve"> По итогам проведенных внешних проверок установлено</w:t>
      </w:r>
      <w:r w:rsidR="002004C3">
        <w:rPr>
          <w:rFonts w:eastAsia="Times New Roman"/>
          <w:bCs/>
          <w:szCs w:val="28"/>
          <w:lang w:eastAsia="ru-RU"/>
        </w:rPr>
        <w:t>:</w:t>
      </w:r>
      <w:r w:rsidRPr="001766F7">
        <w:rPr>
          <w:rFonts w:eastAsia="Times New Roman"/>
          <w:bCs/>
          <w:szCs w:val="28"/>
          <w:lang w:eastAsia="ru-RU"/>
        </w:rPr>
        <w:t xml:space="preserve"> неэффективное использование в 20</w:t>
      </w:r>
      <w:r w:rsidR="00A47912">
        <w:rPr>
          <w:rFonts w:eastAsia="Times New Roman"/>
          <w:bCs/>
          <w:szCs w:val="28"/>
          <w:lang w:eastAsia="ru-RU"/>
        </w:rPr>
        <w:t>2</w:t>
      </w:r>
      <w:r w:rsidR="00334453">
        <w:rPr>
          <w:rFonts w:eastAsia="Times New Roman"/>
          <w:bCs/>
          <w:szCs w:val="28"/>
          <w:lang w:eastAsia="ru-RU"/>
        </w:rPr>
        <w:t>1</w:t>
      </w:r>
      <w:r w:rsidRPr="001766F7">
        <w:rPr>
          <w:rFonts w:eastAsia="Times New Roman"/>
          <w:bCs/>
          <w:szCs w:val="28"/>
          <w:lang w:eastAsia="ru-RU"/>
        </w:rPr>
        <w:t xml:space="preserve"> году средств местных бюджетов</w:t>
      </w:r>
      <w:r w:rsidR="002004C3">
        <w:rPr>
          <w:rFonts w:eastAsia="Times New Roman"/>
          <w:bCs/>
          <w:szCs w:val="28"/>
          <w:lang w:eastAsia="ru-RU"/>
        </w:rPr>
        <w:t xml:space="preserve">, </w:t>
      </w:r>
      <w:r w:rsidRPr="001766F7">
        <w:rPr>
          <w:rFonts w:eastAsia="Times New Roman"/>
          <w:bCs/>
          <w:szCs w:val="28"/>
          <w:lang w:eastAsia="ru-RU"/>
        </w:rPr>
        <w:t xml:space="preserve"> выразившееся в расходах  по уплате судебных расходов и уплате пени, в общей сумме </w:t>
      </w:r>
      <w:r w:rsidR="00334453">
        <w:rPr>
          <w:rFonts w:eastAsia="Times New Roman"/>
          <w:bCs/>
          <w:szCs w:val="28"/>
          <w:lang w:eastAsia="ru-RU"/>
        </w:rPr>
        <w:t>110,5</w:t>
      </w:r>
      <w:r w:rsidRPr="001766F7">
        <w:rPr>
          <w:rFonts w:eastAsia="Times New Roman"/>
          <w:bCs/>
          <w:szCs w:val="28"/>
          <w:lang w:eastAsia="ru-RU"/>
        </w:rPr>
        <w:t xml:space="preserve"> тыс. рублей</w:t>
      </w:r>
      <w:r w:rsidR="00230289">
        <w:rPr>
          <w:rFonts w:eastAsia="Times New Roman"/>
          <w:bCs/>
          <w:szCs w:val="28"/>
          <w:lang w:eastAsia="ru-RU"/>
        </w:rPr>
        <w:t xml:space="preserve"> </w:t>
      </w:r>
    </w:p>
    <w:p w:rsidR="00AC16BF" w:rsidRDefault="002004C3" w:rsidP="00AC16BF">
      <w:pPr>
        <w:spacing w:line="360" w:lineRule="auto"/>
        <w:jc w:val="both"/>
        <w:rPr>
          <w:rFonts w:eastAsia="Times New Roman"/>
          <w:bCs/>
          <w:szCs w:val="28"/>
          <w:lang w:eastAsia="ru-RU"/>
        </w:rPr>
      </w:pPr>
      <w:r>
        <w:rPr>
          <w:rFonts w:eastAsia="Times New Roman"/>
          <w:bCs/>
          <w:szCs w:val="28"/>
          <w:lang w:eastAsia="ru-RU"/>
        </w:rPr>
        <w:t>Результаты</w:t>
      </w:r>
      <w:r w:rsidR="001766F7" w:rsidRPr="001766F7">
        <w:rPr>
          <w:rFonts w:eastAsia="Times New Roman"/>
          <w:bCs/>
          <w:szCs w:val="28"/>
          <w:lang w:eastAsia="ru-RU"/>
        </w:rPr>
        <w:t xml:space="preserve"> внешних проверок годовой отчетности об исполнении бюджетов муниципальных образований за 20</w:t>
      </w:r>
      <w:r w:rsidR="00A47912">
        <w:rPr>
          <w:rFonts w:eastAsia="Times New Roman"/>
          <w:bCs/>
          <w:szCs w:val="28"/>
          <w:lang w:eastAsia="ru-RU"/>
        </w:rPr>
        <w:t>2</w:t>
      </w:r>
      <w:r w:rsidR="00AC66AB">
        <w:rPr>
          <w:rFonts w:eastAsia="Times New Roman"/>
          <w:bCs/>
          <w:szCs w:val="28"/>
          <w:lang w:eastAsia="ru-RU"/>
        </w:rPr>
        <w:t>1</w:t>
      </w:r>
      <w:r w:rsidR="001766F7" w:rsidRPr="001766F7">
        <w:rPr>
          <w:rFonts w:eastAsia="Times New Roman"/>
          <w:bCs/>
          <w:szCs w:val="28"/>
          <w:lang w:eastAsia="ru-RU"/>
        </w:rPr>
        <w:t xml:space="preserve"> год отражены в заключениях и направлены главам муниципальных образований.</w:t>
      </w:r>
      <w:r>
        <w:rPr>
          <w:rFonts w:eastAsia="Times New Roman"/>
          <w:bCs/>
          <w:szCs w:val="28"/>
          <w:lang w:eastAsia="ru-RU"/>
        </w:rPr>
        <w:t xml:space="preserve">  </w:t>
      </w:r>
      <w:r w:rsidR="001766F7" w:rsidRPr="001766F7">
        <w:rPr>
          <w:rFonts w:eastAsia="Times New Roman"/>
          <w:bCs/>
          <w:szCs w:val="28"/>
          <w:lang w:eastAsia="ru-RU"/>
        </w:rPr>
        <w:t>В целях недопущения недостатков в дальнейшем главам администраций муниципальных образований направлены информационные письма с предложениями.</w:t>
      </w:r>
    </w:p>
    <w:p w:rsidR="00A93BDC" w:rsidRDefault="001766F7" w:rsidP="00AC16BF">
      <w:pPr>
        <w:spacing w:line="360" w:lineRule="auto"/>
        <w:jc w:val="both"/>
        <w:rPr>
          <w:rFonts w:eastAsia="Times New Roman"/>
          <w:bCs/>
          <w:szCs w:val="28"/>
          <w:lang w:eastAsia="ru-RU"/>
        </w:rPr>
      </w:pPr>
      <w:r w:rsidRPr="001766F7">
        <w:rPr>
          <w:rFonts w:eastAsia="Times New Roman"/>
          <w:bCs/>
          <w:szCs w:val="28"/>
          <w:lang w:eastAsia="ru-RU"/>
        </w:rPr>
        <w:t xml:space="preserve"> </w:t>
      </w:r>
      <w:r w:rsidR="00AC16BF" w:rsidRPr="00AC16BF">
        <w:rPr>
          <w:rFonts w:eastAsia="Times New Roman"/>
          <w:bCs/>
          <w:szCs w:val="28"/>
          <w:lang w:eastAsia="ru-RU"/>
        </w:rPr>
        <w:t>В результате проведения экспертно-аналитического мероприятия</w:t>
      </w:r>
    </w:p>
    <w:p w:rsidR="00BA1E0F" w:rsidRPr="00BA1E0F" w:rsidRDefault="00AC16BF" w:rsidP="00B10C06">
      <w:pPr>
        <w:spacing w:line="360" w:lineRule="auto"/>
        <w:ind w:firstLine="0"/>
        <w:jc w:val="both"/>
        <w:rPr>
          <w:rFonts w:eastAsia="Times New Roman"/>
          <w:bCs/>
          <w:szCs w:val="28"/>
          <w:lang w:eastAsia="ru-RU"/>
        </w:rPr>
      </w:pPr>
      <w:r w:rsidRPr="00AC16BF">
        <w:rPr>
          <w:rFonts w:eastAsia="Times New Roman"/>
          <w:b/>
          <w:bCs/>
          <w:szCs w:val="28"/>
          <w:lang w:eastAsia="ru-RU"/>
        </w:rPr>
        <w:t>«</w:t>
      </w:r>
      <w:r w:rsidR="00AE113B" w:rsidRPr="00AE113B">
        <w:rPr>
          <w:rFonts w:eastAsia="Times New Roman"/>
          <w:b/>
          <w:bCs/>
          <w:szCs w:val="28"/>
          <w:lang w:eastAsia="ru-RU"/>
        </w:rPr>
        <w:t xml:space="preserve">Экспертиза и анализ реализации муниципальных программ </w:t>
      </w:r>
      <w:proofErr w:type="spellStart"/>
      <w:r w:rsidR="00AE113B" w:rsidRPr="00AE113B">
        <w:rPr>
          <w:rFonts w:eastAsia="Times New Roman"/>
          <w:b/>
          <w:bCs/>
          <w:szCs w:val="28"/>
          <w:lang w:eastAsia="ru-RU"/>
        </w:rPr>
        <w:t>Рогнединск</w:t>
      </w:r>
      <w:r w:rsidR="00C36C41">
        <w:rPr>
          <w:rFonts w:eastAsia="Times New Roman"/>
          <w:b/>
          <w:bCs/>
          <w:szCs w:val="28"/>
          <w:lang w:eastAsia="ru-RU"/>
        </w:rPr>
        <w:t>ого</w:t>
      </w:r>
      <w:proofErr w:type="spellEnd"/>
      <w:r w:rsidR="00C36C41">
        <w:rPr>
          <w:rFonts w:eastAsia="Times New Roman"/>
          <w:b/>
          <w:bCs/>
          <w:szCs w:val="28"/>
          <w:lang w:eastAsia="ru-RU"/>
        </w:rPr>
        <w:t xml:space="preserve"> муниципального</w:t>
      </w:r>
      <w:r w:rsidR="00AE113B" w:rsidRPr="00AE113B">
        <w:rPr>
          <w:rFonts w:eastAsia="Times New Roman"/>
          <w:b/>
          <w:bCs/>
          <w:szCs w:val="28"/>
          <w:lang w:eastAsia="ru-RU"/>
        </w:rPr>
        <w:t xml:space="preserve"> район</w:t>
      </w:r>
      <w:r w:rsidR="00C36C41">
        <w:rPr>
          <w:rFonts w:eastAsia="Times New Roman"/>
          <w:b/>
          <w:bCs/>
          <w:szCs w:val="28"/>
          <w:lang w:eastAsia="ru-RU"/>
        </w:rPr>
        <w:t>а</w:t>
      </w:r>
      <w:r w:rsidR="00AE113B" w:rsidRPr="00AE113B">
        <w:rPr>
          <w:rFonts w:eastAsia="Times New Roman"/>
          <w:b/>
          <w:bCs/>
          <w:szCs w:val="28"/>
          <w:lang w:eastAsia="ru-RU"/>
        </w:rPr>
        <w:t xml:space="preserve"> за 20</w:t>
      </w:r>
      <w:r w:rsidR="008667D4">
        <w:rPr>
          <w:rFonts w:eastAsia="Times New Roman"/>
          <w:b/>
          <w:bCs/>
          <w:szCs w:val="28"/>
          <w:lang w:eastAsia="ru-RU"/>
        </w:rPr>
        <w:t>2</w:t>
      </w:r>
      <w:r w:rsidR="004C37EA">
        <w:rPr>
          <w:rFonts w:eastAsia="Times New Roman"/>
          <w:b/>
          <w:bCs/>
          <w:szCs w:val="28"/>
          <w:lang w:eastAsia="ru-RU"/>
        </w:rPr>
        <w:t>1</w:t>
      </w:r>
      <w:r w:rsidR="00AE113B" w:rsidRPr="00AE113B">
        <w:rPr>
          <w:rFonts w:eastAsia="Times New Roman"/>
          <w:b/>
          <w:bCs/>
          <w:szCs w:val="28"/>
          <w:lang w:eastAsia="ru-RU"/>
        </w:rPr>
        <w:t xml:space="preserve"> год</w:t>
      </w:r>
      <w:r w:rsidRPr="00AC16BF">
        <w:rPr>
          <w:rFonts w:eastAsia="Times New Roman"/>
          <w:b/>
          <w:bCs/>
          <w:szCs w:val="28"/>
          <w:lang w:eastAsia="ru-RU"/>
        </w:rPr>
        <w:t>»</w:t>
      </w:r>
      <w:r w:rsidR="00BA1E0F">
        <w:rPr>
          <w:rFonts w:eastAsia="Times New Roman"/>
          <w:b/>
          <w:bCs/>
          <w:szCs w:val="28"/>
          <w:lang w:eastAsia="ru-RU"/>
        </w:rPr>
        <w:t xml:space="preserve">, </w:t>
      </w:r>
      <w:r w:rsidR="00BA1E0F" w:rsidRPr="00BA1E0F">
        <w:rPr>
          <w:rFonts w:eastAsia="Times New Roman"/>
          <w:bCs/>
          <w:szCs w:val="28"/>
          <w:lang w:eastAsia="ru-RU"/>
        </w:rPr>
        <w:t>где э</w:t>
      </w:r>
      <w:r w:rsidR="00BA1E0F">
        <w:rPr>
          <w:rFonts w:eastAsia="Times New Roman"/>
          <w:bCs/>
          <w:szCs w:val="28"/>
          <w:lang w:eastAsia="ru-RU"/>
        </w:rPr>
        <w:t>к</w:t>
      </w:r>
      <w:r w:rsidR="00BA1E0F" w:rsidRPr="00BA1E0F">
        <w:rPr>
          <w:rFonts w:eastAsia="Times New Roman"/>
          <w:bCs/>
          <w:szCs w:val="28"/>
          <w:lang w:eastAsia="ru-RU"/>
        </w:rPr>
        <w:t>спертизе и анализу подлежали</w:t>
      </w:r>
      <w:r w:rsidR="00BA1E0F">
        <w:rPr>
          <w:rFonts w:eastAsia="Times New Roman"/>
          <w:bCs/>
          <w:szCs w:val="28"/>
          <w:lang w:eastAsia="ru-RU"/>
        </w:rPr>
        <w:t xml:space="preserve">  </w:t>
      </w:r>
      <w:r w:rsidR="00BA1E0F" w:rsidRPr="00BA1E0F">
        <w:rPr>
          <w:rFonts w:eastAsia="Times New Roman"/>
          <w:bCs/>
          <w:szCs w:val="28"/>
          <w:lang w:eastAsia="ru-RU"/>
        </w:rPr>
        <w:t>следующие муниципальные программы</w:t>
      </w:r>
      <w:r w:rsidR="0051154F">
        <w:rPr>
          <w:rFonts w:eastAsia="Times New Roman"/>
          <w:bCs/>
          <w:szCs w:val="28"/>
          <w:lang w:eastAsia="ru-RU"/>
        </w:rPr>
        <w:t xml:space="preserve"> в трех объ</w:t>
      </w:r>
      <w:r w:rsidR="00254C7A">
        <w:rPr>
          <w:rFonts w:eastAsia="Times New Roman"/>
          <w:bCs/>
          <w:szCs w:val="28"/>
          <w:lang w:eastAsia="ru-RU"/>
        </w:rPr>
        <w:t>е</w:t>
      </w:r>
      <w:r w:rsidR="0051154F">
        <w:rPr>
          <w:rFonts w:eastAsia="Times New Roman"/>
          <w:bCs/>
          <w:szCs w:val="28"/>
          <w:lang w:eastAsia="ru-RU"/>
        </w:rPr>
        <w:t>ктов</w:t>
      </w:r>
      <w:r w:rsidR="00BA1E0F" w:rsidRPr="00BA1E0F">
        <w:rPr>
          <w:rFonts w:eastAsia="Times New Roman"/>
          <w:bCs/>
          <w:szCs w:val="28"/>
          <w:lang w:eastAsia="ru-RU"/>
        </w:rPr>
        <w:t xml:space="preserve">: </w:t>
      </w:r>
    </w:p>
    <w:p w:rsidR="00BA1E0F" w:rsidRPr="00BA1E0F" w:rsidRDefault="00BA1E0F" w:rsidP="00BA1E0F">
      <w:pPr>
        <w:spacing w:line="360" w:lineRule="auto"/>
        <w:jc w:val="both"/>
        <w:rPr>
          <w:rFonts w:eastAsia="Times New Roman"/>
          <w:bCs/>
          <w:szCs w:val="28"/>
          <w:lang w:eastAsia="ru-RU"/>
        </w:rPr>
      </w:pPr>
      <w:r w:rsidRPr="00BA1E0F">
        <w:rPr>
          <w:rFonts w:eastAsia="Times New Roman"/>
          <w:bCs/>
          <w:szCs w:val="28"/>
          <w:lang w:eastAsia="ru-RU"/>
        </w:rPr>
        <w:t>1.</w:t>
      </w:r>
      <w:r w:rsidRPr="00BA1E0F">
        <w:rPr>
          <w:rFonts w:eastAsia="Times New Roman"/>
          <w:bCs/>
          <w:szCs w:val="28"/>
          <w:lang w:eastAsia="ru-RU"/>
        </w:rPr>
        <w:tab/>
        <w:t xml:space="preserve">«Реализация полномочий органа исполнительной власти местного самоуправления </w:t>
      </w:r>
      <w:proofErr w:type="spellStart"/>
      <w:r w:rsidRPr="00BA1E0F">
        <w:rPr>
          <w:rFonts w:eastAsia="Times New Roman"/>
          <w:bCs/>
          <w:szCs w:val="28"/>
          <w:lang w:eastAsia="ru-RU"/>
        </w:rPr>
        <w:t>Рогнединского</w:t>
      </w:r>
      <w:proofErr w:type="spellEnd"/>
      <w:r w:rsidRPr="00BA1E0F">
        <w:rPr>
          <w:rFonts w:eastAsia="Times New Roman"/>
          <w:bCs/>
          <w:szCs w:val="28"/>
          <w:lang w:eastAsia="ru-RU"/>
        </w:rPr>
        <w:t xml:space="preserve"> района» (202</w:t>
      </w:r>
      <w:r w:rsidR="005E506C">
        <w:rPr>
          <w:rFonts w:eastAsia="Times New Roman"/>
          <w:bCs/>
          <w:szCs w:val="28"/>
          <w:lang w:eastAsia="ru-RU"/>
        </w:rPr>
        <w:t>1</w:t>
      </w:r>
      <w:r w:rsidRPr="00BA1E0F">
        <w:rPr>
          <w:rFonts w:eastAsia="Times New Roman"/>
          <w:bCs/>
          <w:szCs w:val="28"/>
          <w:lang w:eastAsia="ru-RU"/>
        </w:rPr>
        <w:t>-202</w:t>
      </w:r>
      <w:r w:rsidR="005E506C">
        <w:rPr>
          <w:rFonts w:eastAsia="Times New Roman"/>
          <w:bCs/>
          <w:szCs w:val="28"/>
          <w:lang w:eastAsia="ru-RU"/>
        </w:rPr>
        <w:t>3</w:t>
      </w:r>
      <w:r w:rsidRPr="00BA1E0F">
        <w:rPr>
          <w:rFonts w:eastAsia="Times New Roman"/>
          <w:bCs/>
          <w:szCs w:val="28"/>
          <w:lang w:eastAsia="ru-RU"/>
        </w:rPr>
        <w:t xml:space="preserve"> годы);</w:t>
      </w:r>
    </w:p>
    <w:p w:rsidR="00BA1E0F" w:rsidRPr="00BA1E0F" w:rsidRDefault="00BA1E0F" w:rsidP="00BA1E0F">
      <w:pPr>
        <w:spacing w:line="360" w:lineRule="auto"/>
        <w:jc w:val="both"/>
        <w:rPr>
          <w:rFonts w:eastAsia="Times New Roman"/>
          <w:bCs/>
          <w:szCs w:val="28"/>
          <w:lang w:eastAsia="ru-RU"/>
        </w:rPr>
      </w:pPr>
      <w:r w:rsidRPr="00BA1E0F">
        <w:rPr>
          <w:rFonts w:eastAsia="Times New Roman"/>
          <w:bCs/>
          <w:szCs w:val="28"/>
          <w:lang w:eastAsia="ru-RU"/>
        </w:rPr>
        <w:t>2.</w:t>
      </w:r>
      <w:r w:rsidRPr="00BA1E0F">
        <w:rPr>
          <w:rFonts w:eastAsia="Times New Roman"/>
          <w:bCs/>
          <w:szCs w:val="28"/>
          <w:lang w:eastAsia="ru-RU"/>
        </w:rPr>
        <w:tab/>
        <w:t xml:space="preserve">«Развитие образования </w:t>
      </w:r>
      <w:proofErr w:type="spellStart"/>
      <w:r w:rsidRPr="00BA1E0F">
        <w:rPr>
          <w:rFonts w:eastAsia="Times New Roman"/>
          <w:bCs/>
          <w:szCs w:val="28"/>
          <w:lang w:eastAsia="ru-RU"/>
        </w:rPr>
        <w:t>Рогнединского</w:t>
      </w:r>
      <w:proofErr w:type="spellEnd"/>
      <w:r w:rsidRPr="00BA1E0F">
        <w:rPr>
          <w:rFonts w:eastAsia="Times New Roman"/>
          <w:bCs/>
          <w:szCs w:val="28"/>
          <w:lang w:eastAsia="ru-RU"/>
        </w:rPr>
        <w:t xml:space="preserve"> района (202</w:t>
      </w:r>
      <w:r w:rsidR="005E506C">
        <w:rPr>
          <w:rFonts w:eastAsia="Times New Roman"/>
          <w:bCs/>
          <w:szCs w:val="28"/>
          <w:lang w:eastAsia="ru-RU"/>
        </w:rPr>
        <w:t>1</w:t>
      </w:r>
      <w:r w:rsidRPr="00BA1E0F">
        <w:rPr>
          <w:rFonts w:eastAsia="Times New Roman"/>
          <w:bCs/>
          <w:szCs w:val="28"/>
          <w:lang w:eastAsia="ru-RU"/>
        </w:rPr>
        <w:t>-202</w:t>
      </w:r>
      <w:r w:rsidR="005E506C">
        <w:rPr>
          <w:rFonts w:eastAsia="Times New Roman"/>
          <w:bCs/>
          <w:szCs w:val="28"/>
          <w:lang w:eastAsia="ru-RU"/>
        </w:rPr>
        <w:t>3</w:t>
      </w:r>
      <w:r w:rsidRPr="00BA1E0F">
        <w:rPr>
          <w:rFonts w:eastAsia="Times New Roman"/>
          <w:bCs/>
          <w:szCs w:val="28"/>
          <w:lang w:eastAsia="ru-RU"/>
        </w:rPr>
        <w:t xml:space="preserve"> годы»);</w:t>
      </w:r>
    </w:p>
    <w:p w:rsidR="005E506C" w:rsidRDefault="00BA1E0F" w:rsidP="007157DF">
      <w:pPr>
        <w:spacing w:line="360" w:lineRule="auto"/>
        <w:jc w:val="both"/>
        <w:rPr>
          <w:rFonts w:eastAsia="Times New Roman"/>
          <w:bCs/>
          <w:szCs w:val="28"/>
          <w:lang w:eastAsia="ru-RU"/>
        </w:rPr>
      </w:pPr>
      <w:r w:rsidRPr="00BA1E0F">
        <w:rPr>
          <w:rFonts w:eastAsia="Times New Roman"/>
          <w:bCs/>
          <w:szCs w:val="28"/>
          <w:lang w:eastAsia="ru-RU"/>
        </w:rPr>
        <w:lastRenderedPageBreak/>
        <w:t>3.</w:t>
      </w:r>
      <w:r w:rsidRPr="00BA1E0F">
        <w:rPr>
          <w:rFonts w:eastAsia="Times New Roman"/>
          <w:bCs/>
          <w:szCs w:val="28"/>
          <w:lang w:eastAsia="ru-RU"/>
        </w:rPr>
        <w:tab/>
        <w:t xml:space="preserve">«Управление муниципальными финансами </w:t>
      </w:r>
      <w:proofErr w:type="spellStart"/>
      <w:r w:rsidRPr="00BA1E0F">
        <w:rPr>
          <w:rFonts w:eastAsia="Times New Roman"/>
          <w:bCs/>
          <w:szCs w:val="28"/>
          <w:lang w:eastAsia="ru-RU"/>
        </w:rPr>
        <w:t>Рогнеди</w:t>
      </w:r>
      <w:r w:rsidR="008D2BBD">
        <w:rPr>
          <w:rFonts w:eastAsia="Times New Roman"/>
          <w:bCs/>
          <w:szCs w:val="28"/>
          <w:lang w:eastAsia="ru-RU"/>
        </w:rPr>
        <w:t>нского</w:t>
      </w:r>
      <w:proofErr w:type="spellEnd"/>
      <w:r w:rsidR="008D2BBD">
        <w:rPr>
          <w:rFonts w:eastAsia="Times New Roman"/>
          <w:bCs/>
          <w:szCs w:val="28"/>
          <w:lang w:eastAsia="ru-RU"/>
        </w:rPr>
        <w:t xml:space="preserve"> района» (202</w:t>
      </w:r>
      <w:r w:rsidR="005E506C">
        <w:rPr>
          <w:rFonts w:eastAsia="Times New Roman"/>
          <w:bCs/>
          <w:szCs w:val="28"/>
          <w:lang w:eastAsia="ru-RU"/>
        </w:rPr>
        <w:t>1</w:t>
      </w:r>
      <w:r w:rsidR="008D2BBD">
        <w:rPr>
          <w:rFonts w:eastAsia="Times New Roman"/>
          <w:bCs/>
          <w:szCs w:val="28"/>
          <w:lang w:eastAsia="ru-RU"/>
        </w:rPr>
        <w:t>-202</w:t>
      </w:r>
      <w:r w:rsidR="005E506C">
        <w:rPr>
          <w:rFonts w:eastAsia="Times New Roman"/>
          <w:bCs/>
          <w:szCs w:val="28"/>
          <w:lang w:eastAsia="ru-RU"/>
        </w:rPr>
        <w:t>3</w:t>
      </w:r>
      <w:r w:rsidR="008D2BBD">
        <w:rPr>
          <w:rFonts w:eastAsia="Times New Roman"/>
          <w:bCs/>
          <w:szCs w:val="28"/>
          <w:lang w:eastAsia="ru-RU"/>
        </w:rPr>
        <w:t xml:space="preserve"> годы)</w:t>
      </w:r>
      <w:r w:rsidR="005E506C">
        <w:rPr>
          <w:rFonts w:eastAsia="Times New Roman"/>
          <w:bCs/>
          <w:szCs w:val="28"/>
          <w:lang w:eastAsia="ru-RU"/>
        </w:rPr>
        <w:t>.</w:t>
      </w:r>
    </w:p>
    <w:p w:rsidR="004C37EA" w:rsidRPr="004C37EA" w:rsidRDefault="0069435C" w:rsidP="00601828">
      <w:pPr>
        <w:spacing w:line="360" w:lineRule="auto"/>
        <w:jc w:val="both"/>
        <w:rPr>
          <w:rFonts w:eastAsia="Times New Roman"/>
          <w:szCs w:val="28"/>
        </w:rPr>
      </w:pPr>
      <w:r w:rsidRPr="0069435C">
        <w:rPr>
          <w:rFonts w:ascii="Arial" w:eastAsiaTheme="minorHAnsi" w:hAnsi="Arial" w:cs="Arial"/>
          <w:color w:val="000000"/>
          <w:sz w:val="20"/>
          <w:szCs w:val="20"/>
        </w:rPr>
        <w:t xml:space="preserve"> </w:t>
      </w:r>
      <w:r w:rsidR="004C37EA" w:rsidRPr="004C37EA">
        <w:rPr>
          <w:szCs w:val="28"/>
        </w:rPr>
        <w:t>По результатам экспертизы муниципальных программ установлены нарушения и недостатки:</w:t>
      </w:r>
      <w:r w:rsidR="004C37EA" w:rsidRPr="004C37EA">
        <w:rPr>
          <w:rFonts w:eastAsia="Times New Roman"/>
          <w:szCs w:val="28"/>
        </w:rPr>
        <w:t xml:space="preserve"> </w:t>
      </w:r>
    </w:p>
    <w:p w:rsidR="004C37EA" w:rsidRPr="004C37EA" w:rsidRDefault="004C37EA" w:rsidP="00601828">
      <w:pPr>
        <w:spacing w:line="360" w:lineRule="auto"/>
        <w:jc w:val="both"/>
        <w:rPr>
          <w:i/>
          <w:szCs w:val="28"/>
        </w:rPr>
      </w:pPr>
      <w:proofErr w:type="gramStart"/>
      <w:r w:rsidRPr="004C37EA">
        <w:rPr>
          <w:szCs w:val="28"/>
        </w:rPr>
        <w:t>в нарушение Порядка разработки, реализации и оценки эффективности муниципальных программ муниципального образования «</w:t>
      </w:r>
      <w:proofErr w:type="spellStart"/>
      <w:r w:rsidRPr="004C37EA">
        <w:rPr>
          <w:szCs w:val="28"/>
        </w:rPr>
        <w:t>Рогнединский</w:t>
      </w:r>
      <w:proofErr w:type="spellEnd"/>
      <w:r w:rsidRPr="004C37EA">
        <w:rPr>
          <w:szCs w:val="28"/>
        </w:rPr>
        <w:t xml:space="preserve"> район», утвержденного постановлением администрации </w:t>
      </w:r>
      <w:proofErr w:type="spellStart"/>
      <w:r w:rsidRPr="004C37EA">
        <w:rPr>
          <w:szCs w:val="28"/>
        </w:rPr>
        <w:t>Рогнединского</w:t>
      </w:r>
      <w:proofErr w:type="spellEnd"/>
      <w:r w:rsidRPr="004C37EA">
        <w:rPr>
          <w:szCs w:val="28"/>
        </w:rPr>
        <w:t xml:space="preserve"> района  от 03.10.2011 года  № 331 (таблица 4 приложения к Порядку), в муниципальной программе «Реализация  полномочий органа исполнительной власти местного самоуправления </w:t>
      </w:r>
      <w:proofErr w:type="spellStart"/>
      <w:r w:rsidRPr="004C37EA">
        <w:rPr>
          <w:szCs w:val="28"/>
        </w:rPr>
        <w:t>Рогнединского</w:t>
      </w:r>
      <w:proofErr w:type="spellEnd"/>
      <w:r w:rsidRPr="004C37EA">
        <w:rPr>
          <w:szCs w:val="28"/>
        </w:rPr>
        <w:t xml:space="preserve"> района  (2021 - 2023 годы»),  нарушена форма таблиц; отсутствует графа «</w:t>
      </w:r>
      <w:r w:rsidRPr="004C37EA">
        <w:rPr>
          <w:i/>
          <w:szCs w:val="28"/>
        </w:rPr>
        <w:t>объем средств на реализацию «Всего».</w:t>
      </w:r>
      <w:proofErr w:type="gramEnd"/>
    </w:p>
    <w:p w:rsidR="004C37EA" w:rsidRPr="004C37EA" w:rsidRDefault="004C37EA" w:rsidP="00601828">
      <w:pPr>
        <w:spacing w:line="360" w:lineRule="auto"/>
        <w:ind w:firstLine="708"/>
        <w:jc w:val="both"/>
        <w:rPr>
          <w:szCs w:val="28"/>
        </w:rPr>
      </w:pPr>
      <w:r w:rsidRPr="004C37EA">
        <w:rPr>
          <w:szCs w:val="28"/>
        </w:rPr>
        <w:t>Нарушение устранено в ходе проведения проверки.</w:t>
      </w:r>
    </w:p>
    <w:p w:rsidR="004C37EA" w:rsidRPr="004C37EA" w:rsidRDefault="004C37EA" w:rsidP="00601828">
      <w:pPr>
        <w:spacing w:line="360" w:lineRule="auto"/>
        <w:jc w:val="both"/>
        <w:rPr>
          <w:i/>
          <w:szCs w:val="28"/>
        </w:rPr>
      </w:pPr>
      <w:r w:rsidRPr="004C37EA">
        <w:rPr>
          <w:szCs w:val="28"/>
        </w:rPr>
        <w:t>В нарушение Порядка разработки, реализации и оценки эффективности муниципальных программ муниципального образования «</w:t>
      </w:r>
      <w:proofErr w:type="spellStart"/>
      <w:r w:rsidRPr="004C37EA">
        <w:rPr>
          <w:szCs w:val="28"/>
        </w:rPr>
        <w:t>Рогнединский</w:t>
      </w:r>
      <w:proofErr w:type="spellEnd"/>
      <w:r w:rsidRPr="004C37EA">
        <w:rPr>
          <w:szCs w:val="28"/>
        </w:rPr>
        <w:t xml:space="preserve"> район», утвержденного постановлением администрации </w:t>
      </w:r>
      <w:proofErr w:type="spellStart"/>
      <w:r w:rsidRPr="004C37EA">
        <w:rPr>
          <w:szCs w:val="28"/>
        </w:rPr>
        <w:t>Рогнединского</w:t>
      </w:r>
      <w:proofErr w:type="spellEnd"/>
      <w:r w:rsidRPr="004C37EA">
        <w:rPr>
          <w:szCs w:val="28"/>
        </w:rPr>
        <w:t xml:space="preserve"> района от 03.10.2011 года  № 331 (таблица 1 приложения к Порядку), в муниципальной программе «Развитие образования </w:t>
      </w:r>
      <w:proofErr w:type="spellStart"/>
      <w:r w:rsidRPr="004C37EA">
        <w:rPr>
          <w:szCs w:val="28"/>
        </w:rPr>
        <w:t>Рогнединского</w:t>
      </w:r>
      <w:proofErr w:type="spellEnd"/>
      <w:r w:rsidRPr="004C37EA">
        <w:rPr>
          <w:szCs w:val="28"/>
        </w:rPr>
        <w:t xml:space="preserve"> района (2021-2023 годы)»,  нарушена форма паспорта, отсутствует строка </w:t>
      </w:r>
      <w:r w:rsidRPr="004C37EA">
        <w:rPr>
          <w:i/>
          <w:szCs w:val="28"/>
        </w:rPr>
        <w:t xml:space="preserve">«перечень подпрограмм». </w:t>
      </w:r>
    </w:p>
    <w:p w:rsidR="004C37EA" w:rsidRPr="004C37EA" w:rsidRDefault="004C37EA" w:rsidP="00601828">
      <w:pPr>
        <w:spacing w:line="360" w:lineRule="auto"/>
        <w:jc w:val="both"/>
        <w:rPr>
          <w:szCs w:val="28"/>
        </w:rPr>
      </w:pPr>
      <w:r w:rsidRPr="004C37EA">
        <w:rPr>
          <w:szCs w:val="28"/>
        </w:rPr>
        <w:t>Нарушение устранено в  ходе проведения проверки.</w:t>
      </w:r>
    </w:p>
    <w:p w:rsidR="004C37EA" w:rsidRPr="004C37EA" w:rsidRDefault="004C37EA" w:rsidP="00601828">
      <w:pPr>
        <w:spacing w:line="360" w:lineRule="auto"/>
        <w:ind w:firstLine="0"/>
        <w:jc w:val="both"/>
        <w:rPr>
          <w:szCs w:val="28"/>
        </w:rPr>
      </w:pPr>
      <w:r w:rsidRPr="004C37EA">
        <w:rPr>
          <w:szCs w:val="28"/>
        </w:rPr>
        <w:tab/>
        <w:t xml:space="preserve">Результаты контрольного мероприятия направлены Главе     </w:t>
      </w:r>
      <w:proofErr w:type="spellStart"/>
      <w:r w:rsidRPr="004C37EA">
        <w:rPr>
          <w:szCs w:val="28"/>
        </w:rPr>
        <w:t>Рогнединского</w:t>
      </w:r>
      <w:proofErr w:type="spellEnd"/>
      <w:r w:rsidRPr="004C37EA">
        <w:rPr>
          <w:szCs w:val="28"/>
        </w:rPr>
        <w:t xml:space="preserve"> района, Главе администрации </w:t>
      </w:r>
      <w:proofErr w:type="spellStart"/>
      <w:r w:rsidRPr="004C37EA">
        <w:rPr>
          <w:szCs w:val="28"/>
        </w:rPr>
        <w:t>Рогнединского</w:t>
      </w:r>
      <w:proofErr w:type="spellEnd"/>
      <w:r w:rsidRPr="004C37EA">
        <w:rPr>
          <w:szCs w:val="28"/>
        </w:rPr>
        <w:t xml:space="preserve"> района.</w:t>
      </w:r>
    </w:p>
    <w:p w:rsidR="00DE3456" w:rsidRDefault="00DE3456" w:rsidP="00DE3456">
      <w:pPr>
        <w:spacing w:line="360" w:lineRule="auto"/>
        <w:jc w:val="both"/>
        <w:rPr>
          <w:rFonts w:eastAsia="Times New Roman"/>
          <w:szCs w:val="28"/>
          <w:lang w:eastAsia="ru-RU"/>
        </w:rPr>
      </w:pPr>
      <w:r w:rsidRPr="00DE3456">
        <w:rPr>
          <w:rFonts w:eastAsia="Times New Roman"/>
          <w:szCs w:val="28"/>
          <w:lang w:eastAsia="ru-RU"/>
        </w:rPr>
        <w:t>По результатам рассмотрения нарушений и недостатков, отмеченных экспертно-аналитическим мероприятием,  представлена информация об устранении нарушений и недостатков, которы</w:t>
      </w:r>
      <w:r w:rsidR="000533D5">
        <w:rPr>
          <w:rFonts w:eastAsia="Times New Roman"/>
          <w:szCs w:val="28"/>
          <w:lang w:eastAsia="ru-RU"/>
        </w:rPr>
        <w:t xml:space="preserve">е были </w:t>
      </w:r>
      <w:r w:rsidRPr="00DE3456">
        <w:rPr>
          <w:rFonts w:eastAsia="Times New Roman"/>
          <w:szCs w:val="28"/>
          <w:lang w:eastAsia="ru-RU"/>
        </w:rPr>
        <w:t xml:space="preserve"> устранен</w:t>
      </w:r>
      <w:r w:rsidR="000533D5">
        <w:rPr>
          <w:rFonts w:eastAsia="Times New Roman"/>
          <w:szCs w:val="28"/>
          <w:lang w:eastAsia="ru-RU"/>
        </w:rPr>
        <w:t>ы</w:t>
      </w:r>
      <w:r w:rsidRPr="00DE3456">
        <w:rPr>
          <w:rFonts w:eastAsia="Times New Roman"/>
          <w:szCs w:val="28"/>
          <w:lang w:eastAsia="ru-RU"/>
        </w:rPr>
        <w:t xml:space="preserve"> во время проведения мероприятия. </w:t>
      </w:r>
    </w:p>
    <w:p w:rsidR="00CB36DB" w:rsidRDefault="00CB36DB" w:rsidP="00DE3456">
      <w:pPr>
        <w:spacing w:line="360" w:lineRule="auto"/>
        <w:jc w:val="both"/>
        <w:rPr>
          <w:rFonts w:eastAsia="Times New Roman"/>
          <w:szCs w:val="28"/>
          <w:lang w:eastAsia="ru-RU"/>
        </w:rPr>
      </w:pPr>
    </w:p>
    <w:p w:rsidR="00CB36DB" w:rsidRDefault="00CB36DB" w:rsidP="00DE3456">
      <w:pPr>
        <w:spacing w:line="360" w:lineRule="auto"/>
        <w:jc w:val="both"/>
        <w:rPr>
          <w:rFonts w:eastAsia="Times New Roman"/>
          <w:szCs w:val="28"/>
          <w:lang w:eastAsia="ru-RU"/>
        </w:rPr>
      </w:pPr>
    </w:p>
    <w:p w:rsidR="00CB36DB" w:rsidRDefault="00CB36DB" w:rsidP="00DE3456">
      <w:pPr>
        <w:spacing w:line="360" w:lineRule="auto"/>
        <w:jc w:val="both"/>
        <w:rPr>
          <w:rFonts w:eastAsia="Times New Roman"/>
          <w:szCs w:val="28"/>
          <w:lang w:eastAsia="ru-RU"/>
        </w:rPr>
      </w:pPr>
    </w:p>
    <w:p w:rsidR="001C0EAB" w:rsidRDefault="00173510" w:rsidP="00AE5E2D">
      <w:pPr>
        <w:spacing w:line="360" w:lineRule="auto"/>
        <w:jc w:val="both"/>
        <w:rPr>
          <w:rFonts w:eastAsia="Times New Roman"/>
          <w:bCs/>
          <w:szCs w:val="28"/>
          <w:lang w:eastAsia="ru-RU"/>
        </w:rPr>
      </w:pPr>
      <w:r w:rsidRPr="00AC16BF">
        <w:rPr>
          <w:rFonts w:eastAsia="Times New Roman"/>
          <w:bCs/>
          <w:szCs w:val="28"/>
          <w:lang w:eastAsia="ru-RU"/>
        </w:rPr>
        <w:lastRenderedPageBreak/>
        <w:t xml:space="preserve">В результате проведения экспертно-аналитического мероприятия </w:t>
      </w:r>
    </w:p>
    <w:p w:rsidR="00CB36DB" w:rsidRPr="00CB36DB" w:rsidRDefault="00CB36DB" w:rsidP="00AE5E2D">
      <w:pPr>
        <w:spacing w:line="360" w:lineRule="auto"/>
        <w:ind w:right="-284" w:firstLine="0"/>
        <w:rPr>
          <w:rFonts w:ascii="Times New Roman CYR" w:hAnsi="Times New Roman CYR"/>
          <w:b/>
          <w:sz w:val="22"/>
          <w:szCs w:val="28"/>
        </w:rPr>
      </w:pPr>
      <w:r w:rsidRPr="00CB36DB">
        <w:rPr>
          <w:rFonts w:ascii="Calibri" w:hAnsi="Calibri"/>
          <w:b/>
          <w:sz w:val="22"/>
          <w:szCs w:val="28"/>
        </w:rPr>
        <w:t xml:space="preserve">          «</w:t>
      </w:r>
      <w:r w:rsidRPr="00CB36DB">
        <w:rPr>
          <w:rFonts w:eastAsia="Times New Roman"/>
          <w:b/>
          <w:snapToGrid w:val="0"/>
          <w:szCs w:val="28"/>
          <w:lang w:eastAsia="x-none"/>
        </w:rPr>
        <w:t>М</w:t>
      </w:r>
      <w:r w:rsidRPr="00CB36DB">
        <w:rPr>
          <w:rFonts w:eastAsia="Times New Roman"/>
          <w:b/>
          <w:bCs/>
          <w:szCs w:val="28"/>
          <w:lang w:eastAsia="ru-RU"/>
        </w:rPr>
        <w:t xml:space="preserve">ониторинг </w:t>
      </w:r>
      <w:r w:rsidRPr="00CB36DB">
        <w:rPr>
          <w:rFonts w:eastAsia="Times New Roman"/>
          <w:b/>
          <w:szCs w:val="28"/>
          <w:lang w:eastAsia="ru-RU"/>
        </w:rPr>
        <w:t xml:space="preserve">реализации на территории </w:t>
      </w:r>
      <w:proofErr w:type="spellStart"/>
      <w:r w:rsidRPr="00CB36DB">
        <w:rPr>
          <w:rFonts w:eastAsia="Times New Roman"/>
          <w:b/>
          <w:szCs w:val="28"/>
          <w:lang w:eastAsia="ru-RU"/>
        </w:rPr>
        <w:t>Рогнединского</w:t>
      </w:r>
      <w:proofErr w:type="spellEnd"/>
      <w:r w:rsidRPr="00CB36DB">
        <w:rPr>
          <w:rFonts w:eastAsia="Times New Roman"/>
          <w:b/>
          <w:szCs w:val="28"/>
          <w:lang w:eastAsia="ru-RU"/>
        </w:rPr>
        <w:t xml:space="preserve"> муниципального района регионального проекта «Формирование комфортной городской среды» в  2021 году и текущем периоде 2022 года».</w:t>
      </w:r>
    </w:p>
    <w:p w:rsidR="00CB36DB" w:rsidRPr="00CB36DB" w:rsidRDefault="00CB36DB" w:rsidP="00AE5E2D">
      <w:pPr>
        <w:spacing w:line="360" w:lineRule="auto"/>
        <w:ind w:right="418" w:firstLine="0"/>
        <w:rPr>
          <w:szCs w:val="28"/>
        </w:rPr>
      </w:pPr>
      <w:r w:rsidRPr="00CB36DB">
        <w:rPr>
          <w:szCs w:val="28"/>
        </w:rPr>
        <w:t xml:space="preserve">установлено следующее:    </w:t>
      </w:r>
    </w:p>
    <w:p w:rsidR="00CB36DB" w:rsidRPr="00CB36DB" w:rsidRDefault="00CB36DB" w:rsidP="00AE5E2D">
      <w:pPr>
        <w:spacing w:line="360" w:lineRule="auto"/>
        <w:jc w:val="both"/>
        <w:rPr>
          <w:rFonts w:eastAsia="Times New Roman"/>
          <w:szCs w:val="28"/>
          <w:lang w:eastAsia="ru-RU"/>
        </w:rPr>
      </w:pPr>
      <w:r w:rsidRPr="00CB36DB">
        <w:rPr>
          <w:szCs w:val="28"/>
        </w:rPr>
        <w:t xml:space="preserve"> </w:t>
      </w:r>
      <w:proofErr w:type="gramStart"/>
      <w:r w:rsidRPr="00CB36DB">
        <w:rPr>
          <w:rFonts w:eastAsia="Times New Roman"/>
          <w:szCs w:val="28"/>
          <w:lang w:eastAsia="ru-RU"/>
        </w:rPr>
        <w:t xml:space="preserve">- Соглашением № 15646151-1-2021-001 от 25 января 2021 года, заключенным между  департаментом ТЭК и ЖКХ Брянской области и администрацией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муниципального района, бюджету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городского поселения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муниципального района Брянской области предусмотрено представление субсидии из бюджета Брянской области на реализацию программ формирования современной городской среды в рамках регионального проекта Брянской области  «Формирование комфортной городской среды» на 2021 год в объеме 1850,9 тыс</w:t>
      </w:r>
      <w:proofErr w:type="gramEnd"/>
      <w:r w:rsidRPr="00CB36DB">
        <w:rPr>
          <w:rFonts w:eastAsia="Times New Roman"/>
          <w:szCs w:val="28"/>
          <w:lang w:eastAsia="ru-RU"/>
        </w:rPr>
        <w:t>. рублей</w:t>
      </w:r>
      <w:proofErr w:type="gramStart"/>
      <w:r w:rsidRPr="00CB36DB">
        <w:rPr>
          <w:rFonts w:eastAsia="Times New Roman"/>
          <w:szCs w:val="28"/>
          <w:lang w:eastAsia="ru-RU"/>
        </w:rPr>
        <w:t xml:space="preserve"> :</w:t>
      </w:r>
      <w:proofErr w:type="gramEnd"/>
    </w:p>
    <w:p w:rsidR="00CB36DB" w:rsidRPr="00CB36DB" w:rsidRDefault="00CB36DB" w:rsidP="00AE5E2D">
      <w:pPr>
        <w:spacing w:line="360" w:lineRule="auto"/>
        <w:jc w:val="both"/>
        <w:rPr>
          <w:rFonts w:eastAsia="Times New Roman"/>
          <w:szCs w:val="28"/>
          <w:lang w:eastAsia="ru-RU"/>
        </w:rPr>
      </w:pPr>
      <w:r w:rsidRPr="00CB36DB">
        <w:rPr>
          <w:rFonts w:eastAsia="Times New Roman"/>
          <w:szCs w:val="28"/>
          <w:lang w:eastAsia="ru-RU"/>
        </w:rPr>
        <w:t xml:space="preserve">- Соглашением № 15646151-1-2022-001 от 19 января 2022 года, </w:t>
      </w:r>
    </w:p>
    <w:p w:rsidR="00CB36DB" w:rsidRPr="00CB36DB" w:rsidRDefault="00CB36DB" w:rsidP="00AE5E2D">
      <w:pPr>
        <w:spacing w:line="360" w:lineRule="auto"/>
        <w:ind w:firstLine="0"/>
        <w:jc w:val="both"/>
        <w:rPr>
          <w:rFonts w:eastAsia="Times New Roman"/>
          <w:szCs w:val="28"/>
          <w:lang w:eastAsia="ru-RU"/>
        </w:rPr>
      </w:pPr>
      <w:proofErr w:type="gramStart"/>
      <w:r w:rsidRPr="00CB36DB">
        <w:rPr>
          <w:rFonts w:eastAsia="Times New Roman"/>
          <w:szCs w:val="28"/>
          <w:lang w:eastAsia="ru-RU"/>
        </w:rPr>
        <w:t xml:space="preserve">заключенным между  департаментом ТЭК и ЖКХ Брянской области и администрацией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муниципального района, бюджету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городского поселения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муниципального района Брянской области предусмотрено представление субсидии из бюджета Брянской области на реализацию программ формирования современной городской среды в рамках регионального проекта Брянской области  «Формирование комфортной городской среды» на 2022 год в объеме 1881,5 тыс. рублей.</w:t>
      </w:r>
      <w:proofErr w:type="gramEnd"/>
    </w:p>
    <w:p w:rsidR="00CB36DB" w:rsidRPr="00CB36DB" w:rsidRDefault="00CB36DB" w:rsidP="00AE5E2D">
      <w:pPr>
        <w:spacing w:line="360" w:lineRule="auto"/>
        <w:ind w:firstLine="0"/>
        <w:jc w:val="both"/>
        <w:rPr>
          <w:szCs w:val="28"/>
        </w:rPr>
      </w:pPr>
      <w:r w:rsidRPr="00CB36DB">
        <w:rPr>
          <w:rFonts w:ascii="Calibri" w:hAnsi="Calibri"/>
          <w:sz w:val="22"/>
        </w:rPr>
        <w:tab/>
        <w:t xml:space="preserve"> </w:t>
      </w:r>
      <w:r w:rsidRPr="00CB36DB">
        <w:rPr>
          <w:szCs w:val="28"/>
        </w:rPr>
        <w:t>По итогам проверки установлено нарушение, к которому относится следующее:</w:t>
      </w:r>
    </w:p>
    <w:p w:rsidR="00CB36DB" w:rsidRPr="00CB36DB" w:rsidRDefault="00CB36DB" w:rsidP="00AE5E2D">
      <w:pPr>
        <w:widowControl w:val="0"/>
        <w:adjustRightInd w:val="0"/>
        <w:spacing w:line="360" w:lineRule="auto"/>
        <w:ind w:firstLine="0"/>
        <w:jc w:val="both"/>
        <w:textAlignment w:val="baseline"/>
        <w:rPr>
          <w:rFonts w:eastAsia="Times New Roman"/>
          <w:szCs w:val="28"/>
          <w:lang w:eastAsia="ru-RU"/>
        </w:rPr>
      </w:pPr>
      <w:r w:rsidRPr="00CB36DB">
        <w:rPr>
          <w:szCs w:val="28"/>
        </w:rPr>
        <w:t xml:space="preserve">          - в исполненном</w:t>
      </w:r>
      <w:r w:rsidRPr="00CB36DB">
        <w:rPr>
          <w:rFonts w:eastAsia="Times New Roman"/>
          <w:szCs w:val="28"/>
          <w:lang w:eastAsia="ru-RU"/>
        </w:rPr>
        <w:t xml:space="preserve"> муниципальном  контракте</w:t>
      </w:r>
      <w:r w:rsidRPr="00CB36DB">
        <w:rPr>
          <w:rFonts w:eastAsia="Times New Roman"/>
          <w:b/>
          <w:szCs w:val="28"/>
          <w:lang w:eastAsia="ru-RU"/>
        </w:rPr>
        <w:t xml:space="preserve"> </w:t>
      </w:r>
      <w:r w:rsidRPr="00CB36DB">
        <w:rPr>
          <w:rFonts w:eastAsia="Times New Roman"/>
          <w:szCs w:val="28"/>
          <w:lang w:eastAsia="ru-RU"/>
        </w:rPr>
        <w:t xml:space="preserve">№ 01273000199200000310001, ИКЗ 203322500034032450100100290014299244 от 09 ноября 2020 года на выполнение работ по объекту: «Благоустройство придомовой территории жилого дома № 8 по ул. Горького в п. Рогнедино,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района, Брянской области выявлено</w:t>
      </w:r>
      <w:r w:rsidRPr="00CB36DB">
        <w:rPr>
          <w:rFonts w:eastAsia="Times New Roman"/>
          <w:b/>
          <w:szCs w:val="28"/>
          <w:lang w:eastAsia="ru-RU"/>
        </w:rPr>
        <w:t xml:space="preserve"> </w:t>
      </w:r>
      <w:r w:rsidRPr="00CB36DB">
        <w:rPr>
          <w:rFonts w:eastAsia="Times New Roman"/>
          <w:szCs w:val="28"/>
          <w:lang w:eastAsia="ru-RU"/>
        </w:rPr>
        <w:t xml:space="preserve">нарушение п. 4.28 </w:t>
      </w:r>
      <w:r w:rsidRPr="00CB36DB">
        <w:rPr>
          <w:rFonts w:eastAsia="Times New Roman"/>
          <w:szCs w:val="28"/>
          <w:lang w:eastAsia="ru-RU"/>
        </w:rPr>
        <w:lastRenderedPageBreak/>
        <w:t>Классификатора нарушений: в</w:t>
      </w:r>
      <w:r w:rsidRPr="00CB36DB">
        <w:rPr>
          <w:rFonts w:eastAsia="Times New Roman"/>
          <w:i/>
          <w:szCs w:val="28"/>
          <w:lang w:eastAsia="ru-RU"/>
        </w:rPr>
        <w:t xml:space="preserve"> </w:t>
      </w:r>
      <w:r w:rsidRPr="00CB36DB">
        <w:rPr>
          <w:rFonts w:eastAsia="Times New Roman"/>
          <w:szCs w:val="28"/>
          <w:lang w:eastAsia="ru-RU"/>
        </w:rPr>
        <w:t xml:space="preserve">локальных сметах № 02-01-01,  № 02-01-02,  № 02-01-03 «Благоустройство придомовой территории жилого дома № 8  по ул. Горького в п. Рогнедино, </w:t>
      </w:r>
      <w:proofErr w:type="spellStart"/>
      <w:r w:rsidRPr="00CB36DB">
        <w:rPr>
          <w:rFonts w:eastAsia="Times New Roman"/>
          <w:szCs w:val="28"/>
          <w:lang w:eastAsia="ru-RU"/>
        </w:rPr>
        <w:t>Рогнединского</w:t>
      </w:r>
      <w:proofErr w:type="spellEnd"/>
      <w:r w:rsidRPr="00CB36DB">
        <w:rPr>
          <w:rFonts w:eastAsia="Times New Roman"/>
          <w:szCs w:val="28"/>
          <w:lang w:eastAsia="ru-RU"/>
        </w:rPr>
        <w:t xml:space="preserve"> района, Брянской области»,</w:t>
      </w:r>
      <w:r w:rsidRPr="00CB36DB">
        <w:rPr>
          <w:rFonts w:eastAsia="Times New Roman"/>
          <w:b/>
          <w:szCs w:val="28"/>
          <w:lang w:eastAsia="ru-RU"/>
        </w:rPr>
        <w:t xml:space="preserve"> </w:t>
      </w:r>
      <w:r w:rsidRPr="00CB36DB">
        <w:rPr>
          <w:rFonts w:eastAsia="Times New Roman"/>
          <w:szCs w:val="28"/>
          <w:lang w:eastAsia="ru-RU"/>
        </w:rPr>
        <w:t>отсутствуют подписи и  печати  Подрядчика.</w:t>
      </w:r>
    </w:p>
    <w:p w:rsidR="00CB36DB" w:rsidRPr="00CB36DB" w:rsidRDefault="00CB36DB" w:rsidP="00AE5E2D">
      <w:pPr>
        <w:widowControl w:val="0"/>
        <w:adjustRightInd w:val="0"/>
        <w:spacing w:line="360" w:lineRule="auto"/>
        <w:ind w:firstLine="0"/>
        <w:jc w:val="both"/>
        <w:textAlignment w:val="baseline"/>
        <w:rPr>
          <w:b/>
          <w:szCs w:val="28"/>
        </w:rPr>
      </w:pPr>
      <w:r w:rsidRPr="00CB36DB">
        <w:rPr>
          <w:rFonts w:eastAsia="Times New Roman"/>
          <w:i/>
          <w:szCs w:val="28"/>
          <w:lang w:eastAsia="ru-RU"/>
        </w:rPr>
        <w:t xml:space="preserve"> </w:t>
      </w:r>
      <w:r w:rsidRPr="00CB36DB">
        <w:rPr>
          <w:rFonts w:eastAsia="Times New Roman"/>
          <w:szCs w:val="28"/>
          <w:lang w:eastAsia="ru-RU"/>
        </w:rPr>
        <w:t>Устранено во время проведения проверки.</w:t>
      </w:r>
      <w:r w:rsidRPr="00CB36DB">
        <w:rPr>
          <w:b/>
          <w:szCs w:val="28"/>
        </w:rPr>
        <w:t xml:space="preserve">      </w:t>
      </w:r>
    </w:p>
    <w:p w:rsidR="00CB36DB" w:rsidRPr="00CB36DB" w:rsidRDefault="00CB36DB" w:rsidP="00AE5E2D">
      <w:pPr>
        <w:widowControl w:val="0"/>
        <w:adjustRightInd w:val="0"/>
        <w:spacing w:line="360" w:lineRule="auto"/>
        <w:ind w:firstLine="0"/>
        <w:jc w:val="both"/>
        <w:textAlignment w:val="baseline"/>
        <w:rPr>
          <w:szCs w:val="28"/>
        </w:rPr>
      </w:pPr>
      <w:r w:rsidRPr="00CB36DB">
        <w:rPr>
          <w:b/>
          <w:szCs w:val="28"/>
        </w:rPr>
        <w:t xml:space="preserve"> </w:t>
      </w:r>
      <w:r w:rsidRPr="00CB36DB">
        <w:rPr>
          <w:szCs w:val="28"/>
        </w:rPr>
        <w:tab/>
        <w:t xml:space="preserve">Информационное письмо о нарушении законодательства направлено Главе  </w:t>
      </w:r>
      <w:proofErr w:type="spellStart"/>
      <w:r w:rsidRPr="00CB36DB">
        <w:rPr>
          <w:szCs w:val="28"/>
        </w:rPr>
        <w:t>Рогнединского</w:t>
      </w:r>
      <w:proofErr w:type="spellEnd"/>
      <w:r w:rsidRPr="00CB36DB">
        <w:rPr>
          <w:szCs w:val="28"/>
        </w:rPr>
        <w:t xml:space="preserve"> района.</w:t>
      </w:r>
    </w:p>
    <w:p w:rsidR="00CB36DB" w:rsidRPr="00CB36DB" w:rsidRDefault="00CB36DB" w:rsidP="00AE5E2D">
      <w:pPr>
        <w:spacing w:line="360" w:lineRule="auto"/>
        <w:ind w:left="40" w:right="40" w:firstLine="0"/>
        <w:jc w:val="both"/>
        <w:rPr>
          <w:rFonts w:eastAsiaTheme="minorHAnsi" w:cstheme="minorBidi"/>
          <w:b/>
          <w:szCs w:val="28"/>
        </w:rPr>
      </w:pPr>
      <w:r>
        <w:rPr>
          <w:rFonts w:eastAsiaTheme="minorHAnsi" w:cstheme="minorBidi"/>
          <w:szCs w:val="28"/>
        </w:rPr>
        <w:t xml:space="preserve"> </w:t>
      </w:r>
      <w:r w:rsidRPr="00CB36DB">
        <w:rPr>
          <w:rFonts w:eastAsiaTheme="minorHAnsi" w:cstheme="minorBidi"/>
          <w:szCs w:val="28"/>
        </w:rPr>
        <w:t xml:space="preserve">        В адрес объект контроля – главе администрации </w:t>
      </w:r>
      <w:proofErr w:type="spellStart"/>
      <w:r w:rsidRPr="00CB36DB">
        <w:rPr>
          <w:rFonts w:eastAsiaTheme="minorHAnsi" w:cstheme="minorBidi"/>
          <w:szCs w:val="28"/>
        </w:rPr>
        <w:t>Рогнединского</w:t>
      </w:r>
      <w:proofErr w:type="spellEnd"/>
      <w:r w:rsidRPr="00CB36DB">
        <w:rPr>
          <w:rFonts w:eastAsiaTheme="minorHAnsi" w:cstheme="minorBidi"/>
          <w:szCs w:val="28"/>
        </w:rPr>
        <w:t xml:space="preserve"> района</w:t>
      </w:r>
      <w:r w:rsidRPr="00CB36DB">
        <w:rPr>
          <w:rFonts w:eastAsia="Times New Roman" w:cstheme="minorBidi"/>
          <w:spacing w:val="-15"/>
          <w:szCs w:val="28"/>
        </w:rPr>
        <w:t xml:space="preserve"> </w:t>
      </w:r>
      <w:r w:rsidRPr="00CB36DB">
        <w:rPr>
          <w:rFonts w:eastAsiaTheme="minorHAnsi" w:cstheme="minorBidi"/>
          <w:szCs w:val="28"/>
        </w:rPr>
        <w:t xml:space="preserve"> </w:t>
      </w:r>
      <w:r w:rsidRPr="00CB36DB">
        <w:rPr>
          <w:rFonts w:eastAsiaTheme="minorHAnsi" w:cstheme="minorBidi"/>
          <w:spacing w:val="-6"/>
          <w:szCs w:val="28"/>
        </w:rPr>
        <w:t xml:space="preserve"> направлено </w:t>
      </w:r>
      <w:r w:rsidRPr="00CB36DB">
        <w:rPr>
          <w:rFonts w:eastAsiaTheme="minorHAnsi" w:cstheme="minorBidi"/>
          <w:b/>
          <w:spacing w:val="-6"/>
          <w:szCs w:val="28"/>
        </w:rPr>
        <w:t xml:space="preserve">Письмо, </w:t>
      </w:r>
      <w:r w:rsidRPr="00CB36DB">
        <w:rPr>
          <w:rFonts w:eastAsiaTheme="minorHAnsi" w:cstheme="minorBidi"/>
          <w:szCs w:val="28"/>
        </w:rPr>
        <w:t>содержащее предложение о принятии мер по привлечению к ответственности должностных лиц, виновных в допущенном  нарушении.</w:t>
      </w:r>
    </w:p>
    <w:p w:rsidR="001766F7" w:rsidRPr="001766F7" w:rsidRDefault="001766F7" w:rsidP="001766F7">
      <w:pPr>
        <w:spacing w:line="360" w:lineRule="auto"/>
        <w:jc w:val="both"/>
        <w:rPr>
          <w:rFonts w:eastAsia="Times New Roman"/>
          <w:b/>
          <w:szCs w:val="28"/>
          <w:lang w:eastAsia="ru-RU"/>
        </w:rPr>
      </w:pPr>
      <w:r w:rsidRPr="001766F7">
        <w:rPr>
          <w:rFonts w:eastAsia="Times New Roman"/>
          <w:b/>
          <w:bCs/>
          <w:szCs w:val="28"/>
          <w:lang w:eastAsia="ru-RU"/>
        </w:rPr>
        <w:t>6. Взаимодействие Контрольно-счетной палаты с государственными и муниципальными органами</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В 20</w:t>
      </w:r>
      <w:r w:rsidR="00C367A4">
        <w:rPr>
          <w:rFonts w:eastAsia="Times New Roman"/>
          <w:bCs/>
          <w:szCs w:val="28"/>
          <w:lang w:eastAsia="ru-RU"/>
        </w:rPr>
        <w:t>2</w:t>
      </w:r>
      <w:r w:rsidR="0094459F">
        <w:rPr>
          <w:rFonts w:eastAsia="Times New Roman"/>
          <w:bCs/>
          <w:szCs w:val="28"/>
          <w:lang w:eastAsia="ru-RU"/>
        </w:rPr>
        <w:t>2</w:t>
      </w:r>
      <w:r w:rsidRPr="001766F7">
        <w:rPr>
          <w:rFonts w:eastAsia="Times New Roman"/>
          <w:bCs/>
          <w:szCs w:val="28"/>
          <w:lang w:eastAsia="ru-RU"/>
        </w:rPr>
        <w:t xml:space="preserve"> году продолжилось совершенствование </w:t>
      </w:r>
      <w:r w:rsidR="009E3492">
        <w:rPr>
          <w:rFonts w:eastAsia="Times New Roman"/>
          <w:bCs/>
          <w:szCs w:val="28"/>
          <w:lang w:eastAsia="ru-RU"/>
        </w:rPr>
        <w:t xml:space="preserve">организации деятельности в области противодействия коррупции. Продолжалась работа по совершенствованию </w:t>
      </w:r>
      <w:r w:rsidRPr="001766F7">
        <w:rPr>
          <w:rFonts w:eastAsia="Times New Roman"/>
          <w:bCs/>
          <w:szCs w:val="28"/>
          <w:lang w:eastAsia="ru-RU"/>
        </w:rPr>
        <w:t>стандартов внешнего муниципального финансового контроля, стандартов организации деятельности, направленное на оказание помощи должностным лицам Контрольно-счётной палаты по исполнению своих полномочий</w:t>
      </w:r>
      <w:r w:rsidR="009E3492">
        <w:rPr>
          <w:rFonts w:eastAsia="Times New Roman"/>
          <w:bCs/>
          <w:szCs w:val="28"/>
          <w:lang w:eastAsia="ru-RU"/>
        </w:rPr>
        <w:t xml:space="preserve">. </w:t>
      </w:r>
      <w:r w:rsidRPr="001766F7">
        <w:rPr>
          <w:rFonts w:eastAsia="Times New Roman"/>
          <w:bCs/>
          <w:szCs w:val="28"/>
          <w:lang w:eastAsia="ru-RU"/>
        </w:rPr>
        <w:t xml:space="preserve">Внесены изменения в </w:t>
      </w:r>
      <w:r w:rsidR="009E3492">
        <w:rPr>
          <w:rFonts w:eastAsia="Times New Roman"/>
          <w:bCs/>
          <w:szCs w:val="28"/>
          <w:lang w:eastAsia="ru-RU"/>
        </w:rPr>
        <w:t xml:space="preserve">некоторые </w:t>
      </w:r>
      <w:r w:rsidRPr="001766F7">
        <w:rPr>
          <w:rFonts w:eastAsia="Times New Roman"/>
          <w:bCs/>
          <w:szCs w:val="28"/>
          <w:lang w:eastAsia="ru-RU"/>
        </w:rPr>
        <w:t>действующие стандарты:</w:t>
      </w:r>
      <w:r w:rsidR="009341AF">
        <w:rPr>
          <w:rFonts w:eastAsia="Times New Roman"/>
          <w:bCs/>
          <w:szCs w:val="28"/>
          <w:lang w:eastAsia="ru-RU"/>
        </w:rPr>
        <w:t xml:space="preserve"> </w:t>
      </w:r>
    </w:p>
    <w:p w:rsidR="009341AF" w:rsidRDefault="001766F7" w:rsidP="009341AF">
      <w:pPr>
        <w:tabs>
          <w:tab w:val="left" w:pos="851"/>
        </w:tabs>
        <w:overflowPunct w:val="0"/>
        <w:autoSpaceDE w:val="0"/>
        <w:autoSpaceDN w:val="0"/>
        <w:adjustRightInd w:val="0"/>
        <w:spacing w:line="360" w:lineRule="auto"/>
        <w:ind w:firstLine="0"/>
        <w:jc w:val="both"/>
        <w:rPr>
          <w:rFonts w:eastAsia="Times New Roman"/>
          <w:bCs/>
          <w:szCs w:val="28"/>
          <w:lang w:eastAsia="ru-RU"/>
        </w:rPr>
      </w:pPr>
      <w:r w:rsidRPr="001766F7">
        <w:rPr>
          <w:rFonts w:ascii="Times New Roman CYR" w:eastAsia="Times New Roman" w:hAnsi="Times New Roman CYR"/>
          <w:szCs w:val="28"/>
          <w:lang w:eastAsia="ru-RU"/>
        </w:rPr>
        <w:tab/>
      </w:r>
      <w:r w:rsidR="009341AF">
        <w:rPr>
          <w:rFonts w:ascii="Times New Roman CYR" w:eastAsia="Times New Roman" w:hAnsi="Times New Roman CYR"/>
          <w:szCs w:val="28"/>
          <w:lang w:eastAsia="ru-RU"/>
        </w:rPr>
        <w:t xml:space="preserve">В целях реализации Федерального закона от 7 февраля 2011 №6-ФЗ «Об общих принципах организации и деятельности контрольно-счётных органов субъектов Российской Федерации и муниципальных образований» Контрольно-счетной палатой Брянской области проводился мониторинг страницы сайта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по итогам мониторинга  по наполнению необходимой информацией, страница сайта КСП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 признана одной из лучших в системе контрольно-счетных органов Брянской области, что в целом поспособствует повышению открытости и гласности работы Контрольно-счётной палаты </w:t>
      </w:r>
      <w:proofErr w:type="spellStart"/>
      <w:r w:rsidR="009341AF">
        <w:rPr>
          <w:rFonts w:ascii="Times New Roman CYR" w:eastAsia="Times New Roman" w:hAnsi="Times New Roman CYR"/>
          <w:szCs w:val="28"/>
          <w:lang w:eastAsia="ru-RU"/>
        </w:rPr>
        <w:t>Рогнединского</w:t>
      </w:r>
      <w:proofErr w:type="spellEnd"/>
      <w:r w:rsidR="009341AF">
        <w:rPr>
          <w:rFonts w:ascii="Times New Roman CYR" w:eastAsia="Times New Roman" w:hAnsi="Times New Roman CYR"/>
          <w:szCs w:val="28"/>
          <w:lang w:eastAsia="ru-RU"/>
        </w:rPr>
        <w:t xml:space="preserve"> района.</w:t>
      </w:r>
    </w:p>
    <w:p w:rsidR="006257C2" w:rsidRPr="001766F7" w:rsidRDefault="006257C2" w:rsidP="001766F7">
      <w:pPr>
        <w:tabs>
          <w:tab w:val="left" w:pos="851"/>
        </w:tabs>
        <w:overflowPunct w:val="0"/>
        <w:autoSpaceDE w:val="0"/>
        <w:autoSpaceDN w:val="0"/>
        <w:adjustRightInd w:val="0"/>
        <w:spacing w:line="360" w:lineRule="auto"/>
        <w:ind w:firstLine="0"/>
        <w:jc w:val="both"/>
        <w:rPr>
          <w:rFonts w:eastAsia="Times New Roman"/>
          <w:bCs/>
          <w:szCs w:val="28"/>
          <w:lang w:eastAsia="ru-RU"/>
        </w:rPr>
      </w:pP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7. Информирование о деятельности Контрольно-счетной палаты</w:t>
      </w:r>
    </w:p>
    <w:p w:rsidR="001766F7" w:rsidRPr="001766F7" w:rsidRDefault="001766F7" w:rsidP="001766F7">
      <w:pPr>
        <w:spacing w:line="360" w:lineRule="auto"/>
        <w:jc w:val="both"/>
        <w:rPr>
          <w:rFonts w:eastAsia="Times New Roman"/>
          <w:szCs w:val="28"/>
        </w:rPr>
      </w:pPr>
      <w:r w:rsidRPr="001766F7">
        <w:rPr>
          <w:rFonts w:eastAsia="Times New Roman"/>
          <w:szCs w:val="28"/>
        </w:rPr>
        <w:t>Руковод</w:t>
      </w:r>
      <w:r w:rsidR="002F351E">
        <w:rPr>
          <w:rFonts w:eastAsia="Times New Roman"/>
          <w:szCs w:val="28"/>
        </w:rPr>
        <w:t>итель</w:t>
      </w:r>
      <w:r w:rsidRPr="001766F7">
        <w:rPr>
          <w:rFonts w:eastAsia="Times New Roman"/>
          <w:szCs w:val="28"/>
        </w:rPr>
        <w:t xml:space="preserve"> Контрольно-счетной палаты принимал активное участие в мероприятиях регионального и муниципального уровня, посвященных вопросам финансового контроля и аудита.</w:t>
      </w:r>
    </w:p>
    <w:p w:rsidR="001766F7" w:rsidRDefault="001766F7" w:rsidP="001766F7">
      <w:pPr>
        <w:spacing w:line="360" w:lineRule="auto"/>
        <w:jc w:val="both"/>
        <w:rPr>
          <w:rFonts w:eastAsia="Times New Roman"/>
          <w:szCs w:val="28"/>
          <w:lang w:eastAsia="ru-RU"/>
        </w:rPr>
      </w:pPr>
      <w:r w:rsidRPr="001766F7">
        <w:rPr>
          <w:rFonts w:eastAsia="Times New Roman"/>
          <w:szCs w:val="28"/>
          <w:lang w:eastAsia="ru-RU"/>
        </w:rPr>
        <w:t xml:space="preserve">В течение года информация о деятельности Контрольно-счётной палаты размещена на официальном сайте администрации </w:t>
      </w:r>
      <w:proofErr w:type="spellStart"/>
      <w:r w:rsidR="00F772C9">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на странице Контрольно-счётной палаты. </w:t>
      </w:r>
    </w:p>
    <w:p w:rsidR="001766F7" w:rsidRPr="001766F7" w:rsidRDefault="001766F7" w:rsidP="001766F7">
      <w:pPr>
        <w:spacing w:line="360" w:lineRule="auto"/>
        <w:jc w:val="both"/>
        <w:rPr>
          <w:rFonts w:eastAsia="Times New Roman"/>
          <w:szCs w:val="28"/>
          <w:lang w:eastAsia="ru-RU"/>
        </w:rPr>
      </w:pPr>
      <w:r w:rsidRPr="001766F7">
        <w:rPr>
          <w:rFonts w:eastAsia="Times New Roman"/>
          <w:b/>
          <w:bCs/>
          <w:szCs w:val="28"/>
          <w:lang w:eastAsia="ru-RU"/>
        </w:rPr>
        <w:t>8. Обеспечение деятельности Контрольно-счетной палаты</w:t>
      </w:r>
    </w:p>
    <w:p w:rsidR="001766F7" w:rsidRPr="001766F7" w:rsidRDefault="001766F7" w:rsidP="001766F7">
      <w:pPr>
        <w:spacing w:line="360" w:lineRule="auto"/>
        <w:jc w:val="both"/>
        <w:rPr>
          <w:rFonts w:eastAsia="Times New Roman"/>
          <w:bCs/>
          <w:szCs w:val="28"/>
          <w:lang w:eastAsia="ru-RU"/>
        </w:rPr>
      </w:pPr>
      <w:r w:rsidRPr="001766F7">
        <w:rPr>
          <w:rFonts w:eastAsia="Times New Roman"/>
          <w:bCs/>
          <w:szCs w:val="28"/>
          <w:lang w:eastAsia="ru-RU"/>
        </w:rPr>
        <w:t xml:space="preserve">В соответствии с ведомственной структурой расходов, утвержденной решением «О бюджете </w:t>
      </w:r>
      <w:proofErr w:type="spellStart"/>
      <w:r w:rsidR="00DB2430">
        <w:rPr>
          <w:rFonts w:eastAsia="Times New Roman"/>
          <w:bCs/>
          <w:szCs w:val="28"/>
          <w:lang w:eastAsia="ru-RU"/>
        </w:rPr>
        <w:t>Рогнединского</w:t>
      </w:r>
      <w:proofErr w:type="spellEnd"/>
      <w:r w:rsidR="00DB2430">
        <w:rPr>
          <w:rFonts w:eastAsia="Times New Roman"/>
          <w:bCs/>
          <w:szCs w:val="28"/>
          <w:lang w:eastAsia="ru-RU"/>
        </w:rPr>
        <w:t xml:space="preserve"> </w:t>
      </w:r>
      <w:r w:rsidRPr="001766F7">
        <w:rPr>
          <w:rFonts w:eastAsia="Times New Roman"/>
          <w:bCs/>
          <w:szCs w:val="28"/>
          <w:lang w:eastAsia="ru-RU"/>
        </w:rPr>
        <w:t>муниципального район</w:t>
      </w:r>
      <w:r w:rsidR="00DB2430">
        <w:rPr>
          <w:rFonts w:eastAsia="Times New Roman"/>
          <w:bCs/>
          <w:szCs w:val="28"/>
          <w:lang w:eastAsia="ru-RU"/>
        </w:rPr>
        <w:t xml:space="preserve">а </w:t>
      </w:r>
      <w:r w:rsidRPr="001766F7">
        <w:rPr>
          <w:rFonts w:eastAsia="Times New Roman"/>
          <w:bCs/>
          <w:szCs w:val="28"/>
          <w:lang w:eastAsia="ru-RU"/>
        </w:rPr>
        <w:t xml:space="preserve"> на 20</w:t>
      </w:r>
      <w:r w:rsidR="00C367A4">
        <w:rPr>
          <w:rFonts w:eastAsia="Times New Roman"/>
          <w:bCs/>
          <w:szCs w:val="28"/>
          <w:lang w:eastAsia="ru-RU"/>
        </w:rPr>
        <w:t>2</w:t>
      </w:r>
      <w:r w:rsidR="0094459F">
        <w:rPr>
          <w:rFonts w:eastAsia="Times New Roman"/>
          <w:bCs/>
          <w:szCs w:val="28"/>
          <w:lang w:eastAsia="ru-RU"/>
        </w:rPr>
        <w:t>2</w:t>
      </w:r>
      <w:r w:rsidR="00DB2430">
        <w:rPr>
          <w:rFonts w:eastAsia="Times New Roman"/>
          <w:bCs/>
          <w:szCs w:val="28"/>
          <w:lang w:eastAsia="ru-RU"/>
        </w:rPr>
        <w:t xml:space="preserve"> </w:t>
      </w:r>
      <w:r w:rsidRPr="001766F7">
        <w:rPr>
          <w:rFonts w:eastAsia="Times New Roman"/>
          <w:bCs/>
          <w:szCs w:val="28"/>
          <w:lang w:eastAsia="ru-RU"/>
        </w:rPr>
        <w:t xml:space="preserve"> год и на плановый период 20</w:t>
      </w:r>
      <w:r w:rsidR="007D73FF">
        <w:rPr>
          <w:rFonts w:eastAsia="Times New Roman"/>
          <w:bCs/>
          <w:szCs w:val="28"/>
          <w:lang w:eastAsia="ru-RU"/>
        </w:rPr>
        <w:t>2</w:t>
      </w:r>
      <w:r w:rsidR="0094459F">
        <w:rPr>
          <w:rFonts w:eastAsia="Times New Roman"/>
          <w:bCs/>
          <w:szCs w:val="28"/>
          <w:lang w:eastAsia="ru-RU"/>
        </w:rPr>
        <w:t>3</w:t>
      </w:r>
      <w:r w:rsidRPr="001766F7">
        <w:rPr>
          <w:rFonts w:eastAsia="Times New Roman"/>
          <w:bCs/>
          <w:szCs w:val="28"/>
          <w:lang w:eastAsia="ru-RU"/>
        </w:rPr>
        <w:t xml:space="preserve"> и 202</w:t>
      </w:r>
      <w:r w:rsidR="0094459F">
        <w:rPr>
          <w:rFonts w:eastAsia="Times New Roman"/>
          <w:bCs/>
          <w:szCs w:val="28"/>
          <w:lang w:eastAsia="ru-RU"/>
        </w:rPr>
        <w:t>4</w:t>
      </w:r>
      <w:r w:rsidRPr="001766F7">
        <w:rPr>
          <w:rFonts w:eastAsia="Times New Roman"/>
          <w:bCs/>
          <w:szCs w:val="28"/>
          <w:lang w:eastAsia="ru-RU"/>
        </w:rPr>
        <w:t xml:space="preserve"> годов» (с изменениями), бюджетные ассигнования на содержание и обеспечение деятельности Контрольно-счётной палаты утверждены в размере  </w:t>
      </w:r>
      <w:r w:rsidR="00300AA4">
        <w:rPr>
          <w:rFonts w:eastAsia="Times New Roman"/>
          <w:bCs/>
          <w:szCs w:val="28"/>
          <w:lang w:eastAsia="ru-RU"/>
        </w:rPr>
        <w:t>857,9</w:t>
      </w:r>
      <w:r w:rsidR="00B12A38">
        <w:rPr>
          <w:rFonts w:eastAsia="Times New Roman"/>
          <w:bCs/>
          <w:szCs w:val="28"/>
          <w:lang w:eastAsia="ru-RU"/>
        </w:rPr>
        <w:t xml:space="preserve"> </w:t>
      </w:r>
      <w:r w:rsidRPr="001766F7">
        <w:rPr>
          <w:rFonts w:eastAsia="Times New Roman"/>
          <w:bCs/>
          <w:szCs w:val="28"/>
          <w:lang w:eastAsia="ru-RU"/>
        </w:rPr>
        <w:t xml:space="preserve">тыс. рублей. Исполнение бюджетной сметы Контрольно-счётной палаты в отчетном году составило  </w:t>
      </w:r>
      <w:r w:rsidR="00DB2430">
        <w:rPr>
          <w:rFonts w:eastAsia="Times New Roman"/>
          <w:bCs/>
          <w:szCs w:val="28"/>
          <w:lang w:eastAsia="ru-RU"/>
        </w:rPr>
        <w:t>8</w:t>
      </w:r>
      <w:r w:rsidR="00300AA4">
        <w:rPr>
          <w:rFonts w:eastAsia="Times New Roman"/>
          <w:bCs/>
          <w:szCs w:val="28"/>
          <w:lang w:eastAsia="ru-RU"/>
        </w:rPr>
        <w:t>57,9</w:t>
      </w:r>
      <w:r w:rsidR="00B12A38">
        <w:rPr>
          <w:rFonts w:eastAsia="Times New Roman"/>
          <w:bCs/>
          <w:szCs w:val="28"/>
          <w:lang w:eastAsia="ru-RU"/>
        </w:rPr>
        <w:t xml:space="preserve"> </w:t>
      </w:r>
      <w:r w:rsidRPr="001766F7">
        <w:rPr>
          <w:rFonts w:eastAsia="Times New Roman"/>
          <w:bCs/>
          <w:szCs w:val="28"/>
          <w:lang w:eastAsia="ru-RU"/>
        </w:rPr>
        <w:t xml:space="preserve">тыс. рублей или </w:t>
      </w:r>
      <w:r w:rsidR="00300AA4">
        <w:rPr>
          <w:rFonts w:eastAsia="Times New Roman"/>
          <w:bCs/>
          <w:szCs w:val="28"/>
          <w:lang w:eastAsia="ru-RU"/>
        </w:rPr>
        <w:t>100,0</w:t>
      </w:r>
      <w:r w:rsidRPr="001766F7">
        <w:rPr>
          <w:rFonts w:eastAsia="Times New Roman"/>
          <w:bCs/>
          <w:szCs w:val="28"/>
          <w:lang w:eastAsia="ru-RU"/>
        </w:rPr>
        <w:t xml:space="preserve"> процент</w:t>
      </w:r>
      <w:r w:rsidR="00300AA4">
        <w:rPr>
          <w:rFonts w:eastAsia="Times New Roman"/>
          <w:bCs/>
          <w:szCs w:val="28"/>
          <w:lang w:eastAsia="ru-RU"/>
        </w:rPr>
        <w:t>ов</w:t>
      </w:r>
      <w:r w:rsidRPr="001766F7">
        <w:rPr>
          <w:rFonts w:eastAsia="Times New Roman"/>
          <w:bCs/>
          <w:szCs w:val="28"/>
          <w:lang w:eastAsia="ru-RU"/>
        </w:rPr>
        <w:t>. Предусмотренные на содержание и обеспечение деятельности Контрольно-счётной палаты средства израсходованы, в основном, на оплату труда</w:t>
      </w:r>
      <w:r w:rsidR="00865220">
        <w:rPr>
          <w:rFonts w:eastAsia="Times New Roman"/>
          <w:bCs/>
          <w:szCs w:val="28"/>
          <w:lang w:eastAsia="ru-RU"/>
        </w:rPr>
        <w:t>,</w:t>
      </w:r>
      <w:r w:rsidR="00F772C9">
        <w:rPr>
          <w:rFonts w:eastAsia="Times New Roman"/>
          <w:bCs/>
          <w:szCs w:val="28"/>
          <w:lang w:eastAsia="ru-RU"/>
        </w:rPr>
        <w:t xml:space="preserve"> оплату связи</w:t>
      </w:r>
      <w:r w:rsidR="00865220">
        <w:rPr>
          <w:rFonts w:eastAsia="Times New Roman"/>
          <w:bCs/>
          <w:szCs w:val="28"/>
          <w:lang w:eastAsia="ru-RU"/>
        </w:rPr>
        <w:t>, приобретение канцтоваров</w:t>
      </w:r>
      <w:r w:rsidRPr="001766F7">
        <w:rPr>
          <w:rFonts w:eastAsia="Times New Roman"/>
          <w:bCs/>
          <w:szCs w:val="28"/>
          <w:lang w:eastAsia="ru-RU"/>
        </w:rPr>
        <w:t>.</w:t>
      </w:r>
    </w:p>
    <w:p w:rsidR="001766F7" w:rsidRPr="001766F7" w:rsidRDefault="001766F7" w:rsidP="004116FD">
      <w:pPr>
        <w:spacing w:line="360" w:lineRule="auto"/>
        <w:jc w:val="both"/>
        <w:rPr>
          <w:rFonts w:eastAsia="Times New Roman"/>
          <w:bCs/>
          <w:szCs w:val="28"/>
          <w:lang w:eastAsia="ru-RU"/>
        </w:rPr>
      </w:pPr>
      <w:r w:rsidRPr="001766F7">
        <w:rPr>
          <w:rFonts w:eastAsia="Times New Roman"/>
          <w:bCs/>
          <w:szCs w:val="28"/>
          <w:lang w:eastAsia="ru-RU"/>
        </w:rPr>
        <w:t>В течение отчетного периода кадровая работа в Контрольно-счётной палате проводилась в соответствии с законодательством о муниципальной службе. По состоянию на 1 января 20</w:t>
      </w:r>
      <w:r w:rsidR="007D73FF">
        <w:rPr>
          <w:rFonts w:eastAsia="Times New Roman"/>
          <w:bCs/>
          <w:szCs w:val="28"/>
          <w:lang w:eastAsia="ru-RU"/>
        </w:rPr>
        <w:t>2</w:t>
      </w:r>
      <w:r w:rsidR="00300AA4">
        <w:rPr>
          <w:rFonts w:eastAsia="Times New Roman"/>
          <w:bCs/>
          <w:szCs w:val="28"/>
          <w:lang w:eastAsia="ru-RU"/>
        </w:rPr>
        <w:t>3</w:t>
      </w:r>
      <w:r w:rsidRPr="001766F7">
        <w:rPr>
          <w:rFonts w:eastAsia="Times New Roman"/>
          <w:bCs/>
          <w:szCs w:val="28"/>
          <w:lang w:eastAsia="ru-RU"/>
        </w:rPr>
        <w:t xml:space="preserve"> года</w:t>
      </w:r>
      <w:r w:rsidR="005D04DE">
        <w:rPr>
          <w:rFonts w:eastAsia="Times New Roman"/>
          <w:bCs/>
          <w:szCs w:val="28"/>
          <w:lang w:eastAsia="ru-RU"/>
        </w:rPr>
        <w:t>,</w:t>
      </w:r>
      <w:r w:rsidRPr="001766F7">
        <w:rPr>
          <w:rFonts w:eastAsia="Times New Roman"/>
          <w:bCs/>
          <w:szCs w:val="28"/>
          <w:lang w:eastAsia="ru-RU"/>
        </w:rPr>
        <w:t xml:space="preserve"> штатная численность Контрольно-счётной палаты составила </w:t>
      </w:r>
      <w:r w:rsidR="007D73FF">
        <w:rPr>
          <w:rFonts w:eastAsia="Times New Roman"/>
          <w:bCs/>
          <w:szCs w:val="28"/>
          <w:lang w:eastAsia="ru-RU"/>
        </w:rPr>
        <w:t>1</w:t>
      </w:r>
      <w:r w:rsidRPr="001766F7">
        <w:rPr>
          <w:rFonts w:eastAsia="Times New Roman"/>
          <w:bCs/>
          <w:szCs w:val="28"/>
          <w:lang w:eastAsia="ru-RU"/>
        </w:rPr>
        <w:t xml:space="preserve"> единиц</w:t>
      </w:r>
      <w:r w:rsidR="007D73FF">
        <w:rPr>
          <w:rFonts w:eastAsia="Times New Roman"/>
          <w:bCs/>
          <w:szCs w:val="28"/>
          <w:lang w:eastAsia="ru-RU"/>
        </w:rPr>
        <w:t>у</w:t>
      </w:r>
      <w:r w:rsidR="007E596D">
        <w:rPr>
          <w:rFonts w:eastAsia="Times New Roman"/>
          <w:bCs/>
          <w:szCs w:val="28"/>
          <w:lang w:eastAsia="ru-RU"/>
        </w:rPr>
        <w:t xml:space="preserve">, </w:t>
      </w:r>
      <w:r w:rsidR="008C5F01">
        <w:rPr>
          <w:rFonts w:eastAsia="Times New Roman"/>
          <w:bCs/>
          <w:szCs w:val="28"/>
          <w:lang w:eastAsia="ru-RU"/>
        </w:rPr>
        <w:t xml:space="preserve">занимающую </w:t>
      </w:r>
      <w:r w:rsidR="007D73FF">
        <w:rPr>
          <w:rFonts w:eastAsia="Times New Roman"/>
          <w:bCs/>
          <w:szCs w:val="28"/>
          <w:lang w:eastAsia="ru-RU"/>
        </w:rPr>
        <w:t xml:space="preserve"> муниципальную </w:t>
      </w:r>
      <w:r w:rsidRPr="001766F7">
        <w:rPr>
          <w:rFonts w:eastAsia="Times New Roman"/>
          <w:bCs/>
          <w:szCs w:val="28"/>
          <w:lang w:eastAsia="ru-RU"/>
        </w:rPr>
        <w:t>должность</w:t>
      </w:r>
      <w:r w:rsidR="004116FD">
        <w:rPr>
          <w:rFonts w:eastAsia="Times New Roman"/>
          <w:bCs/>
          <w:szCs w:val="28"/>
          <w:lang w:eastAsia="ru-RU"/>
        </w:rPr>
        <w:t>. Фактическая штатная численность</w:t>
      </w:r>
      <w:r w:rsidRPr="001766F7">
        <w:rPr>
          <w:rFonts w:eastAsia="Times New Roman"/>
          <w:bCs/>
          <w:szCs w:val="28"/>
          <w:lang w:eastAsia="ru-RU"/>
        </w:rPr>
        <w:t xml:space="preserve"> –</w:t>
      </w:r>
      <w:r w:rsidR="004116FD">
        <w:rPr>
          <w:rFonts w:eastAsia="Times New Roman"/>
          <w:bCs/>
          <w:szCs w:val="28"/>
          <w:lang w:eastAsia="ru-RU"/>
        </w:rPr>
        <w:t xml:space="preserve">  </w:t>
      </w:r>
      <w:r w:rsidRPr="001766F7">
        <w:rPr>
          <w:rFonts w:eastAsia="Times New Roman"/>
          <w:bCs/>
          <w:szCs w:val="28"/>
          <w:lang w:eastAsia="ru-RU"/>
        </w:rPr>
        <w:t>1 единица</w:t>
      </w:r>
      <w:r w:rsidR="004116FD">
        <w:rPr>
          <w:rFonts w:eastAsia="Times New Roman"/>
          <w:bCs/>
          <w:szCs w:val="28"/>
          <w:lang w:eastAsia="ru-RU"/>
        </w:rPr>
        <w:t>, замещающая муниципальную должность</w:t>
      </w:r>
      <w:r w:rsidRPr="001766F7">
        <w:rPr>
          <w:rFonts w:eastAsia="Times New Roman"/>
          <w:bCs/>
          <w:szCs w:val="28"/>
          <w:lang w:eastAsia="ru-RU"/>
        </w:rPr>
        <w:t xml:space="preserve">. </w:t>
      </w:r>
    </w:p>
    <w:p w:rsidR="001766F7" w:rsidRPr="001766F7" w:rsidRDefault="004116FD" w:rsidP="001766F7">
      <w:pPr>
        <w:spacing w:line="360" w:lineRule="auto"/>
        <w:jc w:val="both"/>
        <w:rPr>
          <w:rFonts w:eastAsia="Times New Roman"/>
          <w:bCs/>
          <w:szCs w:val="28"/>
          <w:lang w:eastAsia="ru-RU"/>
        </w:rPr>
      </w:pPr>
      <w:r>
        <w:rPr>
          <w:rFonts w:eastAsia="Times New Roman"/>
          <w:bCs/>
          <w:szCs w:val="28"/>
          <w:lang w:eastAsia="ru-RU"/>
        </w:rPr>
        <w:t>Председателем</w:t>
      </w:r>
      <w:r w:rsidR="001766F7" w:rsidRPr="001766F7">
        <w:rPr>
          <w:rFonts w:eastAsia="Times New Roman"/>
          <w:bCs/>
          <w:szCs w:val="28"/>
          <w:lang w:eastAsia="ru-RU"/>
        </w:rPr>
        <w:t xml:space="preserve"> Контрольно-счётной палаты своевременно представлены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w:t>
      </w:r>
      <w:r>
        <w:rPr>
          <w:rFonts w:eastAsia="Times New Roman"/>
          <w:bCs/>
          <w:szCs w:val="28"/>
          <w:lang w:eastAsia="ru-RU"/>
        </w:rPr>
        <w:t>ей</w:t>
      </w:r>
      <w:r w:rsidR="001766F7" w:rsidRPr="001766F7">
        <w:rPr>
          <w:rFonts w:eastAsia="Times New Roman"/>
          <w:bCs/>
          <w:szCs w:val="28"/>
          <w:lang w:eastAsia="ru-RU"/>
        </w:rPr>
        <w:t xml:space="preserve"> супруги.    </w:t>
      </w:r>
      <w:r w:rsidR="001766F7" w:rsidRPr="001766F7">
        <w:rPr>
          <w:rFonts w:eastAsia="Times New Roman"/>
          <w:bCs/>
          <w:szCs w:val="28"/>
          <w:lang w:eastAsia="ru-RU"/>
        </w:rPr>
        <w:lastRenderedPageBreak/>
        <w:t xml:space="preserve">Представленные сведения в установленный законодательством срок размещены на сайте </w:t>
      </w:r>
      <w:r>
        <w:rPr>
          <w:rFonts w:eastAsia="Times New Roman"/>
          <w:bCs/>
          <w:szCs w:val="28"/>
          <w:lang w:eastAsia="ru-RU"/>
        </w:rPr>
        <w:t>а</w:t>
      </w:r>
      <w:r w:rsidR="001766F7" w:rsidRPr="001766F7">
        <w:rPr>
          <w:rFonts w:eastAsia="Times New Roman"/>
          <w:bCs/>
          <w:szCs w:val="28"/>
          <w:lang w:eastAsia="ru-RU"/>
        </w:rPr>
        <w:t xml:space="preserve">дминистрации </w:t>
      </w:r>
      <w:proofErr w:type="spellStart"/>
      <w:r>
        <w:rPr>
          <w:rFonts w:eastAsia="Times New Roman"/>
          <w:bCs/>
          <w:szCs w:val="28"/>
          <w:lang w:eastAsia="ru-RU"/>
        </w:rPr>
        <w:t>Рогнедин</w:t>
      </w:r>
      <w:r w:rsidR="001766F7" w:rsidRPr="001766F7">
        <w:rPr>
          <w:rFonts w:eastAsia="Times New Roman"/>
          <w:bCs/>
          <w:szCs w:val="28"/>
          <w:lang w:eastAsia="ru-RU"/>
        </w:rPr>
        <w:t>ского</w:t>
      </w:r>
      <w:proofErr w:type="spellEnd"/>
      <w:r w:rsidR="001766F7" w:rsidRPr="001766F7">
        <w:rPr>
          <w:rFonts w:eastAsia="Times New Roman"/>
          <w:bCs/>
          <w:szCs w:val="28"/>
          <w:lang w:eastAsia="ru-RU"/>
        </w:rPr>
        <w:t xml:space="preserve"> района на странице КСП.</w:t>
      </w:r>
    </w:p>
    <w:p w:rsidR="001766F7" w:rsidRP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За истекший период 20</w:t>
      </w:r>
      <w:r w:rsidR="00C367A4">
        <w:rPr>
          <w:rFonts w:eastAsia="Times New Roman"/>
          <w:bCs/>
          <w:szCs w:val="28"/>
          <w:lang w:eastAsia="ru-RU"/>
        </w:rPr>
        <w:t>2</w:t>
      </w:r>
      <w:r w:rsidR="0043015F">
        <w:rPr>
          <w:rFonts w:eastAsia="Times New Roman"/>
          <w:bCs/>
          <w:szCs w:val="28"/>
          <w:lang w:eastAsia="ru-RU"/>
        </w:rPr>
        <w:t>2</w:t>
      </w:r>
      <w:r w:rsidRPr="001766F7">
        <w:rPr>
          <w:rFonts w:eastAsia="Times New Roman"/>
          <w:bCs/>
          <w:szCs w:val="28"/>
          <w:lang w:eastAsia="ru-RU"/>
        </w:rPr>
        <w:t xml:space="preserve"> года случаев несоблюдения запретов, ограничений и требований, установленных в целях противодействия коррупции, в Контрольно-счётной палате, не установлено.   </w:t>
      </w:r>
    </w:p>
    <w:p w:rsidR="001766F7" w:rsidRDefault="001766F7" w:rsidP="001766F7">
      <w:pPr>
        <w:keepNext/>
        <w:keepLines/>
        <w:spacing w:line="360" w:lineRule="auto"/>
        <w:jc w:val="both"/>
        <w:outlineLvl w:val="0"/>
        <w:rPr>
          <w:rFonts w:eastAsia="Times New Roman"/>
          <w:bCs/>
          <w:szCs w:val="28"/>
          <w:lang w:eastAsia="ru-RU"/>
        </w:rPr>
      </w:pPr>
      <w:r w:rsidRPr="001766F7">
        <w:rPr>
          <w:rFonts w:eastAsia="Times New Roman"/>
          <w:bCs/>
          <w:szCs w:val="28"/>
          <w:lang w:eastAsia="ru-RU"/>
        </w:rPr>
        <w:t>Уведомлений о получении подарков, уведомлений о выполнении иной оплачиваемой работы, уведомлений о возникновении личной заинтересованности при исполнении должностных обязанностей, которая приводит или может привести к конфликту интересов, а также уведомлений о случаях обращения в целях склонения к совершению коррупционных правонарушений в адрес председателя Контрольно-счётной палаты не поступало.</w:t>
      </w:r>
    </w:p>
    <w:p w:rsidR="001766F7" w:rsidRPr="001766F7" w:rsidRDefault="001766F7" w:rsidP="001766F7">
      <w:pPr>
        <w:keepNext/>
        <w:keepLines/>
        <w:spacing w:line="360" w:lineRule="auto"/>
        <w:jc w:val="both"/>
        <w:outlineLvl w:val="0"/>
        <w:rPr>
          <w:rFonts w:eastAsia="Times New Roman"/>
          <w:b/>
          <w:szCs w:val="28"/>
        </w:rPr>
      </w:pPr>
      <w:r w:rsidRPr="001766F7">
        <w:rPr>
          <w:rFonts w:eastAsia="Times New Roman"/>
          <w:b/>
          <w:bCs/>
          <w:szCs w:val="28"/>
          <w:lang w:eastAsia="ru-RU"/>
        </w:rPr>
        <w:t>9. Заключительные положения</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 xml:space="preserve">В отчетном периоде Контрольно-счетной палатой обеспечена реализация полномочий, возложенных на нее Бюджетным кодексом Российской Федерации, Положением «О Контрольно-счетной палате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tabs>
          <w:tab w:val="left" w:pos="540"/>
        </w:tabs>
        <w:spacing w:line="360" w:lineRule="auto"/>
        <w:jc w:val="both"/>
        <w:rPr>
          <w:rFonts w:eastAsia="Times New Roman"/>
          <w:szCs w:val="28"/>
          <w:lang w:eastAsia="ru-RU"/>
        </w:rPr>
      </w:pPr>
      <w:r w:rsidRPr="001766F7">
        <w:rPr>
          <w:rFonts w:eastAsia="Times New Roman"/>
          <w:szCs w:val="28"/>
          <w:lang w:eastAsia="ru-RU"/>
        </w:rPr>
        <w:t>Контрольная и экспертно-аналитическая деятельность Контрольно-счетной палаты направлена на решение актуальных вопросов:</w:t>
      </w:r>
      <w:r w:rsidRPr="001766F7">
        <w:rPr>
          <w:rFonts w:eastAsia="Times New Roman"/>
          <w:bCs/>
          <w:szCs w:val="28"/>
          <w:lang w:eastAsia="ru-RU"/>
        </w:rPr>
        <w:t xml:space="preserve"> эффективность</w:t>
      </w:r>
      <w:r w:rsidRPr="001766F7">
        <w:rPr>
          <w:rFonts w:eastAsia="Times New Roman"/>
          <w:bCs/>
          <w:color w:val="000000"/>
          <w:szCs w:val="28"/>
        </w:rPr>
        <w:t xml:space="preserve"> организации предоставления и использования бюджетных средств, </w:t>
      </w:r>
      <w:r w:rsidRPr="001766F7">
        <w:rPr>
          <w:rFonts w:eastAsia="Times New Roman"/>
          <w:szCs w:val="28"/>
          <w:lang w:eastAsia="ru-RU"/>
        </w:rPr>
        <w:t xml:space="preserve">эффективность использования муниципального имущества, </w:t>
      </w:r>
      <w:r w:rsidRPr="001766F7">
        <w:rPr>
          <w:rFonts w:eastAsia="Times New Roman"/>
          <w:color w:val="000000"/>
          <w:szCs w:val="28"/>
        </w:rPr>
        <w:t xml:space="preserve">мониторинг реализации законодательства  Российской Федерации </w:t>
      </w:r>
      <w:r w:rsidRPr="001766F7">
        <w:rPr>
          <w:rFonts w:eastAsia="Times New Roman"/>
          <w:szCs w:val="28"/>
        </w:rPr>
        <w:t xml:space="preserve">в сфере закупок товаров, работ, услуг для обеспечения государственных и муниципальных нужд» на территории </w:t>
      </w:r>
      <w:proofErr w:type="spellStart"/>
      <w:r w:rsidR="009416D2">
        <w:rPr>
          <w:rFonts w:eastAsia="Times New Roman"/>
          <w:szCs w:val="28"/>
        </w:rPr>
        <w:t>Рогнедин</w:t>
      </w:r>
      <w:r w:rsidRPr="001766F7">
        <w:rPr>
          <w:rFonts w:eastAsia="Times New Roman"/>
          <w:szCs w:val="28"/>
        </w:rPr>
        <w:t>ского</w:t>
      </w:r>
      <w:proofErr w:type="spellEnd"/>
      <w:r w:rsidRPr="001766F7">
        <w:rPr>
          <w:rFonts w:eastAsia="Times New Roman"/>
          <w:szCs w:val="28"/>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В 20</w:t>
      </w:r>
      <w:r w:rsidR="007D73FF">
        <w:rPr>
          <w:rFonts w:eastAsia="Times New Roman"/>
          <w:szCs w:val="28"/>
          <w:lang w:eastAsia="ru-RU"/>
        </w:rPr>
        <w:t>2</w:t>
      </w:r>
      <w:r w:rsidR="00611326">
        <w:rPr>
          <w:rFonts w:eastAsia="Times New Roman"/>
          <w:szCs w:val="28"/>
          <w:lang w:eastAsia="ru-RU"/>
        </w:rPr>
        <w:t>3</w:t>
      </w:r>
      <w:r w:rsidRPr="001766F7">
        <w:rPr>
          <w:rFonts w:eastAsia="Times New Roman"/>
          <w:szCs w:val="28"/>
          <w:lang w:eastAsia="ru-RU"/>
        </w:rPr>
        <w:t xml:space="preserve"> году Контрольно-счетной палатой будет продолжена работа по:</w:t>
      </w:r>
      <w:r w:rsidRPr="001766F7">
        <w:rPr>
          <w:rFonts w:eastAsia="Times New Roman"/>
          <w:szCs w:val="28"/>
          <w:lang w:eastAsia="ru-RU"/>
        </w:rPr>
        <w:br/>
        <w:t xml:space="preserve"> </w:t>
      </w:r>
      <w:r w:rsidR="00611326">
        <w:rPr>
          <w:rFonts w:eastAsia="Times New Roman"/>
          <w:szCs w:val="28"/>
          <w:lang w:eastAsia="ru-RU"/>
        </w:rPr>
        <w:t xml:space="preserve">       </w:t>
      </w:r>
      <w:bookmarkStart w:id="7" w:name="_GoBack"/>
      <w:bookmarkEnd w:id="7"/>
      <w:r w:rsidRPr="001766F7">
        <w:rPr>
          <w:rFonts w:eastAsia="Times New Roman"/>
          <w:szCs w:val="28"/>
          <w:lang w:eastAsia="ru-RU"/>
        </w:rPr>
        <w:t xml:space="preserve">дальнейшему укреплению и развитию единой системы контроля формирования и исполнения бюджета </w:t>
      </w:r>
      <w:proofErr w:type="spellStart"/>
      <w:r w:rsidR="007D73FF">
        <w:rPr>
          <w:rFonts w:eastAsia="Times New Roman"/>
          <w:szCs w:val="28"/>
          <w:lang w:eastAsia="ru-RU"/>
        </w:rPr>
        <w:t>Рогнединского</w:t>
      </w:r>
      <w:proofErr w:type="spellEnd"/>
      <w:r w:rsidR="007D73FF">
        <w:rPr>
          <w:rFonts w:eastAsia="Times New Roman"/>
          <w:szCs w:val="28"/>
          <w:lang w:eastAsia="ru-RU"/>
        </w:rPr>
        <w:t xml:space="preserve"> </w:t>
      </w:r>
      <w:r w:rsidRPr="001766F7">
        <w:rPr>
          <w:rFonts w:eastAsia="Times New Roman"/>
          <w:szCs w:val="28"/>
          <w:lang w:eastAsia="ru-RU"/>
        </w:rPr>
        <w:t>муниципального  район</w:t>
      </w:r>
      <w:r w:rsidR="007D73FF">
        <w:rPr>
          <w:rFonts w:eastAsia="Times New Roman"/>
          <w:szCs w:val="28"/>
          <w:lang w:eastAsia="ru-RU"/>
        </w:rPr>
        <w:t>а</w:t>
      </w:r>
      <w:r w:rsidRPr="001766F7">
        <w:rPr>
          <w:rFonts w:eastAsia="Times New Roman"/>
          <w:szCs w:val="28"/>
          <w:lang w:eastAsia="ru-RU"/>
        </w:rPr>
        <w:t xml:space="preserve">, бюджета городского и </w:t>
      </w:r>
      <w:r w:rsidR="009416D2">
        <w:rPr>
          <w:rFonts w:eastAsia="Times New Roman"/>
          <w:szCs w:val="28"/>
          <w:lang w:eastAsia="ru-RU"/>
        </w:rPr>
        <w:t>5</w:t>
      </w:r>
      <w:r w:rsidRPr="001766F7">
        <w:rPr>
          <w:rFonts w:eastAsia="Times New Roman"/>
          <w:szCs w:val="28"/>
          <w:lang w:eastAsia="ru-RU"/>
        </w:rPr>
        <w:t xml:space="preserve"> сельских поселений, управления и распоряжения имуществом муниципальной собственности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lastRenderedPageBreak/>
        <w:t xml:space="preserve">внедрению в контрольную практику новых форм и методов работы, совершенствованию правового, методологического и информационного обеспечения муниципального финансового контроля на территории </w:t>
      </w:r>
      <w:proofErr w:type="spellStart"/>
      <w:r w:rsidR="009416D2">
        <w:rPr>
          <w:rFonts w:eastAsia="Times New Roman"/>
          <w:szCs w:val="28"/>
          <w:lang w:eastAsia="ru-RU"/>
        </w:rPr>
        <w:t>Рогнедин</w:t>
      </w:r>
      <w:r w:rsidRPr="001766F7">
        <w:rPr>
          <w:rFonts w:eastAsia="Times New Roman"/>
          <w:szCs w:val="28"/>
          <w:lang w:eastAsia="ru-RU"/>
        </w:rPr>
        <w:t>ского</w:t>
      </w:r>
      <w:proofErr w:type="spellEnd"/>
      <w:r w:rsidRPr="001766F7">
        <w:rPr>
          <w:rFonts w:eastAsia="Times New Roman"/>
          <w:szCs w:val="28"/>
          <w:lang w:eastAsia="ru-RU"/>
        </w:rPr>
        <w:t xml:space="preserve"> района; </w:t>
      </w:r>
    </w:p>
    <w:p w:rsidR="001766F7" w:rsidRPr="001766F7" w:rsidRDefault="001766F7" w:rsidP="001766F7">
      <w:pPr>
        <w:autoSpaceDE w:val="0"/>
        <w:autoSpaceDN w:val="0"/>
        <w:adjustRightInd w:val="0"/>
        <w:spacing w:line="360" w:lineRule="auto"/>
        <w:jc w:val="both"/>
        <w:rPr>
          <w:rFonts w:eastAsia="Times New Roman"/>
          <w:szCs w:val="28"/>
          <w:lang w:eastAsia="ru-RU"/>
        </w:rPr>
      </w:pPr>
      <w:r w:rsidRPr="001766F7">
        <w:rPr>
          <w:rFonts w:eastAsia="Times New Roman"/>
          <w:szCs w:val="28"/>
          <w:lang w:eastAsia="ru-RU"/>
        </w:rPr>
        <w:t>расширению взаимодействия с правоохранительными органами, органами муниципальной власти и  контрольно-счетными органами муниципальных образований.</w:t>
      </w:r>
    </w:p>
    <w:p w:rsidR="004C4334" w:rsidRPr="001766F7" w:rsidRDefault="004C4334" w:rsidP="001766F7">
      <w:pPr>
        <w:spacing w:after="200" w:line="360" w:lineRule="auto"/>
        <w:ind w:firstLine="0"/>
        <w:jc w:val="both"/>
        <w:rPr>
          <w:rFonts w:eastAsia="Times New Roman"/>
          <w:bCs/>
          <w:szCs w:val="28"/>
        </w:rPr>
      </w:pPr>
    </w:p>
    <w:p w:rsidR="001766F7" w:rsidRPr="005E74F3" w:rsidRDefault="00735862" w:rsidP="001766F7">
      <w:pPr>
        <w:tabs>
          <w:tab w:val="left" w:pos="540"/>
        </w:tabs>
        <w:ind w:firstLine="0"/>
        <w:rPr>
          <w:rFonts w:eastAsia="Times New Roman"/>
          <w:szCs w:val="28"/>
          <w:lang w:eastAsia="ru-RU"/>
        </w:rPr>
      </w:pPr>
      <w:r w:rsidRPr="005E74F3">
        <w:rPr>
          <w:rFonts w:eastAsia="Times New Roman"/>
          <w:szCs w:val="28"/>
          <w:lang w:eastAsia="ru-RU"/>
        </w:rPr>
        <w:t>П</w:t>
      </w:r>
      <w:r w:rsidR="001766F7" w:rsidRPr="005E74F3">
        <w:rPr>
          <w:rFonts w:eastAsia="Times New Roman"/>
          <w:szCs w:val="28"/>
          <w:lang w:eastAsia="ru-RU"/>
        </w:rPr>
        <w:t>редседател</w:t>
      </w:r>
      <w:r w:rsidRPr="005E74F3">
        <w:rPr>
          <w:rFonts w:eastAsia="Times New Roman"/>
          <w:szCs w:val="28"/>
          <w:lang w:eastAsia="ru-RU"/>
        </w:rPr>
        <w:t>ь</w:t>
      </w:r>
      <w:r w:rsidR="001766F7" w:rsidRPr="005E74F3">
        <w:rPr>
          <w:rFonts w:eastAsia="Times New Roman"/>
          <w:szCs w:val="28"/>
          <w:lang w:eastAsia="ru-RU"/>
        </w:rPr>
        <w:t xml:space="preserve"> </w:t>
      </w:r>
      <w:r w:rsidR="001766F7" w:rsidRPr="005E74F3">
        <w:rPr>
          <w:rFonts w:eastAsia="Times New Roman"/>
          <w:szCs w:val="28"/>
          <w:lang w:eastAsia="ru-RU"/>
        </w:rPr>
        <w:br/>
        <w:t xml:space="preserve">Контрольно-счетной палаты </w:t>
      </w:r>
      <w:r w:rsidR="001766F7" w:rsidRPr="005E74F3">
        <w:rPr>
          <w:rFonts w:eastAsia="Times New Roman"/>
          <w:szCs w:val="28"/>
          <w:lang w:eastAsia="ru-RU"/>
        </w:rPr>
        <w:br/>
      </w:r>
      <w:proofErr w:type="spellStart"/>
      <w:r w:rsidRPr="005E74F3">
        <w:rPr>
          <w:rFonts w:eastAsia="Times New Roman"/>
          <w:szCs w:val="28"/>
          <w:lang w:eastAsia="ru-RU"/>
        </w:rPr>
        <w:t>Рогнедин</w:t>
      </w:r>
      <w:r w:rsidR="001766F7" w:rsidRPr="005E74F3">
        <w:rPr>
          <w:rFonts w:eastAsia="Times New Roman"/>
          <w:szCs w:val="28"/>
          <w:lang w:eastAsia="ru-RU"/>
        </w:rPr>
        <w:t>ского</w:t>
      </w:r>
      <w:proofErr w:type="spellEnd"/>
      <w:r w:rsidR="001766F7" w:rsidRPr="005E74F3">
        <w:rPr>
          <w:rFonts w:eastAsia="Times New Roman"/>
          <w:szCs w:val="28"/>
          <w:lang w:eastAsia="ru-RU"/>
        </w:rPr>
        <w:t xml:space="preserve"> района</w:t>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r>
      <w:r w:rsidR="001766F7" w:rsidRPr="005E74F3">
        <w:rPr>
          <w:rFonts w:eastAsia="Times New Roman"/>
          <w:szCs w:val="28"/>
          <w:lang w:eastAsia="ru-RU"/>
        </w:rPr>
        <w:tab/>
        <w:t xml:space="preserve">  </w:t>
      </w:r>
      <w:r w:rsidRPr="005E74F3">
        <w:rPr>
          <w:rFonts w:eastAsia="Times New Roman"/>
          <w:szCs w:val="28"/>
          <w:lang w:eastAsia="ru-RU"/>
        </w:rPr>
        <w:t xml:space="preserve">   В.П. </w:t>
      </w:r>
      <w:proofErr w:type="spellStart"/>
      <w:r w:rsidRPr="005E74F3">
        <w:rPr>
          <w:rFonts w:eastAsia="Times New Roman"/>
          <w:szCs w:val="28"/>
          <w:lang w:eastAsia="ru-RU"/>
        </w:rPr>
        <w:t>Семкин</w:t>
      </w:r>
      <w:proofErr w:type="spellEnd"/>
    </w:p>
    <w:p w:rsidR="001766F7" w:rsidRPr="005E74F3" w:rsidRDefault="001766F7" w:rsidP="001766F7">
      <w:pPr>
        <w:spacing w:after="200" w:line="360" w:lineRule="auto"/>
        <w:ind w:firstLine="0"/>
        <w:jc w:val="both"/>
        <w:rPr>
          <w:rFonts w:eastAsia="Times New Roman"/>
          <w:bCs/>
          <w:szCs w:val="28"/>
        </w:rPr>
      </w:pPr>
    </w:p>
    <w:p w:rsidR="001766F7" w:rsidRPr="005E74F3" w:rsidRDefault="001766F7" w:rsidP="001766F7">
      <w:pPr>
        <w:rPr>
          <w:rFonts w:eastAsia="Times New Roman"/>
        </w:rPr>
      </w:pPr>
    </w:p>
    <w:p w:rsidR="00521AB4" w:rsidRPr="002E0E24" w:rsidRDefault="00521AB4" w:rsidP="002D699F">
      <w:pPr>
        <w:spacing w:line="360" w:lineRule="auto"/>
        <w:ind w:left="357" w:firstLine="0"/>
        <w:jc w:val="both"/>
        <w:rPr>
          <w:szCs w:val="28"/>
        </w:rPr>
      </w:pPr>
    </w:p>
    <w:sectPr w:rsidR="00521AB4" w:rsidRPr="002E0E24" w:rsidSect="00AA79D7">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28D" w:rsidRDefault="006F328D" w:rsidP="00AA79D7">
      <w:r>
        <w:separator/>
      </w:r>
    </w:p>
  </w:endnote>
  <w:endnote w:type="continuationSeparator" w:id="0">
    <w:p w:rsidR="006F328D" w:rsidRDefault="006F328D" w:rsidP="00AA7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28D" w:rsidRDefault="006F328D" w:rsidP="00AA79D7">
      <w:r>
        <w:separator/>
      </w:r>
    </w:p>
  </w:footnote>
  <w:footnote w:type="continuationSeparator" w:id="0">
    <w:p w:rsidR="006F328D" w:rsidRDefault="006F328D" w:rsidP="00AA79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6878"/>
      <w:docPartObj>
        <w:docPartGallery w:val="Page Numbers (Top of Page)"/>
        <w:docPartUnique/>
      </w:docPartObj>
    </w:sdtPr>
    <w:sdtEndPr/>
    <w:sdtContent>
      <w:p w:rsidR="001B6AB2" w:rsidRDefault="005B02FE">
        <w:pPr>
          <w:pStyle w:val="a3"/>
          <w:jc w:val="center"/>
        </w:pPr>
        <w:r>
          <w:fldChar w:fldCharType="begin"/>
        </w:r>
        <w:r>
          <w:instrText xml:space="preserve"> PAGE   \* MERGEFORMAT </w:instrText>
        </w:r>
        <w:r>
          <w:fldChar w:fldCharType="separate"/>
        </w:r>
        <w:r w:rsidR="00611326">
          <w:rPr>
            <w:noProof/>
          </w:rPr>
          <w:t>24</w:t>
        </w:r>
        <w:r>
          <w:rPr>
            <w:noProof/>
          </w:rPr>
          <w:fldChar w:fldCharType="end"/>
        </w:r>
      </w:p>
    </w:sdtContent>
  </w:sdt>
  <w:p w:rsidR="001B6AB2" w:rsidRDefault="001B6AB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4D7DB9"/>
    <w:multiLevelType w:val="hybridMultilevel"/>
    <w:tmpl w:val="083AE44A"/>
    <w:lvl w:ilvl="0" w:tplc="5BB8349E">
      <w:start w:val="2"/>
      <w:numFmt w:val="bullet"/>
      <w:lvlText w:val=""/>
      <w:lvlJc w:val="left"/>
      <w:pPr>
        <w:ind w:left="928" w:hanging="360"/>
      </w:pPr>
      <w:rPr>
        <w:rFonts w:ascii="Symbol" w:eastAsia="Times New Roman" w:hAnsi="Symbol" w:cs="Times New Roman"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
    <w:nsid w:val="2E8D2302"/>
    <w:multiLevelType w:val="hybridMultilevel"/>
    <w:tmpl w:val="A81E3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86E6073"/>
    <w:multiLevelType w:val="multilevel"/>
    <w:tmpl w:val="7AEABE6E"/>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abstractNumId w:val="2"/>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D699F"/>
    <w:rsid w:val="00003390"/>
    <w:rsid w:val="00010DCC"/>
    <w:rsid w:val="00011908"/>
    <w:rsid w:val="00013BD8"/>
    <w:rsid w:val="00013FB6"/>
    <w:rsid w:val="00021144"/>
    <w:rsid w:val="00035344"/>
    <w:rsid w:val="00035EB8"/>
    <w:rsid w:val="00040389"/>
    <w:rsid w:val="00041F48"/>
    <w:rsid w:val="00042323"/>
    <w:rsid w:val="0004381A"/>
    <w:rsid w:val="00043EA6"/>
    <w:rsid w:val="000528A1"/>
    <w:rsid w:val="000533D5"/>
    <w:rsid w:val="00055040"/>
    <w:rsid w:val="00057279"/>
    <w:rsid w:val="00060382"/>
    <w:rsid w:val="00060904"/>
    <w:rsid w:val="000651EC"/>
    <w:rsid w:val="0006535D"/>
    <w:rsid w:val="00065CFB"/>
    <w:rsid w:val="00067BB9"/>
    <w:rsid w:val="00071006"/>
    <w:rsid w:val="0007484C"/>
    <w:rsid w:val="000828B1"/>
    <w:rsid w:val="00084422"/>
    <w:rsid w:val="000910A8"/>
    <w:rsid w:val="00091B98"/>
    <w:rsid w:val="000928E6"/>
    <w:rsid w:val="000940AB"/>
    <w:rsid w:val="000A2C54"/>
    <w:rsid w:val="000B6885"/>
    <w:rsid w:val="000B6D26"/>
    <w:rsid w:val="000C06C2"/>
    <w:rsid w:val="000C4903"/>
    <w:rsid w:val="000D0068"/>
    <w:rsid w:val="000D0D7D"/>
    <w:rsid w:val="000D4E1C"/>
    <w:rsid w:val="000D734A"/>
    <w:rsid w:val="000E08B2"/>
    <w:rsid w:val="000E2C69"/>
    <w:rsid w:val="000E7DA5"/>
    <w:rsid w:val="000F0BA1"/>
    <w:rsid w:val="000F1361"/>
    <w:rsid w:val="00100517"/>
    <w:rsid w:val="001007A7"/>
    <w:rsid w:val="00101386"/>
    <w:rsid w:val="00104254"/>
    <w:rsid w:val="001045CC"/>
    <w:rsid w:val="001152D8"/>
    <w:rsid w:val="00117181"/>
    <w:rsid w:val="0012191A"/>
    <w:rsid w:val="001242FB"/>
    <w:rsid w:val="00127DC8"/>
    <w:rsid w:val="001321D4"/>
    <w:rsid w:val="00133BE3"/>
    <w:rsid w:val="00133C9C"/>
    <w:rsid w:val="00135446"/>
    <w:rsid w:val="00140032"/>
    <w:rsid w:val="001450A9"/>
    <w:rsid w:val="0015055E"/>
    <w:rsid w:val="00152D83"/>
    <w:rsid w:val="001530EB"/>
    <w:rsid w:val="0015419C"/>
    <w:rsid w:val="00156DDB"/>
    <w:rsid w:val="0016593D"/>
    <w:rsid w:val="00166DC4"/>
    <w:rsid w:val="00172890"/>
    <w:rsid w:val="00173510"/>
    <w:rsid w:val="00175BB5"/>
    <w:rsid w:val="001766F7"/>
    <w:rsid w:val="00177733"/>
    <w:rsid w:val="001A2497"/>
    <w:rsid w:val="001A5ED6"/>
    <w:rsid w:val="001A6364"/>
    <w:rsid w:val="001B210F"/>
    <w:rsid w:val="001B22C6"/>
    <w:rsid w:val="001B59DE"/>
    <w:rsid w:val="001B6AB2"/>
    <w:rsid w:val="001B77EA"/>
    <w:rsid w:val="001C0EAB"/>
    <w:rsid w:val="001C29B3"/>
    <w:rsid w:val="001C4D6D"/>
    <w:rsid w:val="001C75EE"/>
    <w:rsid w:val="001D0593"/>
    <w:rsid w:val="001D46D1"/>
    <w:rsid w:val="001D6228"/>
    <w:rsid w:val="001E1723"/>
    <w:rsid w:val="001E7F36"/>
    <w:rsid w:val="001F2D5B"/>
    <w:rsid w:val="001F3DA8"/>
    <w:rsid w:val="001F5304"/>
    <w:rsid w:val="001F609E"/>
    <w:rsid w:val="002004C3"/>
    <w:rsid w:val="00203E74"/>
    <w:rsid w:val="00203F3D"/>
    <w:rsid w:val="0020683D"/>
    <w:rsid w:val="0020750E"/>
    <w:rsid w:val="00212D83"/>
    <w:rsid w:val="002218E0"/>
    <w:rsid w:val="00221DFA"/>
    <w:rsid w:val="00222BF6"/>
    <w:rsid w:val="00230289"/>
    <w:rsid w:val="00230B1C"/>
    <w:rsid w:val="00231CAA"/>
    <w:rsid w:val="00242F69"/>
    <w:rsid w:val="002523FD"/>
    <w:rsid w:val="0025326A"/>
    <w:rsid w:val="002541A4"/>
    <w:rsid w:val="00254C7A"/>
    <w:rsid w:val="00255F15"/>
    <w:rsid w:val="00256634"/>
    <w:rsid w:val="00262EC1"/>
    <w:rsid w:val="00262EFD"/>
    <w:rsid w:val="00264FBB"/>
    <w:rsid w:val="00272760"/>
    <w:rsid w:val="00275060"/>
    <w:rsid w:val="00281C11"/>
    <w:rsid w:val="00292372"/>
    <w:rsid w:val="002937BA"/>
    <w:rsid w:val="00295C78"/>
    <w:rsid w:val="00295F40"/>
    <w:rsid w:val="002965A3"/>
    <w:rsid w:val="002A1729"/>
    <w:rsid w:val="002A6A6D"/>
    <w:rsid w:val="002A7050"/>
    <w:rsid w:val="002A7F46"/>
    <w:rsid w:val="002B0168"/>
    <w:rsid w:val="002B2637"/>
    <w:rsid w:val="002B2E1F"/>
    <w:rsid w:val="002C106B"/>
    <w:rsid w:val="002C3191"/>
    <w:rsid w:val="002D1123"/>
    <w:rsid w:val="002D46CF"/>
    <w:rsid w:val="002D699F"/>
    <w:rsid w:val="002D7590"/>
    <w:rsid w:val="002E0E24"/>
    <w:rsid w:val="002E41E1"/>
    <w:rsid w:val="002E4334"/>
    <w:rsid w:val="002F351E"/>
    <w:rsid w:val="002F4674"/>
    <w:rsid w:val="002F54C4"/>
    <w:rsid w:val="002F54E5"/>
    <w:rsid w:val="002F6DBA"/>
    <w:rsid w:val="00300452"/>
    <w:rsid w:val="00300AA4"/>
    <w:rsid w:val="003023C0"/>
    <w:rsid w:val="00306297"/>
    <w:rsid w:val="003137C0"/>
    <w:rsid w:val="003159C4"/>
    <w:rsid w:val="00324333"/>
    <w:rsid w:val="00326E35"/>
    <w:rsid w:val="00334453"/>
    <w:rsid w:val="00335FFA"/>
    <w:rsid w:val="003467A5"/>
    <w:rsid w:val="00356314"/>
    <w:rsid w:val="00357532"/>
    <w:rsid w:val="003617A1"/>
    <w:rsid w:val="00361DB1"/>
    <w:rsid w:val="00362974"/>
    <w:rsid w:val="00363E38"/>
    <w:rsid w:val="003712F4"/>
    <w:rsid w:val="00376D11"/>
    <w:rsid w:val="00376E62"/>
    <w:rsid w:val="00377111"/>
    <w:rsid w:val="00381948"/>
    <w:rsid w:val="00382FAC"/>
    <w:rsid w:val="00386845"/>
    <w:rsid w:val="00386AD8"/>
    <w:rsid w:val="003956C1"/>
    <w:rsid w:val="003A0B26"/>
    <w:rsid w:val="003A172E"/>
    <w:rsid w:val="003A759C"/>
    <w:rsid w:val="003B0771"/>
    <w:rsid w:val="003B65F0"/>
    <w:rsid w:val="003B7EDC"/>
    <w:rsid w:val="003C0E8D"/>
    <w:rsid w:val="003C5C12"/>
    <w:rsid w:val="003C6B5A"/>
    <w:rsid w:val="003F0A4C"/>
    <w:rsid w:val="004116FD"/>
    <w:rsid w:val="00413C72"/>
    <w:rsid w:val="004156A9"/>
    <w:rsid w:val="0041624B"/>
    <w:rsid w:val="00416CF8"/>
    <w:rsid w:val="0042023F"/>
    <w:rsid w:val="00420CFA"/>
    <w:rsid w:val="00420DC0"/>
    <w:rsid w:val="00423E1A"/>
    <w:rsid w:val="0043015F"/>
    <w:rsid w:val="0043216E"/>
    <w:rsid w:val="00434D00"/>
    <w:rsid w:val="004351EB"/>
    <w:rsid w:val="00436645"/>
    <w:rsid w:val="00436C93"/>
    <w:rsid w:val="0044470A"/>
    <w:rsid w:val="00447009"/>
    <w:rsid w:val="00452F1A"/>
    <w:rsid w:val="004560F5"/>
    <w:rsid w:val="00457BA6"/>
    <w:rsid w:val="00460B7C"/>
    <w:rsid w:val="004629A5"/>
    <w:rsid w:val="00464889"/>
    <w:rsid w:val="0046782E"/>
    <w:rsid w:val="00467E37"/>
    <w:rsid w:val="004725B1"/>
    <w:rsid w:val="004735F9"/>
    <w:rsid w:val="00481E3E"/>
    <w:rsid w:val="0048267B"/>
    <w:rsid w:val="0048348D"/>
    <w:rsid w:val="004922CF"/>
    <w:rsid w:val="004930DF"/>
    <w:rsid w:val="00493595"/>
    <w:rsid w:val="0049672F"/>
    <w:rsid w:val="004973AE"/>
    <w:rsid w:val="00497B07"/>
    <w:rsid w:val="004A2954"/>
    <w:rsid w:val="004A53ED"/>
    <w:rsid w:val="004A5769"/>
    <w:rsid w:val="004B1564"/>
    <w:rsid w:val="004B75F7"/>
    <w:rsid w:val="004C082D"/>
    <w:rsid w:val="004C120C"/>
    <w:rsid w:val="004C1E04"/>
    <w:rsid w:val="004C208C"/>
    <w:rsid w:val="004C37EA"/>
    <w:rsid w:val="004C4334"/>
    <w:rsid w:val="004C735D"/>
    <w:rsid w:val="004D35AC"/>
    <w:rsid w:val="004E0235"/>
    <w:rsid w:val="004E4350"/>
    <w:rsid w:val="004E6637"/>
    <w:rsid w:val="004F03E0"/>
    <w:rsid w:val="004F1124"/>
    <w:rsid w:val="004F220B"/>
    <w:rsid w:val="004F2837"/>
    <w:rsid w:val="004F3819"/>
    <w:rsid w:val="004F5DC9"/>
    <w:rsid w:val="004F6432"/>
    <w:rsid w:val="004F7296"/>
    <w:rsid w:val="005018D0"/>
    <w:rsid w:val="0050273F"/>
    <w:rsid w:val="00510BEF"/>
    <w:rsid w:val="0051154F"/>
    <w:rsid w:val="005122A2"/>
    <w:rsid w:val="00521AB4"/>
    <w:rsid w:val="00523F60"/>
    <w:rsid w:val="00530F00"/>
    <w:rsid w:val="00535DBB"/>
    <w:rsid w:val="00537D39"/>
    <w:rsid w:val="005440CD"/>
    <w:rsid w:val="005443DB"/>
    <w:rsid w:val="00546C39"/>
    <w:rsid w:val="00551521"/>
    <w:rsid w:val="00552C29"/>
    <w:rsid w:val="00561A6D"/>
    <w:rsid w:val="00561DA6"/>
    <w:rsid w:val="00564D71"/>
    <w:rsid w:val="00566CA8"/>
    <w:rsid w:val="005722BE"/>
    <w:rsid w:val="00572581"/>
    <w:rsid w:val="00580E03"/>
    <w:rsid w:val="005822AD"/>
    <w:rsid w:val="00582FE1"/>
    <w:rsid w:val="005855DD"/>
    <w:rsid w:val="00587922"/>
    <w:rsid w:val="005A1836"/>
    <w:rsid w:val="005A3519"/>
    <w:rsid w:val="005B02FE"/>
    <w:rsid w:val="005B53AF"/>
    <w:rsid w:val="005C44D9"/>
    <w:rsid w:val="005C62EB"/>
    <w:rsid w:val="005D04DE"/>
    <w:rsid w:val="005D2C3C"/>
    <w:rsid w:val="005E506C"/>
    <w:rsid w:val="005E74F3"/>
    <w:rsid w:val="005F067C"/>
    <w:rsid w:val="005F06B0"/>
    <w:rsid w:val="005F2FA6"/>
    <w:rsid w:val="005F69E7"/>
    <w:rsid w:val="00600079"/>
    <w:rsid w:val="006006FE"/>
    <w:rsid w:val="00601828"/>
    <w:rsid w:val="00602012"/>
    <w:rsid w:val="00603453"/>
    <w:rsid w:val="0060449C"/>
    <w:rsid w:val="0061122F"/>
    <w:rsid w:val="00611326"/>
    <w:rsid w:val="006127A8"/>
    <w:rsid w:val="00613203"/>
    <w:rsid w:val="006144A4"/>
    <w:rsid w:val="00615506"/>
    <w:rsid w:val="00615982"/>
    <w:rsid w:val="00617792"/>
    <w:rsid w:val="0062236C"/>
    <w:rsid w:val="006257C2"/>
    <w:rsid w:val="006259D0"/>
    <w:rsid w:val="00627C8E"/>
    <w:rsid w:val="0063068F"/>
    <w:rsid w:val="006364D3"/>
    <w:rsid w:val="006378C2"/>
    <w:rsid w:val="00637941"/>
    <w:rsid w:val="00641858"/>
    <w:rsid w:val="00660E96"/>
    <w:rsid w:val="00660EDF"/>
    <w:rsid w:val="00661B09"/>
    <w:rsid w:val="00664E99"/>
    <w:rsid w:val="00665E4C"/>
    <w:rsid w:val="006662E8"/>
    <w:rsid w:val="0066644C"/>
    <w:rsid w:val="00667865"/>
    <w:rsid w:val="0067132C"/>
    <w:rsid w:val="0067303F"/>
    <w:rsid w:val="00677CE9"/>
    <w:rsid w:val="0068174C"/>
    <w:rsid w:val="00686672"/>
    <w:rsid w:val="00687A85"/>
    <w:rsid w:val="00692466"/>
    <w:rsid w:val="0069435C"/>
    <w:rsid w:val="00695379"/>
    <w:rsid w:val="00696DEE"/>
    <w:rsid w:val="006974DF"/>
    <w:rsid w:val="006A076A"/>
    <w:rsid w:val="006A19EC"/>
    <w:rsid w:val="006A579F"/>
    <w:rsid w:val="006B1EAC"/>
    <w:rsid w:val="006B5D30"/>
    <w:rsid w:val="006B7C44"/>
    <w:rsid w:val="006C0A5D"/>
    <w:rsid w:val="006C5345"/>
    <w:rsid w:val="006C7C82"/>
    <w:rsid w:val="006D1F3A"/>
    <w:rsid w:val="006D3C0D"/>
    <w:rsid w:val="006D3EC8"/>
    <w:rsid w:val="006D64CE"/>
    <w:rsid w:val="006D6986"/>
    <w:rsid w:val="006E4BD5"/>
    <w:rsid w:val="006E5577"/>
    <w:rsid w:val="006E6946"/>
    <w:rsid w:val="006F328D"/>
    <w:rsid w:val="006F3A3F"/>
    <w:rsid w:val="00700230"/>
    <w:rsid w:val="007004D1"/>
    <w:rsid w:val="00702E37"/>
    <w:rsid w:val="00702FCD"/>
    <w:rsid w:val="00707AEE"/>
    <w:rsid w:val="00710778"/>
    <w:rsid w:val="007157DF"/>
    <w:rsid w:val="00725E60"/>
    <w:rsid w:val="00735862"/>
    <w:rsid w:val="007369EC"/>
    <w:rsid w:val="0073745F"/>
    <w:rsid w:val="00744E13"/>
    <w:rsid w:val="00750565"/>
    <w:rsid w:val="00750FF2"/>
    <w:rsid w:val="0075101D"/>
    <w:rsid w:val="00753854"/>
    <w:rsid w:val="007549C2"/>
    <w:rsid w:val="0075623D"/>
    <w:rsid w:val="007725B8"/>
    <w:rsid w:val="00781D34"/>
    <w:rsid w:val="007858FB"/>
    <w:rsid w:val="00786A59"/>
    <w:rsid w:val="00790B8B"/>
    <w:rsid w:val="007921CB"/>
    <w:rsid w:val="0079394E"/>
    <w:rsid w:val="00796B02"/>
    <w:rsid w:val="007A2D1C"/>
    <w:rsid w:val="007A5A95"/>
    <w:rsid w:val="007A5AF9"/>
    <w:rsid w:val="007A5C90"/>
    <w:rsid w:val="007B016D"/>
    <w:rsid w:val="007B0DEB"/>
    <w:rsid w:val="007B4045"/>
    <w:rsid w:val="007C5681"/>
    <w:rsid w:val="007C73DB"/>
    <w:rsid w:val="007D0595"/>
    <w:rsid w:val="007D1A6A"/>
    <w:rsid w:val="007D4746"/>
    <w:rsid w:val="007D4F36"/>
    <w:rsid w:val="007D73FF"/>
    <w:rsid w:val="007E1DB9"/>
    <w:rsid w:val="007E2797"/>
    <w:rsid w:val="007E4AAD"/>
    <w:rsid w:val="007E5707"/>
    <w:rsid w:val="007E596D"/>
    <w:rsid w:val="007E59FB"/>
    <w:rsid w:val="007F25DB"/>
    <w:rsid w:val="007F3577"/>
    <w:rsid w:val="007F61CB"/>
    <w:rsid w:val="007F7EC4"/>
    <w:rsid w:val="00803836"/>
    <w:rsid w:val="008044D8"/>
    <w:rsid w:val="00805449"/>
    <w:rsid w:val="00811C2C"/>
    <w:rsid w:val="00812CAE"/>
    <w:rsid w:val="0081342F"/>
    <w:rsid w:val="00813C0C"/>
    <w:rsid w:val="0081401E"/>
    <w:rsid w:val="008154BB"/>
    <w:rsid w:val="00821A7E"/>
    <w:rsid w:val="00822E11"/>
    <w:rsid w:val="00824C74"/>
    <w:rsid w:val="00825D21"/>
    <w:rsid w:val="0083247B"/>
    <w:rsid w:val="00833649"/>
    <w:rsid w:val="00835A5C"/>
    <w:rsid w:val="00840DDD"/>
    <w:rsid w:val="008477C1"/>
    <w:rsid w:val="00847DC4"/>
    <w:rsid w:val="0085072B"/>
    <w:rsid w:val="008529A6"/>
    <w:rsid w:val="00852EBE"/>
    <w:rsid w:val="00856A57"/>
    <w:rsid w:val="00857B6D"/>
    <w:rsid w:val="00865220"/>
    <w:rsid w:val="008667D4"/>
    <w:rsid w:val="00872B1B"/>
    <w:rsid w:val="00874449"/>
    <w:rsid w:val="008759C1"/>
    <w:rsid w:val="00882E90"/>
    <w:rsid w:val="0088464E"/>
    <w:rsid w:val="00890BB5"/>
    <w:rsid w:val="00892DEE"/>
    <w:rsid w:val="00892F7E"/>
    <w:rsid w:val="00893DE0"/>
    <w:rsid w:val="008940A1"/>
    <w:rsid w:val="00897B87"/>
    <w:rsid w:val="008A0891"/>
    <w:rsid w:val="008A2A53"/>
    <w:rsid w:val="008A465D"/>
    <w:rsid w:val="008A731D"/>
    <w:rsid w:val="008B29A3"/>
    <w:rsid w:val="008B2F30"/>
    <w:rsid w:val="008B384F"/>
    <w:rsid w:val="008B5A53"/>
    <w:rsid w:val="008C193C"/>
    <w:rsid w:val="008C5F01"/>
    <w:rsid w:val="008D133B"/>
    <w:rsid w:val="008D2BBD"/>
    <w:rsid w:val="008E4DB5"/>
    <w:rsid w:val="008E4F90"/>
    <w:rsid w:val="008F26FB"/>
    <w:rsid w:val="008F29EA"/>
    <w:rsid w:val="008F57B9"/>
    <w:rsid w:val="009022A4"/>
    <w:rsid w:val="00906F3F"/>
    <w:rsid w:val="00907027"/>
    <w:rsid w:val="00910931"/>
    <w:rsid w:val="00911E43"/>
    <w:rsid w:val="00912842"/>
    <w:rsid w:val="009129AC"/>
    <w:rsid w:val="009129B5"/>
    <w:rsid w:val="0091335C"/>
    <w:rsid w:val="00917297"/>
    <w:rsid w:val="009250B5"/>
    <w:rsid w:val="009275A5"/>
    <w:rsid w:val="009312E3"/>
    <w:rsid w:val="009314AA"/>
    <w:rsid w:val="0093191A"/>
    <w:rsid w:val="00931F03"/>
    <w:rsid w:val="009341AF"/>
    <w:rsid w:val="009416D2"/>
    <w:rsid w:val="00942328"/>
    <w:rsid w:val="009430B5"/>
    <w:rsid w:val="0094459F"/>
    <w:rsid w:val="00946736"/>
    <w:rsid w:val="009500EA"/>
    <w:rsid w:val="00953550"/>
    <w:rsid w:val="00954F26"/>
    <w:rsid w:val="00957BE4"/>
    <w:rsid w:val="00964921"/>
    <w:rsid w:val="00965B6A"/>
    <w:rsid w:val="00966B99"/>
    <w:rsid w:val="00971440"/>
    <w:rsid w:val="00974896"/>
    <w:rsid w:val="00977DE7"/>
    <w:rsid w:val="00980C42"/>
    <w:rsid w:val="00986F98"/>
    <w:rsid w:val="0099211A"/>
    <w:rsid w:val="00995F89"/>
    <w:rsid w:val="00996B0B"/>
    <w:rsid w:val="009A082E"/>
    <w:rsid w:val="009A09F3"/>
    <w:rsid w:val="009A44FC"/>
    <w:rsid w:val="009A4ECD"/>
    <w:rsid w:val="009A60E3"/>
    <w:rsid w:val="009B59FC"/>
    <w:rsid w:val="009B5A25"/>
    <w:rsid w:val="009C2751"/>
    <w:rsid w:val="009C3CE0"/>
    <w:rsid w:val="009C41B7"/>
    <w:rsid w:val="009C5B94"/>
    <w:rsid w:val="009D3E3E"/>
    <w:rsid w:val="009E1700"/>
    <w:rsid w:val="009E3492"/>
    <w:rsid w:val="009E6E9C"/>
    <w:rsid w:val="009F5F2A"/>
    <w:rsid w:val="00A02421"/>
    <w:rsid w:val="00A062F9"/>
    <w:rsid w:val="00A1023C"/>
    <w:rsid w:val="00A11138"/>
    <w:rsid w:val="00A156E9"/>
    <w:rsid w:val="00A17678"/>
    <w:rsid w:val="00A2084C"/>
    <w:rsid w:val="00A22303"/>
    <w:rsid w:val="00A25BBF"/>
    <w:rsid w:val="00A27370"/>
    <w:rsid w:val="00A3003C"/>
    <w:rsid w:val="00A42E17"/>
    <w:rsid w:val="00A47912"/>
    <w:rsid w:val="00A56D80"/>
    <w:rsid w:val="00A701C6"/>
    <w:rsid w:val="00A72808"/>
    <w:rsid w:val="00A74649"/>
    <w:rsid w:val="00A768B7"/>
    <w:rsid w:val="00A77EBA"/>
    <w:rsid w:val="00A80943"/>
    <w:rsid w:val="00A83C12"/>
    <w:rsid w:val="00A84094"/>
    <w:rsid w:val="00A84C94"/>
    <w:rsid w:val="00A8756E"/>
    <w:rsid w:val="00A90A8A"/>
    <w:rsid w:val="00A927ED"/>
    <w:rsid w:val="00A93BDC"/>
    <w:rsid w:val="00A96801"/>
    <w:rsid w:val="00AA1681"/>
    <w:rsid w:val="00AA1C8E"/>
    <w:rsid w:val="00AA1FA5"/>
    <w:rsid w:val="00AA4E9F"/>
    <w:rsid w:val="00AA5E62"/>
    <w:rsid w:val="00AA6EA4"/>
    <w:rsid w:val="00AA79D7"/>
    <w:rsid w:val="00AB32E1"/>
    <w:rsid w:val="00AB374C"/>
    <w:rsid w:val="00AB451A"/>
    <w:rsid w:val="00AB50EC"/>
    <w:rsid w:val="00AC008C"/>
    <w:rsid w:val="00AC16BF"/>
    <w:rsid w:val="00AC3458"/>
    <w:rsid w:val="00AC66AB"/>
    <w:rsid w:val="00AD4A3E"/>
    <w:rsid w:val="00AE08C4"/>
    <w:rsid w:val="00AE0C86"/>
    <w:rsid w:val="00AE113B"/>
    <w:rsid w:val="00AE53D1"/>
    <w:rsid w:val="00AE5E2D"/>
    <w:rsid w:val="00AE7FC5"/>
    <w:rsid w:val="00B00326"/>
    <w:rsid w:val="00B01DF2"/>
    <w:rsid w:val="00B04462"/>
    <w:rsid w:val="00B10347"/>
    <w:rsid w:val="00B10C06"/>
    <w:rsid w:val="00B12A38"/>
    <w:rsid w:val="00B17854"/>
    <w:rsid w:val="00B233A0"/>
    <w:rsid w:val="00B342EA"/>
    <w:rsid w:val="00B36391"/>
    <w:rsid w:val="00B36687"/>
    <w:rsid w:val="00B37683"/>
    <w:rsid w:val="00B43449"/>
    <w:rsid w:val="00B47335"/>
    <w:rsid w:val="00B51F3F"/>
    <w:rsid w:val="00B54C48"/>
    <w:rsid w:val="00B57308"/>
    <w:rsid w:val="00B6286E"/>
    <w:rsid w:val="00B73129"/>
    <w:rsid w:val="00B7477E"/>
    <w:rsid w:val="00B80FF7"/>
    <w:rsid w:val="00B92B8F"/>
    <w:rsid w:val="00B94495"/>
    <w:rsid w:val="00B96A32"/>
    <w:rsid w:val="00B979E1"/>
    <w:rsid w:val="00B97F7A"/>
    <w:rsid w:val="00BA1E0F"/>
    <w:rsid w:val="00BB5D41"/>
    <w:rsid w:val="00BB67A6"/>
    <w:rsid w:val="00BC0326"/>
    <w:rsid w:val="00BC3F87"/>
    <w:rsid w:val="00BC664D"/>
    <w:rsid w:val="00BC76CF"/>
    <w:rsid w:val="00BE3869"/>
    <w:rsid w:val="00BE535C"/>
    <w:rsid w:val="00BE7BAC"/>
    <w:rsid w:val="00C01478"/>
    <w:rsid w:val="00C03B12"/>
    <w:rsid w:val="00C03B16"/>
    <w:rsid w:val="00C07688"/>
    <w:rsid w:val="00C07E38"/>
    <w:rsid w:val="00C124CF"/>
    <w:rsid w:val="00C135EE"/>
    <w:rsid w:val="00C15485"/>
    <w:rsid w:val="00C221E9"/>
    <w:rsid w:val="00C23494"/>
    <w:rsid w:val="00C270E8"/>
    <w:rsid w:val="00C36772"/>
    <w:rsid w:val="00C367A4"/>
    <w:rsid w:val="00C36C41"/>
    <w:rsid w:val="00C406E1"/>
    <w:rsid w:val="00C4186A"/>
    <w:rsid w:val="00C43BB1"/>
    <w:rsid w:val="00C456DB"/>
    <w:rsid w:val="00C46E00"/>
    <w:rsid w:val="00C50C93"/>
    <w:rsid w:val="00C51C9D"/>
    <w:rsid w:val="00C5261E"/>
    <w:rsid w:val="00C5742F"/>
    <w:rsid w:val="00C6108D"/>
    <w:rsid w:val="00C63F78"/>
    <w:rsid w:val="00C658D6"/>
    <w:rsid w:val="00C65BEE"/>
    <w:rsid w:val="00C74B55"/>
    <w:rsid w:val="00C815BC"/>
    <w:rsid w:val="00C82B87"/>
    <w:rsid w:val="00CA37D8"/>
    <w:rsid w:val="00CA46A3"/>
    <w:rsid w:val="00CB12D0"/>
    <w:rsid w:val="00CB36DB"/>
    <w:rsid w:val="00CB4286"/>
    <w:rsid w:val="00CC1C45"/>
    <w:rsid w:val="00CC69EA"/>
    <w:rsid w:val="00CC7582"/>
    <w:rsid w:val="00CD143F"/>
    <w:rsid w:val="00CD187D"/>
    <w:rsid w:val="00CD1EF6"/>
    <w:rsid w:val="00CD7E7C"/>
    <w:rsid w:val="00CE0F3E"/>
    <w:rsid w:val="00CE5E5E"/>
    <w:rsid w:val="00CF0E14"/>
    <w:rsid w:val="00D1182E"/>
    <w:rsid w:val="00D146D5"/>
    <w:rsid w:val="00D21C72"/>
    <w:rsid w:val="00D23292"/>
    <w:rsid w:val="00D24789"/>
    <w:rsid w:val="00D32CD7"/>
    <w:rsid w:val="00D331E8"/>
    <w:rsid w:val="00D37A00"/>
    <w:rsid w:val="00D40079"/>
    <w:rsid w:val="00D40887"/>
    <w:rsid w:val="00D44854"/>
    <w:rsid w:val="00D4512E"/>
    <w:rsid w:val="00D45C3C"/>
    <w:rsid w:val="00D46B42"/>
    <w:rsid w:val="00D515DC"/>
    <w:rsid w:val="00D57F67"/>
    <w:rsid w:val="00D66965"/>
    <w:rsid w:val="00D713F4"/>
    <w:rsid w:val="00D748BA"/>
    <w:rsid w:val="00D750D1"/>
    <w:rsid w:val="00D75410"/>
    <w:rsid w:val="00D76D5A"/>
    <w:rsid w:val="00D84549"/>
    <w:rsid w:val="00D93974"/>
    <w:rsid w:val="00DA0F10"/>
    <w:rsid w:val="00DA18C4"/>
    <w:rsid w:val="00DA52B1"/>
    <w:rsid w:val="00DB2430"/>
    <w:rsid w:val="00DB378F"/>
    <w:rsid w:val="00DC54CA"/>
    <w:rsid w:val="00DD5D3D"/>
    <w:rsid w:val="00DD6F7C"/>
    <w:rsid w:val="00DD7BB2"/>
    <w:rsid w:val="00DE2539"/>
    <w:rsid w:val="00DE3456"/>
    <w:rsid w:val="00DE34C5"/>
    <w:rsid w:val="00DE3AF5"/>
    <w:rsid w:val="00DF058A"/>
    <w:rsid w:val="00DF0A44"/>
    <w:rsid w:val="00DF3691"/>
    <w:rsid w:val="00DF4B49"/>
    <w:rsid w:val="00E0505D"/>
    <w:rsid w:val="00E11AFF"/>
    <w:rsid w:val="00E15CDC"/>
    <w:rsid w:val="00E1758D"/>
    <w:rsid w:val="00E2397C"/>
    <w:rsid w:val="00E241AB"/>
    <w:rsid w:val="00E27024"/>
    <w:rsid w:val="00E30934"/>
    <w:rsid w:val="00E31BFF"/>
    <w:rsid w:val="00E32022"/>
    <w:rsid w:val="00E34B55"/>
    <w:rsid w:val="00E6194A"/>
    <w:rsid w:val="00E70E6B"/>
    <w:rsid w:val="00E77A1B"/>
    <w:rsid w:val="00E80999"/>
    <w:rsid w:val="00E82286"/>
    <w:rsid w:val="00E97AB1"/>
    <w:rsid w:val="00EA5536"/>
    <w:rsid w:val="00EA712F"/>
    <w:rsid w:val="00EA735D"/>
    <w:rsid w:val="00EA777F"/>
    <w:rsid w:val="00EB1D13"/>
    <w:rsid w:val="00EB2176"/>
    <w:rsid w:val="00EB44E6"/>
    <w:rsid w:val="00EB5F4B"/>
    <w:rsid w:val="00EB7BB2"/>
    <w:rsid w:val="00EB7C95"/>
    <w:rsid w:val="00EC0F0E"/>
    <w:rsid w:val="00EC42F7"/>
    <w:rsid w:val="00ED4CF9"/>
    <w:rsid w:val="00EE0227"/>
    <w:rsid w:val="00EE1BC3"/>
    <w:rsid w:val="00EE31D0"/>
    <w:rsid w:val="00EE3E42"/>
    <w:rsid w:val="00EE4F27"/>
    <w:rsid w:val="00EF4ED4"/>
    <w:rsid w:val="00EF5417"/>
    <w:rsid w:val="00EF7380"/>
    <w:rsid w:val="00EF781D"/>
    <w:rsid w:val="00EF7DB1"/>
    <w:rsid w:val="00F02921"/>
    <w:rsid w:val="00F036A0"/>
    <w:rsid w:val="00F14EAF"/>
    <w:rsid w:val="00F2035C"/>
    <w:rsid w:val="00F20431"/>
    <w:rsid w:val="00F2170A"/>
    <w:rsid w:val="00F21A4B"/>
    <w:rsid w:val="00F21AA3"/>
    <w:rsid w:val="00F33797"/>
    <w:rsid w:val="00F433DD"/>
    <w:rsid w:val="00F43BCD"/>
    <w:rsid w:val="00F64020"/>
    <w:rsid w:val="00F705F3"/>
    <w:rsid w:val="00F71BC5"/>
    <w:rsid w:val="00F72445"/>
    <w:rsid w:val="00F73008"/>
    <w:rsid w:val="00F772C9"/>
    <w:rsid w:val="00F81665"/>
    <w:rsid w:val="00F8444F"/>
    <w:rsid w:val="00F92381"/>
    <w:rsid w:val="00F97C72"/>
    <w:rsid w:val="00FA115D"/>
    <w:rsid w:val="00FB31E6"/>
    <w:rsid w:val="00FB6FD9"/>
    <w:rsid w:val="00FC1A55"/>
    <w:rsid w:val="00FC2316"/>
    <w:rsid w:val="00FC45FA"/>
    <w:rsid w:val="00FE2150"/>
    <w:rsid w:val="00FE22FD"/>
    <w:rsid w:val="00FE30B7"/>
    <w:rsid w:val="00FE6B66"/>
    <w:rsid w:val="00FF3F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6DC4"/>
    <w:pPr>
      <w:spacing w:after="0" w:line="240" w:lineRule="auto"/>
      <w:ind w:firstLine="709"/>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9D7"/>
    <w:pPr>
      <w:tabs>
        <w:tab w:val="center" w:pos="4677"/>
        <w:tab w:val="right" w:pos="9355"/>
      </w:tabs>
    </w:pPr>
  </w:style>
  <w:style w:type="character" w:customStyle="1" w:styleId="a4">
    <w:name w:val="Верхний колонтитул Знак"/>
    <w:basedOn w:val="a0"/>
    <w:link w:val="a3"/>
    <w:uiPriority w:val="99"/>
    <w:rsid w:val="00AA79D7"/>
    <w:rPr>
      <w:rFonts w:ascii="Times New Roman" w:eastAsia="Calibri" w:hAnsi="Times New Roman" w:cs="Times New Roman"/>
      <w:sz w:val="28"/>
    </w:rPr>
  </w:style>
  <w:style w:type="paragraph" w:styleId="a5">
    <w:name w:val="footer"/>
    <w:basedOn w:val="a"/>
    <w:link w:val="a6"/>
    <w:uiPriority w:val="99"/>
    <w:semiHidden/>
    <w:unhideWhenUsed/>
    <w:rsid w:val="00AA79D7"/>
    <w:pPr>
      <w:tabs>
        <w:tab w:val="center" w:pos="4677"/>
        <w:tab w:val="right" w:pos="9355"/>
      </w:tabs>
    </w:pPr>
  </w:style>
  <w:style w:type="character" w:customStyle="1" w:styleId="a6">
    <w:name w:val="Нижний колонтитул Знак"/>
    <w:basedOn w:val="a0"/>
    <w:link w:val="a5"/>
    <w:uiPriority w:val="99"/>
    <w:semiHidden/>
    <w:rsid w:val="00AA79D7"/>
    <w:rPr>
      <w:rFonts w:ascii="Times New Roman" w:eastAsia="Calibri" w:hAnsi="Times New Roman" w:cs="Times New Roman"/>
      <w:sz w:val="28"/>
    </w:rPr>
  </w:style>
  <w:style w:type="paragraph" w:styleId="a7">
    <w:name w:val="List Paragraph"/>
    <w:basedOn w:val="a"/>
    <w:uiPriority w:val="34"/>
    <w:qFormat/>
    <w:rsid w:val="00953550"/>
    <w:pPr>
      <w:ind w:left="720"/>
      <w:contextualSpacing/>
    </w:pPr>
  </w:style>
  <w:style w:type="table" w:styleId="a8">
    <w:name w:val="Table Grid"/>
    <w:basedOn w:val="a1"/>
    <w:uiPriority w:val="59"/>
    <w:rsid w:val="0069537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C36772"/>
    <w:rPr>
      <w:rFonts w:ascii="Tahoma" w:hAnsi="Tahoma" w:cs="Tahoma"/>
      <w:sz w:val="16"/>
      <w:szCs w:val="16"/>
    </w:rPr>
  </w:style>
  <w:style w:type="character" w:customStyle="1" w:styleId="aa">
    <w:name w:val="Текст выноски Знак"/>
    <w:basedOn w:val="a0"/>
    <w:link w:val="a9"/>
    <w:uiPriority w:val="99"/>
    <w:semiHidden/>
    <w:rsid w:val="00C36772"/>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22557">
      <w:bodyDiv w:val="1"/>
      <w:marLeft w:val="0"/>
      <w:marRight w:val="0"/>
      <w:marTop w:val="0"/>
      <w:marBottom w:val="0"/>
      <w:divBdr>
        <w:top w:val="none" w:sz="0" w:space="0" w:color="auto"/>
        <w:left w:val="none" w:sz="0" w:space="0" w:color="auto"/>
        <w:bottom w:val="none" w:sz="0" w:space="0" w:color="auto"/>
        <w:right w:val="none" w:sz="0" w:space="0" w:color="auto"/>
      </w:divBdr>
    </w:div>
    <w:div w:id="340205357">
      <w:bodyDiv w:val="1"/>
      <w:marLeft w:val="0"/>
      <w:marRight w:val="0"/>
      <w:marTop w:val="0"/>
      <w:marBottom w:val="0"/>
      <w:divBdr>
        <w:top w:val="none" w:sz="0" w:space="0" w:color="auto"/>
        <w:left w:val="none" w:sz="0" w:space="0" w:color="auto"/>
        <w:bottom w:val="none" w:sz="0" w:space="0" w:color="auto"/>
        <w:right w:val="none" w:sz="0" w:space="0" w:color="auto"/>
      </w:divBdr>
    </w:div>
    <w:div w:id="393434981">
      <w:bodyDiv w:val="1"/>
      <w:marLeft w:val="0"/>
      <w:marRight w:val="0"/>
      <w:marTop w:val="0"/>
      <w:marBottom w:val="0"/>
      <w:divBdr>
        <w:top w:val="none" w:sz="0" w:space="0" w:color="auto"/>
        <w:left w:val="none" w:sz="0" w:space="0" w:color="auto"/>
        <w:bottom w:val="none" w:sz="0" w:space="0" w:color="auto"/>
        <w:right w:val="none" w:sz="0" w:space="0" w:color="auto"/>
      </w:divBdr>
    </w:div>
    <w:div w:id="410007814">
      <w:bodyDiv w:val="1"/>
      <w:marLeft w:val="0"/>
      <w:marRight w:val="0"/>
      <w:marTop w:val="0"/>
      <w:marBottom w:val="0"/>
      <w:divBdr>
        <w:top w:val="none" w:sz="0" w:space="0" w:color="auto"/>
        <w:left w:val="none" w:sz="0" w:space="0" w:color="auto"/>
        <w:bottom w:val="none" w:sz="0" w:space="0" w:color="auto"/>
        <w:right w:val="none" w:sz="0" w:space="0" w:color="auto"/>
      </w:divBdr>
    </w:div>
    <w:div w:id="432092402">
      <w:bodyDiv w:val="1"/>
      <w:marLeft w:val="0"/>
      <w:marRight w:val="0"/>
      <w:marTop w:val="0"/>
      <w:marBottom w:val="0"/>
      <w:divBdr>
        <w:top w:val="none" w:sz="0" w:space="0" w:color="auto"/>
        <w:left w:val="none" w:sz="0" w:space="0" w:color="auto"/>
        <w:bottom w:val="none" w:sz="0" w:space="0" w:color="auto"/>
        <w:right w:val="none" w:sz="0" w:space="0" w:color="auto"/>
      </w:divBdr>
    </w:div>
    <w:div w:id="509107515">
      <w:bodyDiv w:val="1"/>
      <w:marLeft w:val="0"/>
      <w:marRight w:val="0"/>
      <w:marTop w:val="0"/>
      <w:marBottom w:val="0"/>
      <w:divBdr>
        <w:top w:val="none" w:sz="0" w:space="0" w:color="auto"/>
        <w:left w:val="none" w:sz="0" w:space="0" w:color="auto"/>
        <w:bottom w:val="none" w:sz="0" w:space="0" w:color="auto"/>
        <w:right w:val="none" w:sz="0" w:space="0" w:color="auto"/>
      </w:divBdr>
    </w:div>
    <w:div w:id="702560073">
      <w:bodyDiv w:val="1"/>
      <w:marLeft w:val="0"/>
      <w:marRight w:val="0"/>
      <w:marTop w:val="0"/>
      <w:marBottom w:val="0"/>
      <w:divBdr>
        <w:top w:val="none" w:sz="0" w:space="0" w:color="auto"/>
        <w:left w:val="none" w:sz="0" w:space="0" w:color="auto"/>
        <w:bottom w:val="none" w:sz="0" w:space="0" w:color="auto"/>
        <w:right w:val="none" w:sz="0" w:space="0" w:color="auto"/>
      </w:divBdr>
    </w:div>
    <w:div w:id="770469590">
      <w:bodyDiv w:val="1"/>
      <w:marLeft w:val="0"/>
      <w:marRight w:val="0"/>
      <w:marTop w:val="0"/>
      <w:marBottom w:val="0"/>
      <w:divBdr>
        <w:top w:val="none" w:sz="0" w:space="0" w:color="auto"/>
        <w:left w:val="none" w:sz="0" w:space="0" w:color="auto"/>
        <w:bottom w:val="none" w:sz="0" w:space="0" w:color="auto"/>
        <w:right w:val="none" w:sz="0" w:space="0" w:color="auto"/>
      </w:divBdr>
    </w:div>
    <w:div w:id="899484701">
      <w:bodyDiv w:val="1"/>
      <w:marLeft w:val="0"/>
      <w:marRight w:val="0"/>
      <w:marTop w:val="0"/>
      <w:marBottom w:val="0"/>
      <w:divBdr>
        <w:top w:val="none" w:sz="0" w:space="0" w:color="auto"/>
        <w:left w:val="none" w:sz="0" w:space="0" w:color="auto"/>
        <w:bottom w:val="none" w:sz="0" w:space="0" w:color="auto"/>
        <w:right w:val="none" w:sz="0" w:space="0" w:color="auto"/>
      </w:divBdr>
    </w:div>
    <w:div w:id="1065566058">
      <w:bodyDiv w:val="1"/>
      <w:marLeft w:val="0"/>
      <w:marRight w:val="0"/>
      <w:marTop w:val="0"/>
      <w:marBottom w:val="0"/>
      <w:divBdr>
        <w:top w:val="none" w:sz="0" w:space="0" w:color="auto"/>
        <w:left w:val="none" w:sz="0" w:space="0" w:color="auto"/>
        <w:bottom w:val="none" w:sz="0" w:space="0" w:color="auto"/>
        <w:right w:val="none" w:sz="0" w:space="0" w:color="auto"/>
      </w:divBdr>
    </w:div>
    <w:div w:id="1108349896">
      <w:bodyDiv w:val="1"/>
      <w:marLeft w:val="0"/>
      <w:marRight w:val="0"/>
      <w:marTop w:val="0"/>
      <w:marBottom w:val="0"/>
      <w:divBdr>
        <w:top w:val="none" w:sz="0" w:space="0" w:color="auto"/>
        <w:left w:val="none" w:sz="0" w:space="0" w:color="auto"/>
        <w:bottom w:val="none" w:sz="0" w:space="0" w:color="auto"/>
        <w:right w:val="none" w:sz="0" w:space="0" w:color="auto"/>
      </w:divBdr>
    </w:div>
    <w:div w:id="1263802770">
      <w:bodyDiv w:val="1"/>
      <w:marLeft w:val="0"/>
      <w:marRight w:val="0"/>
      <w:marTop w:val="0"/>
      <w:marBottom w:val="0"/>
      <w:divBdr>
        <w:top w:val="none" w:sz="0" w:space="0" w:color="auto"/>
        <w:left w:val="none" w:sz="0" w:space="0" w:color="auto"/>
        <w:bottom w:val="none" w:sz="0" w:space="0" w:color="auto"/>
        <w:right w:val="none" w:sz="0" w:space="0" w:color="auto"/>
      </w:divBdr>
    </w:div>
    <w:div w:id="1352955466">
      <w:bodyDiv w:val="1"/>
      <w:marLeft w:val="0"/>
      <w:marRight w:val="0"/>
      <w:marTop w:val="0"/>
      <w:marBottom w:val="0"/>
      <w:divBdr>
        <w:top w:val="none" w:sz="0" w:space="0" w:color="auto"/>
        <w:left w:val="none" w:sz="0" w:space="0" w:color="auto"/>
        <w:bottom w:val="none" w:sz="0" w:space="0" w:color="auto"/>
        <w:right w:val="none" w:sz="0" w:space="0" w:color="auto"/>
      </w:divBdr>
    </w:div>
    <w:div w:id="1394350658">
      <w:bodyDiv w:val="1"/>
      <w:marLeft w:val="0"/>
      <w:marRight w:val="0"/>
      <w:marTop w:val="0"/>
      <w:marBottom w:val="0"/>
      <w:divBdr>
        <w:top w:val="none" w:sz="0" w:space="0" w:color="auto"/>
        <w:left w:val="none" w:sz="0" w:space="0" w:color="auto"/>
        <w:bottom w:val="none" w:sz="0" w:space="0" w:color="auto"/>
        <w:right w:val="none" w:sz="0" w:space="0" w:color="auto"/>
      </w:divBdr>
    </w:div>
    <w:div w:id="1668513519">
      <w:bodyDiv w:val="1"/>
      <w:marLeft w:val="0"/>
      <w:marRight w:val="0"/>
      <w:marTop w:val="0"/>
      <w:marBottom w:val="0"/>
      <w:divBdr>
        <w:top w:val="none" w:sz="0" w:space="0" w:color="auto"/>
        <w:left w:val="none" w:sz="0" w:space="0" w:color="auto"/>
        <w:bottom w:val="none" w:sz="0" w:space="0" w:color="auto"/>
        <w:right w:val="none" w:sz="0" w:space="0" w:color="auto"/>
      </w:divBdr>
    </w:div>
    <w:div w:id="1804733869">
      <w:bodyDiv w:val="1"/>
      <w:marLeft w:val="0"/>
      <w:marRight w:val="0"/>
      <w:marTop w:val="0"/>
      <w:marBottom w:val="0"/>
      <w:divBdr>
        <w:top w:val="none" w:sz="0" w:space="0" w:color="auto"/>
        <w:left w:val="none" w:sz="0" w:space="0" w:color="auto"/>
        <w:bottom w:val="none" w:sz="0" w:space="0" w:color="auto"/>
        <w:right w:val="none" w:sz="0" w:space="0" w:color="auto"/>
      </w:divBdr>
    </w:div>
    <w:div w:id="1868135853">
      <w:bodyDiv w:val="1"/>
      <w:marLeft w:val="0"/>
      <w:marRight w:val="0"/>
      <w:marTop w:val="0"/>
      <w:marBottom w:val="0"/>
      <w:divBdr>
        <w:top w:val="none" w:sz="0" w:space="0" w:color="auto"/>
        <w:left w:val="none" w:sz="0" w:space="0" w:color="auto"/>
        <w:bottom w:val="none" w:sz="0" w:space="0" w:color="auto"/>
        <w:right w:val="none" w:sz="0" w:space="0" w:color="auto"/>
      </w:divBdr>
    </w:div>
    <w:div w:id="1897932995">
      <w:bodyDiv w:val="1"/>
      <w:marLeft w:val="0"/>
      <w:marRight w:val="0"/>
      <w:marTop w:val="0"/>
      <w:marBottom w:val="0"/>
      <w:divBdr>
        <w:top w:val="none" w:sz="0" w:space="0" w:color="auto"/>
        <w:left w:val="none" w:sz="0" w:space="0" w:color="auto"/>
        <w:bottom w:val="none" w:sz="0" w:space="0" w:color="auto"/>
        <w:right w:val="none" w:sz="0" w:space="0" w:color="auto"/>
      </w:divBdr>
    </w:div>
    <w:div w:id="2045666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E6182FE-4D13-4379-9D27-A85CF6307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1749</TotalTime>
  <Pages>25</Pages>
  <Words>5888</Words>
  <Characters>33566</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39376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КСП</cp:lastModifiedBy>
  <cp:revision>446</cp:revision>
  <cp:lastPrinted>2023-01-24T06:35:00Z</cp:lastPrinted>
  <dcterms:created xsi:type="dcterms:W3CDTF">2018-12-26T05:28:00Z</dcterms:created>
  <dcterms:modified xsi:type="dcterms:W3CDTF">2023-01-26T07:36:00Z</dcterms:modified>
</cp:coreProperties>
</file>